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291A" w14:textId="26704685" w:rsidR="00BA6903" w:rsidRPr="00BA6903" w:rsidRDefault="00BA6903" w:rsidP="3228D07C">
      <w:pPr>
        <w:pStyle w:val="NormalWeb"/>
        <w:rPr>
          <w:rFonts w:ascii="TimesNewRomanPS" w:hAnsi="TimesNewRomanPS"/>
          <w:i/>
          <w:iCs/>
        </w:rPr>
      </w:pPr>
    </w:p>
    <w:p w14:paraId="26528D9A" w14:textId="595BC19C" w:rsidR="00210AFC" w:rsidRDefault="00210AFC" w:rsidP="00210AFC">
      <w:pPr>
        <w:pStyle w:val="NormalWeb"/>
        <w:jc w:val="center"/>
        <w:rPr>
          <w:rFonts w:ascii="TimesNewRomanPS" w:hAnsi="TimesNewRomanPS"/>
          <w:sz w:val="28"/>
          <w:szCs w:val="28"/>
          <w:u w:val="single"/>
        </w:rPr>
      </w:pPr>
      <w:r w:rsidRPr="003B1AC3">
        <w:rPr>
          <w:rFonts w:ascii="Open Sans" w:hAnsi="Open Sans" w:cs="Open Sans"/>
          <w:noProof/>
          <w:color w:val="444444"/>
          <w:u w:val="single"/>
          <w:shd w:val="clear" w:color="auto" w:fill="FFFFFF"/>
        </w:rPr>
        <w:drawing>
          <wp:inline distT="0" distB="0" distL="0" distR="0" wp14:anchorId="51AEE877" wp14:editId="1984F213">
            <wp:extent cx="5943600" cy="824230"/>
            <wp:effectExtent l="0" t="0" r="0" b="1270"/>
            <wp:docPr id="120812335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23357" name="Picture 1" descr="A close up of a logo&#10;&#10;Description automatically generated"/>
                    <pic:cNvPicPr/>
                  </pic:nvPicPr>
                  <pic:blipFill>
                    <a:blip r:embed="rId5"/>
                    <a:stretch>
                      <a:fillRect/>
                    </a:stretch>
                  </pic:blipFill>
                  <pic:spPr>
                    <a:xfrm>
                      <a:off x="0" y="0"/>
                      <a:ext cx="5943600" cy="824230"/>
                    </a:xfrm>
                    <a:prstGeom prst="rect">
                      <a:avLst/>
                    </a:prstGeom>
                  </pic:spPr>
                </pic:pic>
              </a:graphicData>
            </a:graphic>
          </wp:inline>
        </w:drawing>
      </w:r>
    </w:p>
    <w:p w14:paraId="4A90D245" w14:textId="456A9E95" w:rsidR="3228D07C" w:rsidRPr="00FC4DC9" w:rsidRDefault="00BA6903" w:rsidP="00210AFC">
      <w:pPr>
        <w:pStyle w:val="NormalWeb"/>
        <w:jc w:val="center"/>
        <w:rPr>
          <w:rFonts w:ascii="TimesNewRomanPS" w:hAnsi="TimesNewRomanPS"/>
          <w:b/>
          <w:bCs/>
          <w:sz w:val="32"/>
          <w:szCs w:val="32"/>
        </w:rPr>
      </w:pPr>
      <w:r w:rsidRPr="00FC4DC9">
        <w:rPr>
          <w:rFonts w:ascii="TimesNewRomanPS" w:hAnsi="TimesNewRomanPS"/>
          <w:b/>
          <w:bCs/>
          <w:sz w:val="32"/>
          <w:szCs w:val="32"/>
        </w:rPr>
        <w:t>FSL Well-Being Team: Bystander Intervention Facilitator Training</w:t>
      </w:r>
    </w:p>
    <w:p w14:paraId="616321B7" w14:textId="206578DA" w:rsidR="3228D07C" w:rsidRPr="00210AFC" w:rsidRDefault="009D694C" w:rsidP="3228D07C">
      <w:pPr>
        <w:pStyle w:val="NormalWeb"/>
      </w:pPr>
      <w:r w:rsidRPr="3228D07C">
        <w:rPr>
          <w:rFonts w:ascii="TimesNewRomanPS" w:hAnsi="TimesNewRomanPS"/>
          <w:i/>
          <w:iCs/>
        </w:rPr>
        <w:t xml:space="preserve">Overview: Thank you for serving as a facilitator for Bystander Intervention Training for </w:t>
      </w:r>
      <w:r w:rsidR="00FC4DC9">
        <w:rPr>
          <w:rFonts w:ascii="TimesNewRomanPS" w:hAnsi="TimesNewRomanPS"/>
          <w:i/>
          <w:iCs/>
        </w:rPr>
        <w:t>the FSL Well-Being Team</w:t>
      </w:r>
      <w:r w:rsidRPr="3228D07C">
        <w:rPr>
          <w:rFonts w:ascii="TimesNewRomanPS" w:hAnsi="TimesNewRomanPS"/>
          <w:i/>
          <w:iCs/>
        </w:rPr>
        <w:t xml:space="preserve">! This training should be </w:t>
      </w:r>
      <w:r w:rsidRPr="3228D07C">
        <w:rPr>
          <w:rFonts w:ascii="TimesNewRomanPS" w:hAnsi="TimesNewRomanPS"/>
          <w:b/>
          <w:bCs/>
          <w:i/>
          <w:iCs/>
        </w:rPr>
        <w:t xml:space="preserve">1 hour </w:t>
      </w:r>
      <w:r w:rsidRPr="3228D07C">
        <w:rPr>
          <w:rFonts w:ascii="TimesNewRomanPS" w:hAnsi="TimesNewRomanPS"/>
          <w:i/>
          <w:iCs/>
        </w:rPr>
        <w:t xml:space="preserve">in length and be interactive in nature. Please prompt students to as questions throughout the presentation and ask follow-up questions to their responses throughout the program. Additionally, this facilitator guide is relatively generalized outside of the scenarios so please feel free to add context/ examples based on </w:t>
      </w:r>
      <w:r w:rsidR="00BA122C" w:rsidRPr="3228D07C">
        <w:rPr>
          <w:rFonts w:ascii="TimesNewRomanPS" w:hAnsi="TimesNewRomanPS"/>
          <w:i/>
          <w:iCs/>
        </w:rPr>
        <w:t>your specific chapter.</w:t>
      </w:r>
    </w:p>
    <w:p w14:paraId="1A90DD81" w14:textId="5E175711" w:rsidR="009D694C" w:rsidRPr="00BF4BD4" w:rsidRDefault="009D694C" w:rsidP="009D694C">
      <w:pPr>
        <w:pStyle w:val="NormalWeb"/>
        <w:rPr>
          <w:b/>
          <w:bCs/>
        </w:rPr>
      </w:pPr>
      <w:r w:rsidRPr="006B3BA7">
        <w:rPr>
          <w:rFonts w:ascii="TimesNewRomanPSMT" w:hAnsi="TimesNewRomanPSMT"/>
          <w:b/>
          <w:bCs/>
        </w:rPr>
        <w:t>1.</w:t>
      </w:r>
      <w:r>
        <w:rPr>
          <w:rFonts w:ascii="TimesNewRomanPSMT" w:hAnsi="TimesNewRomanPSMT"/>
        </w:rPr>
        <w:t xml:space="preserve"> </w:t>
      </w:r>
      <w:r w:rsidRPr="00B2481A">
        <w:rPr>
          <w:rFonts w:ascii="TimesNewRomanPSMT" w:hAnsi="TimesNewRomanPSMT"/>
          <w:u w:val="single"/>
        </w:rPr>
        <w:t>Slide One:</w:t>
      </w:r>
      <w:r>
        <w:rPr>
          <w:rFonts w:ascii="TimesNewRomanPSMT" w:hAnsi="TimesNewRomanPSMT"/>
        </w:rPr>
        <w:t xml:space="preserve"> </w:t>
      </w:r>
      <w:r w:rsidRPr="00BF4BD4">
        <w:rPr>
          <w:rFonts w:ascii="TimesNewRomanPSMT" w:hAnsi="TimesNewRomanPSMT"/>
          <w:b/>
          <w:bCs/>
        </w:rPr>
        <w:t>WELCOME</w:t>
      </w:r>
      <w:r>
        <w:rPr>
          <w:rFonts w:ascii="TimesNewRomanPSMT" w:hAnsi="TimesNewRomanPSMT"/>
        </w:rPr>
        <w:t xml:space="preserve"> Check-In </w:t>
      </w:r>
      <w:r>
        <w:rPr>
          <w:rFonts w:ascii="TimesNewRomanPS" w:hAnsi="TimesNewRomanPS"/>
          <w:b/>
          <w:bCs/>
        </w:rPr>
        <w:br/>
      </w:r>
      <w:r w:rsidR="00F246D3">
        <w:rPr>
          <w:rFonts w:ascii="TimesNewRomanPSMT" w:hAnsi="TimesNewRomanPSMT"/>
        </w:rPr>
        <w:t xml:space="preserve">a. </w:t>
      </w:r>
      <w:r w:rsidR="0048043B">
        <w:rPr>
          <w:rFonts w:ascii="TimesNewRomanPSMT" w:hAnsi="TimesNewRomanPSMT"/>
        </w:rPr>
        <w:t>L</w:t>
      </w:r>
      <w:r>
        <w:rPr>
          <w:rFonts w:ascii="TimesNewRomanPSMT" w:hAnsi="TimesNewRomanPSMT"/>
        </w:rPr>
        <w:t xml:space="preserve">et </w:t>
      </w:r>
      <w:r w:rsidR="0048043B">
        <w:rPr>
          <w:rFonts w:ascii="TimesNewRomanPSMT" w:hAnsi="TimesNewRomanPSMT"/>
        </w:rPr>
        <w:t xml:space="preserve">your members </w:t>
      </w:r>
      <w:r>
        <w:rPr>
          <w:rFonts w:ascii="TimesNewRomanPSMT" w:hAnsi="TimesNewRomanPSMT"/>
        </w:rPr>
        <w:t xml:space="preserve">know that they must scan the </w:t>
      </w:r>
      <w:r w:rsidRPr="00BF4BD4">
        <w:rPr>
          <w:rFonts w:ascii="TimesNewRomanPSMT" w:hAnsi="TimesNewRomanPSMT"/>
          <w:b/>
          <w:bCs/>
        </w:rPr>
        <w:t xml:space="preserve">QR code and complete the pre-test. </w:t>
      </w:r>
    </w:p>
    <w:p w14:paraId="42E7CEF7" w14:textId="25441450" w:rsidR="3228D07C" w:rsidRDefault="009D694C" w:rsidP="3228D07C">
      <w:pPr>
        <w:pStyle w:val="NormalWeb"/>
        <w:rPr>
          <w:rFonts w:ascii="TimesNewRomanPSMT" w:hAnsi="TimesNewRomanPSMT"/>
        </w:rPr>
      </w:pPr>
      <w:r w:rsidRPr="3228D07C">
        <w:rPr>
          <w:rFonts w:ascii="TimesNewRomanPSMT" w:hAnsi="TimesNewRomanPSMT"/>
        </w:rPr>
        <w:t xml:space="preserve">b. Before beginning, confirm they have all completed it. </w:t>
      </w:r>
    </w:p>
    <w:p w14:paraId="21F5CD99" w14:textId="77777777" w:rsidR="00FC4DC9" w:rsidRPr="00BF4BD4" w:rsidRDefault="009D694C" w:rsidP="00FC4DC9">
      <w:pPr>
        <w:pStyle w:val="NormalWeb"/>
        <w:rPr>
          <w:rFonts w:ascii="TimesNewRomanPSMT" w:hAnsi="TimesNewRomanPSMT"/>
          <w:b/>
          <w:bCs/>
        </w:rPr>
      </w:pPr>
      <w:r>
        <w:rPr>
          <w:rFonts w:ascii="TimesNewRomanPS" w:hAnsi="TimesNewRomanPS"/>
          <w:b/>
          <w:bCs/>
        </w:rPr>
        <w:t xml:space="preserve">2. </w:t>
      </w:r>
      <w:r w:rsidRPr="00B2481A">
        <w:rPr>
          <w:rFonts w:ascii="TimesNewRomanPSMT" w:hAnsi="TimesNewRomanPSMT"/>
          <w:u w:val="single"/>
        </w:rPr>
        <w:t>Slide Two:</w:t>
      </w:r>
      <w:r>
        <w:rPr>
          <w:rFonts w:ascii="TimesNewRomanPSMT" w:hAnsi="TimesNewRomanPSMT"/>
        </w:rPr>
        <w:t xml:space="preserve"> </w:t>
      </w:r>
      <w:r w:rsidR="00FC4DC9" w:rsidRPr="00BF4BD4">
        <w:rPr>
          <w:rFonts w:ascii="TimesNewRomanPSMT" w:hAnsi="TimesNewRomanPSMT"/>
          <w:b/>
          <w:bCs/>
        </w:rPr>
        <w:t>“Bystander Intervention</w:t>
      </w:r>
      <w:r w:rsidR="00FC4DC9">
        <w:rPr>
          <w:rFonts w:ascii="TimesNewRomanPSMT" w:hAnsi="TimesNewRomanPSMT"/>
          <w:b/>
          <w:bCs/>
        </w:rPr>
        <w:t>: Taking Care of What Matters by Taking Care of Each Other</w:t>
      </w:r>
      <w:r w:rsidR="00FC4DC9" w:rsidRPr="00BF4BD4">
        <w:rPr>
          <w:rFonts w:ascii="TimesNewRomanPSMT" w:hAnsi="TimesNewRomanPSMT"/>
          <w:b/>
          <w:bCs/>
        </w:rPr>
        <w:t>”</w:t>
      </w:r>
    </w:p>
    <w:p w14:paraId="6C7F3DFC" w14:textId="6DDD327B" w:rsidR="009D694C" w:rsidRDefault="0048043B" w:rsidP="009D694C">
      <w:pPr>
        <w:pStyle w:val="NormalWeb"/>
        <w:rPr>
          <w:rFonts w:ascii="TimesNewRomanPSMT" w:hAnsi="TimesNewRomanPSMT"/>
        </w:rPr>
      </w:pPr>
      <w:r>
        <w:rPr>
          <w:rFonts w:ascii="TimesNewRomanPSMT" w:hAnsi="TimesNewRomanPSMT"/>
        </w:rPr>
        <w:t>Tell your members a little bit about the new FSL Well-Being Team, who we are, and what we are doing</w:t>
      </w:r>
      <w:r w:rsidR="009D694C">
        <w:rPr>
          <w:rFonts w:ascii="TimesNewRomanPSMT" w:hAnsi="TimesNewRomanPSMT"/>
        </w:rPr>
        <w:t xml:space="preserve">. Explain why </w:t>
      </w:r>
      <w:r>
        <w:rPr>
          <w:rFonts w:ascii="TimesNewRomanPSMT" w:hAnsi="TimesNewRomanPSMT"/>
        </w:rPr>
        <w:t>you are facilitating</w:t>
      </w:r>
      <w:r w:rsidR="009D694C">
        <w:rPr>
          <w:rFonts w:ascii="TimesNewRomanPSMT" w:hAnsi="TimesNewRomanPSMT"/>
        </w:rPr>
        <w:t xml:space="preserve"> this training. </w:t>
      </w:r>
    </w:p>
    <w:p w14:paraId="45E2FEE6" w14:textId="13BA8EE1" w:rsidR="0048043B" w:rsidRDefault="0048043B" w:rsidP="009D694C">
      <w:pPr>
        <w:pStyle w:val="NormalWeb"/>
        <w:rPr>
          <w:rFonts w:ascii="TimesNewRomanPSMT" w:hAnsi="TimesNewRomanPSMT"/>
        </w:rPr>
      </w:pPr>
      <w:r>
        <w:rPr>
          <w:rFonts w:ascii="TimesNewRomanPSMT" w:hAnsi="TimesNewRomanPSMT"/>
        </w:rPr>
        <w:t>“Most of us got this training last year, but it’s not enough to just see it once. Every year, we need to be reminded of the importance of intervening in certain circumstances.”</w:t>
      </w:r>
    </w:p>
    <w:p w14:paraId="5416E57A" w14:textId="37991687" w:rsidR="3228D07C" w:rsidRPr="00F246D3" w:rsidRDefault="009D694C" w:rsidP="3228D07C">
      <w:pPr>
        <w:pStyle w:val="NormalWeb"/>
        <w:numPr>
          <w:ilvl w:val="0"/>
          <w:numId w:val="12"/>
        </w:numPr>
        <w:rPr>
          <w:rFonts w:ascii="TimesNewRomanPSMT" w:hAnsi="TimesNewRomanPSMT"/>
        </w:rPr>
      </w:pPr>
      <w:r w:rsidRPr="3228D07C">
        <w:rPr>
          <w:rFonts w:ascii="TimesNewRomanPSMT" w:hAnsi="TimesNewRomanPSMT"/>
        </w:rPr>
        <w:t>Feel free to share something like this as “The why:”</w:t>
      </w:r>
      <w:r>
        <w:br/>
      </w:r>
      <w:r w:rsidRPr="00F246D3">
        <w:rPr>
          <w:rFonts w:ascii="TimesNewRomanPSMT" w:hAnsi="TimesNewRomanPSMT"/>
        </w:rPr>
        <w:t xml:space="preserve"> </w:t>
      </w:r>
      <w:proofErr w:type="gramStart"/>
      <w:r w:rsidRPr="00F246D3">
        <w:rPr>
          <w:rFonts w:ascii="TimesNewRomanPSMT" w:hAnsi="TimesNewRomanPSMT"/>
        </w:rPr>
        <w:t xml:space="preserve">   “</w:t>
      </w:r>
      <w:proofErr w:type="gramEnd"/>
      <w:r w:rsidRPr="00F246D3">
        <w:rPr>
          <w:rFonts w:ascii="TimesNewRomanPSMT" w:hAnsi="TimesNewRomanPSMT"/>
        </w:rPr>
        <w:t>The reason that you are all here to receive this training is because bystander intervention is sisterhood/ brotherhood. There are countless situations that you may face as a Greek</w:t>
      </w:r>
      <w:r w:rsidR="00BA122C" w:rsidRPr="00F246D3">
        <w:rPr>
          <w:rFonts w:ascii="TimesNewRomanPSMT" w:hAnsi="TimesNewRomanPSMT"/>
        </w:rPr>
        <w:t xml:space="preserve"> </w:t>
      </w:r>
      <w:r w:rsidRPr="00F246D3">
        <w:rPr>
          <w:rFonts w:ascii="TimesNewRomanPSMT" w:hAnsi="TimesNewRomanPSMT"/>
        </w:rPr>
        <w:t>student</w:t>
      </w:r>
      <w:r w:rsidR="00BA122C" w:rsidRPr="00F246D3">
        <w:rPr>
          <w:rFonts w:ascii="TimesNewRomanPSMT" w:hAnsi="TimesNewRomanPSMT"/>
        </w:rPr>
        <w:t>s</w:t>
      </w:r>
      <w:r w:rsidRPr="00F246D3">
        <w:rPr>
          <w:rFonts w:ascii="TimesNewRomanPSMT" w:hAnsi="TimesNewRomanPSMT"/>
        </w:rPr>
        <w:t xml:space="preserve">, where </w:t>
      </w:r>
      <w:proofErr w:type="gramStart"/>
      <w:r w:rsidRPr="00F246D3">
        <w:rPr>
          <w:rFonts w:ascii="TimesNewRomanPSMT" w:hAnsi="TimesNewRomanPSMT"/>
        </w:rPr>
        <w:t>taking action</w:t>
      </w:r>
      <w:proofErr w:type="gramEnd"/>
      <w:r w:rsidRPr="00F246D3">
        <w:rPr>
          <w:rFonts w:ascii="TimesNewRomanPSMT" w:hAnsi="TimesNewRomanPSMT"/>
        </w:rPr>
        <w:t xml:space="preserve"> could </w:t>
      </w:r>
      <w:r w:rsidRPr="00F246D3">
        <w:rPr>
          <w:rFonts w:ascii="TimesNewRomanPSMT" w:hAnsi="TimesNewRomanPSMT"/>
          <w:b/>
          <w:bCs/>
        </w:rPr>
        <w:t>change the trajectory of someone’s college experience</w:t>
      </w:r>
      <w:r w:rsidRPr="00F246D3">
        <w:rPr>
          <w:rFonts w:ascii="TimesNewRomanPSMT" w:hAnsi="TimesNewRomanPSMT"/>
        </w:rPr>
        <w:t xml:space="preserve">. We hope that through this training, you will </w:t>
      </w:r>
      <w:r w:rsidR="0048043B" w:rsidRPr="00F246D3">
        <w:rPr>
          <w:rFonts w:ascii="TimesNewRomanPSMT" w:hAnsi="TimesNewRomanPSMT"/>
        </w:rPr>
        <w:t xml:space="preserve">continue to </w:t>
      </w:r>
      <w:r w:rsidRPr="00F246D3">
        <w:rPr>
          <w:rFonts w:ascii="TimesNewRomanPSMT" w:hAnsi="TimesNewRomanPSMT"/>
        </w:rPr>
        <w:t xml:space="preserve">feel more confident in your ability to intervene.” </w:t>
      </w:r>
    </w:p>
    <w:p w14:paraId="2F11D163" w14:textId="77777777" w:rsidR="009D694C" w:rsidRDefault="009D694C" w:rsidP="009D694C">
      <w:pPr>
        <w:pStyle w:val="NormalWeb"/>
      </w:pPr>
      <w:r>
        <w:rPr>
          <w:rFonts w:ascii="TimesNewRomanPSMT" w:hAnsi="TimesNewRomanPSMT"/>
          <w:b/>
          <w:bCs/>
        </w:rPr>
        <w:t xml:space="preserve">3. </w:t>
      </w:r>
      <w:r w:rsidRPr="00B2481A">
        <w:rPr>
          <w:rFonts w:ascii="TimesNewRomanPSMT" w:hAnsi="TimesNewRomanPSMT"/>
          <w:u w:val="single"/>
        </w:rPr>
        <w:t>Slide Three:</w:t>
      </w:r>
      <w:r>
        <w:rPr>
          <w:rFonts w:ascii="TimesNewRomanPSMT" w:hAnsi="TimesNewRomanPSMT"/>
        </w:rPr>
        <w:t xml:space="preserve"> </w:t>
      </w:r>
      <w:r w:rsidRPr="00BF4BD4">
        <w:rPr>
          <w:rFonts w:ascii="TimesNewRomanPSMT" w:hAnsi="TimesNewRomanPSMT"/>
          <w:b/>
          <w:bCs/>
        </w:rPr>
        <w:t>Through This Training You Will...</w:t>
      </w:r>
      <w:r>
        <w:rPr>
          <w:rFonts w:ascii="TimesNewRomanPSMT" w:hAnsi="TimesNewRomanPSMT"/>
        </w:rPr>
        <w:t xml:space="preserve"> </w:t>
      </w:r>
      <w:r>
        <w:rPr>
          <w:rFonts w:ascii="TimesNewRomanPS" w:hAnsi="TimesNewRomanPS"/>
          <w:b/>
          <w:bCs/>
        </w:rPr>
        <w:t xml:space="preserve">(1 Minute) </w:t>
      </w:r>
    </w:p>
    <w:p w14:paraId="599A9CF4" w14:textId="77777777" w:rsidR="009D694C" w:rsidRPr="006B3BA7" w:rsidRDefault="009D694C" w:rsidP="009D694C">
      <w:pPr>
        <w:pStyle w:val="NormalWeb"/>
        <w:numPr>
          <w:ilvl w:val="0"/>
          <w:numId w:val="1"/>
        </w:numPr>
        <w:rPr>
          <w:rFonts w:ascii="TimesNewRomanPSMT" w:hAnsi="TimesNewRomanPSMT"/>
        </w:rPr>
      </w:pPr>
      <w:r>
        <w:rPr>
          <w:rFonts w:ascii="TimesNewRomanPSMT" w:hAnsi="TimesNewRomanPSMT"/>
        </w:rPr>
        <w:t>Identify the 3D’s and how to apply them to bystander intervention</w:t>
      </w:r>
    </w:p>
    <w:p w14:paraId="1B841C40" w14:textId="77777777" w:rsidR="009D694C" w:rsidRDefault="009D694C" w:rsidP="009D694C">
      <w:pPr>
        <w:pStyle w:val="NormalWeb"/>
        <w:numPr>
          <w:ilvl w:val="0"/>
          <w:numId w:val="1"/>
        </w:numPr>
        <w:rPr>
          <w:rFonts w:ascii="TimesNewRomanPSMT" w:hAnsi="TimesNewRomanPSMT"/>
        </w:rPr>
      </w:pPr>
      <w:r>
        <w:rPr>
          <w:rFonts w:ascii="TimesNewRomanPSMT" w:hAnsi="TimesNewRomanPSMT"/>
        </w:rPr>
        <w:t xml:space="preserve">Learn how to safely intervene in peer relationships </w:t>
      </w:r>
    </w:p>
    <w:p w14:paraId="363C9466" w14:textId="77777777" w:rsidR="009D694C" w:rsidRDefault="009D694C" w:rsidP="009D694C">
      <w:pPr>
        <w:pStyle w:val="NormalWeb"/>
        <w:numPr>
          <w:ilvl w:val="0"/>
          <w:numId w:val="1"/>
        </w:numPr>
        <w:rPr>
          <w:rFonts w:ascii="TimesNewRomanPSMT" w:hAnsi="TimesNewRomanPSMT"/>
        </w:rPr>
      </w:pPr>
      <w:r>
        <w:rPr>
          <w:rFonts w:ascii="TimesNewRomanPSMT" w:hAnsi="TimesNewRomanPSMT"/>
        </w:rPr>
        <w:t>Know at least 2 resources available on campus to contact for help</w:t>
      </w:r>
    </w:p>
    <w:p w14:paraId="4D15DC07" w14:textId="347FAC53" w:rsidR="009D694C" w:rsidRDefault="009D694C" w:rsidP="009D694C">
      <w:pPr>
        <w:pStyle w:val="NormalWeb"/>
      </w:pPr>
      <w:r>
        <w:rPr>
          <w:rFonts w:ascii="TimesNewRomanPSMT" w:hAnsi="TimesNewRomanPSMT"/>
        </w:rPr>
        <w:t xml:space="preserve">a. </w:t>
      </w:r>
      <w:r w:rsidR="0048043B">
        <w:rPr>
          <w:rFonts w:ascii="TimesNewRomanPSMT" w:hAnsi="TimesNewRomanPSMT"/>
        </w:rPr>
        <w:t xml:space="preserve">Remind your members </w:t>
      </w:r>
      <w:r>
        <w:rPr>
          <w:rFonts w:ascii="TimesNewRomanPSMT" w:hAnsi="TimesNewRomanPSMT"/>
        </w:rPr>
        <w:t xml:space="preserve">that this knowledge will increase </w:t>
      </w:r>
      <w:r w:rsidR="0048043B">
        <w:rPr>
          <w:rFonts w:ascii="TimesNewRomanPSMT" w:hAnsi="TimesNewRomanPSMT"/>
        </w:rPr>
        <w:t>their</w:t>
      </w:r>
      <w:r>
        <w:rPr>
          <w:rFonts w:ascii="TimesNewRomanPSMT" w:hAnsi="TimesNewRomanPSMT"/>
        </w:rPr>
        <w:t xml:space="preserve"> confidence in intervening in these situations. </w:t>
      </w:r>
    </w:p>
    <w:p w14:paraId="0E54E6FE" w14:textId="23435C35" w:rsidR="3228D07C" w:rsidRPr="00F246D3" w:rsidRDefault="0048043B" w:rsidP="3228D07C">
      <w:pPr>
        <w:pStyle w:val="NormalWeb"/>
      </w:pPr>
      <w:r w:rsidRPr="3228D07C">
        <w:rPr>
          <w:rFonts w:ascii="TimesNewRomanPSMT" w:hAnsi="TimesNewRomanPSMT"/>
        </w:rPr>
        <w:lastRenderedPageBreak/>
        <w:t xml:space="preserve">b. </w:t>
      </w:r>
      <w:r w:rsidR="009D694C" w:rsidRPr="3228D07C">
        <w:rPr>
          <w:rFonts w:ascii="TimesNewRomanPSMT" w:hAnsi="TimesNewRomanPSMT"/>
        </w:rPr>
        <w:t>Expectation Setting</w:t>
      </w:r>
      <w:r w:rsidRPr="3228D07C">
        <w:rPr>
          <w:rFonts w:ascii="TimesNewRomanPSMT" w:hAnsi="TimesNewRomanPSMT"/>
        </w:rPr>
        <w:t xml:space="preserve">: remind your members to be present and engage. </w:t>
      </w:r>
      <w:r w:rsidRPr="3228D07C">
        <w:rPr>
          <w:rFonts w:ascii="TimesNewRomanPS" w:hAnsi="TimesNewRomanPS"/>
        </w:rPr>
        <w:t>Encourage them to</w:t>
      </w:r>
      <w:r w:rsidR="00CC3A1C" w:rsidRPr="3228D07C">
        <w:rPr>
          <w:rFonts w:ascii="TimesNewRomanPS" w:hAnsi="TimesNewRomanPS"/>
        </w:rPr>
        <w:t xml:space="preserve"> </w:t>
      </w:r>
      <w:r w:rsidR="009D694C" w:rsidRPr="3228D07C">
        <w:rPr>
          <w:rFonts w:ascii="TimesNewRomanPSMT" w:hAnsi="TimesNewRomanPSMT"/>
        </w:rPr>
        <w:t xml:space="preserve">ask questions if they have them, and even if you don’t have the responses in the </w:t>
      </w:r>
      <w:proofErr w:type="gramStart"/>
      <w:r w:rsidR="009D694C" w:rsidRPr="3228D07C">
        <w:rPr>
          <w:rFonts w:ascii="TimesNewRomanPSMT" w:hAnsi="TimesNewRomanPSMT"/>
        </w:rPr>
        <w:t>moment</w:t>
      </w:r>
      <w:proofErr w:type="gramEnd"/>
      <w:r w:rsidR="009D694C" w:rsidRPr="3228D07C">
        <w:rPr>
          <w:rFonts w:ascii="TimesNewRomanPSMT" w:hAnsi="TimesNewRomanPSMT"/>
        </w:rPr>
        <w:t xml:space="preserve"> you will get the answer for them.</w:t>
      </w:r>
      <w:r w:rsidRPr="3228D07C">
        <w:rPr>
          <w:rFonts w:ascii="TimesNewRomanPSMT" w:hAnsi="TimesNewRomanPSMT"/>
        </w:rPr>
        <w:t xml:space="preserve"> Explain that this is intended to be interactive, not just you </w:t>
      </w:r>
      <w:proofErr w:type="gramStart"/>
      <w:r w:rsidRPr="3228D07C">
        <w:rPr>
          <w:rFonts w:ascii="TimesNewRomanPSMT" w:hAnsi="TimesNewRomanPSMT"/>
        </w:rPr>
        <w:t>talking</w:t>
      </w:r>
      <w:proofErr w:type="gramEnd"/>
      <w:r w:rsidRPr="3228D07C">
        <w:rPr>
          <w:rFonts w:ascii="TimesNewRomanPSMT" w:hAnsi="TimesNewRomanPSMT"/>
        </w:rPr>
        <w:t xml:space="preserve"> at them. </w:t>
      </w:r>
    </w:p>
    <w:p w14:paraId="4CAC5B02" w14:textId="7A5C9E62" w:rsidR="0048043B" w:rsidRDefault="0048043B" w:rsidP="3228D07C">
      <w:pPr>
        <w:pStyle w:val="NormalWeb"/>
        <w:rPr>
          <w:rFonts w:ascii="TimesNewRomanPS" w:hAnsi="TimesNewRomanPS"/>
          <w:b/>
          <w:bCs/>
        </w:rPr>
      </w:pPr>
      <w:r w:rsidRPr="3228D07C">
        <w:rPr>
          <w:rFonts w:ascii="TimesNewRomanPSMT" w:hAnsi="TimesNewRomanPSMT"/>
          <w:b/>
          <w:bCs/>
        </w:rPr>
        <w:t>4</w:t>
      </w:r>
      <w:r w:rsidR="009D694C" w:rsidRPr="3228D07C">
        <w:rPr>
          <w:rFonts w:ascii="TimesNewRomanPSMT" w:hAnsi="TimesNewRomanPSMT"/>
          <w:b/>
          <w:bCs/>
        </w:rPr>
        <w:t xml:space="preserve">. </w:t>
      </w:r>
      <w:r w:rsidR="009D694C" w:rsidRPr="3228D07C">
        <w:rPr>
          <w:rFonts w:ascii="TimesNewRomanPSMT" w:hAnsi="TimesNewRomanPSMT"/>
          <w:u w:val="single"/>
        </w:rPr>
        <w:t>Slide F</w:t>
      </w:r>
      <w:r w:rsidRPr="3228D07C">
        <w:rPr>
          <w:rFonts w:ascii="TimesNewRomanPSMT" w:hAnsi="TimesNewRomanPSMT"/>
          <w:u w:val="single"/>
        </w:rPr>
        <w:t>our</w:t>
      </w:r>
      <w:r w:rsidR="009D694C" w:rsidRPr="3228D07C">
        <w:rPr>
          <w:rFonts w:ascii="TimesNewRomanPSMT" w:hAnsi="TimesNewRomanPSMT"/>
          <w:u w:val="single"/>
        </w:rPr>
        <w:t>:</w:t>
      </w:r>
      <w:r w:rsidR="009D694C" w:rsidRPr="3228D07C">
        <w:rPr>
          <w:rFonts w:ascii="TimesNewRomanPSMT" w:hAnsi="TimesNewRomanPSMT"/>
        </w:rPr>
        <w:t xml:space="preserve"> </w:t>
      </w:r>
      <w:r w:rsidR="009D694C" w:rsidRPr="3228D07C">
        <w:rPr>
          <w:rFonts w:ascii="TimesNewRomanPSMT" w:hAnsi="TimesNewRomanPSMT"/>
          <w:b/>
          <w:bCs/>
        </w:rPr>
        <w:t>Bystander Intervention Video</w:t>
      </w:r>
      <w:r w:rsidR="009D694C" w:rsidRPr="3228D07C">
        <w:rPr>
          <w:rFonts w:ascii="TimesNewRomanPSMT" w:hAnsi="TimesNewRomanPSMT"/>
        </w:rPr>
        <w:t xml:space="preserve"> </w:t>
      </w:r>
      <w:r w:rsidR="009D694C" w:rsidRPr="3228D07C">
        <w:rPr>
          <w:rFonts w:ascii="TimesNewRomanPS" w:hAnsi="TimesNewRomanPS"/>
          <w:b/>
          <w:bCs/>
        </w:rPr>
        <w:t xml:space="preserve">(3 Minutes) </w:t>
      </w:r>
    </w:p>
    <w:p w14:paraId="37021ACF" w14:textId="0CF58176" w:rsidR="0048043B" w:rsidRPr="0048043B" w:rsidRDefault="0048043B" w:rsidP="009D694C">
      <w:pPr>
        <w:pStyle w:val="NormalWeb"/>
        <w:rPr>
          <w:rFonts w:ascii="TimesNewRomanPS" w:hAnsi="TimesNewRomanPS"/>
        </w:rPr>
      </w:pPr>
      <w:r>
        <w:rPr>
          <w:rFonts w:ascii="TimesNewRomanPS" w:hAnsi="TimesNewRomanPS"/>
          <w:b/>
          <w:bCs/>
        </w:rPr>
        <w:t xml:space="preserve">ENABLE CONTENT AT TOP RIGHT OF PRESENTATION </w:t>
      </w:r>
      <w:r>
        <w:rPr>
          <w:rFonts w:ascii="TimesNewRomanPS" w:hAnsi="TimesNewRomanPS"/>
        </w:rPr>
        <w:t xml:space="preserve">(or the video will not play) </w:t>
      </w:r>
    </w:p>
    <w:p w14:paraId="17A109C3" w14:textId="77777777" w:rsidR="009D694C" w:rsidRPr="0006718D" w:rsidRDefault="009D694C" w:rsidP="009D694C">
      <w:pPr>
        <w:pStyle w:val="NormalWeb"/>
        <w:rPr>
          <w:rFonts w:ascii="TimesNewRomanPS" w:hAnsi="TimesNewRomanPS"/>
          <w:b/>
          <w:bCs/>
        </w:rPr>
      </w:pPr>
      <w:r>
        <w:rPr>
          <w:rFonts w:ascii="TimesNewRomanPSMT" w:hAnsi="TimesNewRomanPSMT"/>
        </w:rPr>
        <w:t xml:space="preserve">Introduce the video by addressing the following: </w:t>
      </w:r>
    </w:p>
    <w:p w14:paraId="1800398F" w14:textId="40478A65" w:rsidR="009D694C" w:rsidRDefault="009D694C" w:rsidP="00E857BE">
      <w:pPr>
        <w:pStyle w:val="NormalWeb"/>
        <w:numPr>
          <w:ilvl w:val="0"/>
          <w:numId w:val="11"/>
        </w:numPr>
        <w:rPr>
          <w:rFonts w:ascii="TimesNewRomanPSMT" w:hAnsi="TimesNewRomanPSMT"/>
        </w:rPr>
      </w:pPr>
      <w:r>
        <w:rPr>
          <w:rFonts w:ascii="TimesNewRomanPSMT" w:hAnsi="TimesNewRomanPSMT"/>
        </w:rPr>
        <w:t xml:space="preserve">This training is more than just information that you get and then walk away from. We want to give you the skills you need to help your brother, sisters, and the Bulldog community, because </w:t>
      </w:r>
      <w:r w:rsidR="0048043B" w:rsidRPr="00BA122C">
        <w:rPr>
          <w:rFonts w:ascii="TimesNewRomanPSMT" w:hAnsi="TimesNewRomanPSMT"/>
          <w:b/>
          <w:bCs/>
        </w:rPr>
        <w:t>we</w:t>
      </w:r>
      <w:r w:rsidRPr="00BA122C">
        <w:rPr>
          <w:rFonts w:ascii="TimesNewRomanPSMT" w:hAnsi="TimesNewRomanPSMT"/>
          <w:b/>
          <w:bCs/>
        </w:rPr>
        <w:t xml:space="preserve"> all are 25% of the undergraduate population</w:t>
      </w:r>
      <w:r>
        <w:rPr>
          <w:rFonts w:ascii="TimesNewRomanPSMT" w:hAnsi="TimesNewRomanPSMT"/>
        </w:rPr>
        <w:t xml:space="preserve">. Before we jump into the content, you all will hear from Greek leaders on this campus about why they believe bystander intervention is important. </w:t>
      </w:r>
      <w:r w:rsidR="0048043B">
        <w:rPr>
          <w:rFonts w:ascii="TimesNewRomanPSMT" w:hAnsi="TimesNewRomanPSMT"/>
        </w:rPr>
        <w:t xml:space="preserve">“Even if you saw this video last year, it serves as a good reminder.” </w:t>
      </w:r>
    </w:p>
    <w:p w14:paraId="3A233EAA" w14:textId="447AE6F1" w:rsidR="3228D07C" w:rsidRPr="00F246D3" w:rsidRDefault="00BA122C" w:rsidP="00F246D3">
      <w:pPr>
        <w:pStyle w:val="NormalWeb"/>
        <w:numPr>
          <w:ilvl w:val="0"/>
          <w:numId w:val="11"/>
        </w:numPr>
        <w:rPr>
          <w:rFonts w:ascii="TimesNewRomanPSMT" w:hAnsi="TimesNewRomanPSMT"/>
        </w:rPr>
      </w:pPr>
      <w:r w:rsidRPr="3228D07C">
        <w:rPr>
          <w:rFonts w:ascii="TimesNewRomanPSMT" w:hAnsi="TimesNewRomanPSMT"/>
        </w:rPr>
        <w:t>TEST the video before you present to make sure it works!</w:t>
      </w:r>
    </w:p>
    <w:p w14:paraId="1BDCBE00" w14:textId="3A5E1EAF" w:rsidR="009D694C" w:rsidRDefault="00CC3A1C" w:rsidP="009D694C">
      <w:pPr>
        <w:pStyle w:val="NormalWeb"/>
        <w:rPr>
          <w:rFonts w:ascii="TimesNewRomanPS" w:hAnsi="TimesNewRomanPS"/>
          <w:b/>
          <w:bCs/>
        </w:rPr>
      </w:pPr>
      <w:r>
        <w:rPr>
          <w:rFonts w:ascii="TimesNewRomanPSMT" w:hAnsi="TimesNewRomanPSMT"/>
          <w:b/>
          <w:bCs/>
        </w:rPr>
        <w:t>5</w:t>
      </w:r>
      <w:r w:rsidR="009D694C">
        <w:rPr>
          <w:rFonts w:ascii="TimesNewRomanPSMT" w:hAnsi="TimesNewRomanPSMT"/>
          <w:b/>
          <w:bCs/>
        </w:rPr>
        <w:t xml:space="preserve">. </w:t>
      </w:r>
      <w:r w:rsidR="009D694C" w:rsidRPr="00B2481A">
        <w:rPr>
          <w:rFonts w:ascii="TimesNewRomanPSMT" w:hAnsi="TimesNewRomanPSMT"/>
          <w:u w:val="single"/>
        </w:rPr>
        <w:t xml:space="preserve">Slide </w:t>
      </w:r>
      <w:r>
        <w:rPr>
          <w:rFonts w:ascii="TimesNewRomanPSMT" w:hAnsi="TimesNewRomanPSMT"/>
          <w:u w:val="single"/>
        </w:rPr>
        <w:t>Five</w:t>
      </w:r>
      <w:r w:rsidR="009D694C" w:rsidRPr="00B2481A">
        <w:rPr>
          <w:rFonts w:ascii="TimesNewRomanPSMT" w:hAnsi="TimesNewRomanPSMT"/>
          <w:u w:val="single"/>
        </w:rPr>
        <w:t>:</w:t>
      </w:r>
      <w:r w:rsidR="009D694C">
        <w:rPr>
          <w:rFonts w:ascii="TimesNewRomanPSMT" w:hAnsi="TimesNewRomanPSMT"/>
        </w:rPr>
        <w:t xml:space="preserve"> </w:t>
      </w:r>
      <w:r w:rsidR="009D694C" w:rsidRPr="00BF4BD4">
        <w:rPr>
          <w:rFonts w:ascii="TimesNewRomanPSMT" w:hAnsi="TimesNewRomanPSMT"/>
          <w:b/>
          <w:bCs/>
        </w:rPr>
        <w:t xml:space="preserve">Who is a bystander? </w:t>
      </w:r>
      <w:r w:rsidR="009D694C">
        <w:rPr>
          <w:rFonts w:ascii="TimesNewRomanPS" w:hAnsi="TimesNewRomanPS"/>
          <w:b/>
          <w:bCs/>
        </w:rPr>
        <w:t xml:space="preserve">(2 Minutes) </w:t>
      </w:r>
    </w:p>
    <w:p w14:paraId="7E71C769" w14:textId="3E0F309E" w:rsidR="009D694C" w:rsidRDefault="009D694C" w:rsidP="009D694C">
      <w:pPr>
        <w:pStyle w:val="NormalWeb"/>
        <w:numPr>
          <w:ilvl w:val="1"/>
          <w:numId w:val="2"/>
        </w:numPr>
      </w:pPr>
      <w:r>
        <w:rPr>
          <w:rFonts w:ascii="TimesNewRomanPSMT" w:hAnsi="TimesNewRomanPSMT"/>
        </w:rPr>
        <w:t xml:space="preserve">Ask </w:t>
      </w:r>
      <w:r w:rsidR="00CC3A1C">
        <w:rPr>
          <w:rFonts w:ascii="TimesNewRomanPSMT" w:hAnsi="TimesNewRomanPSMT"/>
        </w:rPr>
        <w:t>your members</w:t>
      </w:r>
      <w:r>
        <w:rPr>
          <w:rFonts w:ascii="TimesNewRomanPSMT" w:hAnsi="TimesNewRomanPSMT"/>
        </w:rPr>
        <w:t xml:space="preserve"> who a bystander is. </w:t>
      </w:r>
    </w:p>
    <w:p w14:paraId="09CC5C19" w14:textId="30CAD9CA" w:rsidR="3228D07C" w:rsidRPr="00F246D3" w:rsidRDefault="009D694C" w:rsidP="00F246D3">
      <w:pPr>
        <w:pStyle w:val="NormalWeb"/>
        <w:numPr>
          <w:ilvl w:val="1"/>
          <w:numId w:val="2"/>
        </w:numPr>
        <w:rPr>
          <w:rFonts w:ascii="TimesNewRomanPSMT" w:hAnsi="TimesNewRomanPSMT"/>
        </w:rPr>
      </w:pPr>
      <w:r w:rsidRPr="3228D07C">
        <w:rPr>
          <w:rFonts w:ascii="TimesNewRomanPSMT" w:hAnsi="TimesNewRomanPSMT"/>
        </w:rPr>
        <w:t xml:space="preserve">Get responses until you feel like they are on the right track. (ideally 1-2 responses) </w:t>
      </w:r>
    </w:p>
    <w:p w14:paraId="763D2F53" w14:textId="43821CE6" w:rsidR="009D694C" w:rsidRDefault="00CC3A1C" w:rsidP="009D694C">
      <w:pPr>
        <w:pStyle w:val="NormalWeb"/>
      </w:pPr>
      <w:r>
        <w:rPr>
          <w:rFonts w:ascii="TimesNewRomanPSMT" w:hAnsi="TimesNewRomanPSMT"/>
          <w:b/>
          <w:bCs/>
        </w:rPr>
        <w:t>6</w:t>
      </w:r>
      <w:r w:rsidR="009D694C">
        <w:rPr>
          <w:rFonts w:ascii="TimesNewRomanPSMT" w:hAnsi="TimesNewRomanPSMT"/>
          <w:b/>
          <w:bCs/>
        </w:rPr>
        <w:t xml:space="preserve">. </w:t>
      </w:r>
      <w:r w:rsidR="009D694C" w:rsidRPr="00B2481A">
        <w:rPr>
          <w:rFonts w:ascii="TimesNewRomanPSMT" w:hAnsi="TimesNewRomanPSMT"/>
          <w:u w:val="single"/>
        </w:rPr>
        <w:t xml:space="preserve">Slide </w:t>
      </w:r>
      <w:r>
        <w:rPr>
          <w:rFonts w:ascii="TimesNewRomanPSMT" w:hAnsi="TimesNewRomanPSMT"/>
          <w:u w:val="single"/>
        </w:rPr>
        <w:t>Six</w:t>
      </w:r>
      <w:r w:rsidR="009D694C" w:rsidRPr="00B2481A">
        <w:rPr>
          <w:rFonts w:ascii="TimesNewRomanPSMT" w:hAnsi="TimesNewRomanPSMT"/>
          <w:u w:val="single"/>
        </w:rPr>
        <w:t>:</w:t>
      </w:r>
      <w:r w:rsidR="009D694C">
        <w:rPr>
          <w:rFonts w:ascii="TimesNewRomanPSMT" w:hAnsi="TimesNewRomanPSMT"/>
        </w:rPr>
        <w:t xml:space="preserve"> </w:t>
      </w:r>
      <w:r w:rsidR="009D694C" w:rsidRPr="00BF4BD4">
        <w:rPr>
          <w:rFonts w:ascii="TimesNewRomanPSMT" w:hAnsi="TimesNewRomanPSMT"/>
          <w:b/>
          <w:bCs/>
        </w:rPr>
        <w:t>Bystander Definition</w:t>
      </w:r>
      <w:r w:rsidR="009D694C">
        <w:rPr>
          <w:rFonts w:ascii="TimesNewRomanPSMT" w:hAnsi="TimesNewRomanPSMT"/>
        </w:rPr>
        <w:t xml:space="preserve"> </w:t>
      </w:r>
      <w:r w:rsidR="009D694C">
        <w:rPr>
          <w:rFonts w:ascii="TimesNewRomanPS" w:hAnsi="TimesNewRomanPS"/>
          <w:b/>
          <w:bCs/>
        </w:rPr>
        <w:t xml:space="preserve">(1 Minute) </w:t>
      </w:r>
    </w:p>
    <w:p w14:paraId="244D70C6" w14:textId="65658AC0" w:rsidR="009D694C" w:rsidRDefault="009D694C" w:rsidP="009D694C">
      <w:pPr>
        <w:pStyle w:val="NormalWeb"/>
        <w:ind w:left="720"/>
        <w:rPr>
          <w:rFonts w:ascii="TimesNewRomanPSMT" w:hAnsi="TimesNewRomanPSMT"/>
        </w:rPr>
      </w:pPr>
      <w:r>
        <w:rPr>
          <w:rFonts w:ascii="TimesNewRomanPSMT" w:hAnsi="TimesNewRomanPSMT"/>
        </w:rPr>
        <w:t xml:space="preserve">a. </w:t>
      </w:r>
      <w:r w:rsidR="00CC3A1C">
        <w:rPr>
          <w:rFonts w:ascii="TimesNewRomanPSMT" w:hAnsi="TimesNewRomanPSMT"/>
        </w:rPr>
        <w:t>Have a member read the definition:</w:t>
      </w:r>
      <w:r>
        <w:rPr>
          <w:rFonts w:ascii="TimesNewRomanPSMT" w:hAnsi="TimesNewRomanPSMT"/>
        </w:rPr>
        <w:t xml:space="preserve"> “a person who observes a behavior that is unacceptable and could be potentially harmful to another person’s health or well-being.”</w:t>
      </w:r>
    </w:p>
    <w:p w14:paraId="49EC2BE1" w14:textId="77777777" w:rsidR="009D694C" w:rsidRDefault="009D694C" w:rsidP="009D694C">
      <w:pPr>
        <w:pStyle w:val="NormalWeb"/>
        <w:ind w:firstLine="720"/>
        <w:rPr>
          <w:rFonts w:ascii="TimesNewRomanPSMT" w:hAnsi="TimesNewRomanPSMT"/>
        </w:rPr>
      </w:pPr>
      <w:r>
        <w:rPr>
          <w:rFonts w:ascii="TimesNewRomanPSMT" w:hAnsi="TimesNewRomanPSMT"/>
        </w:rPr>
        <w:t>He’ll be OK…, I guess he’s drunk, I’m sure someone else….</w:t>
      </w:r>
    </w:p>
    <w:p w14:paraId="045C2950" w14:textId="77777777" w:rsidR="009D694C" w:rsidRDefault="009D694C" w:rsidP="009D694C">
      <w:pPr>
        <w:pStyle w:val="NormalWeb"/>
        <w:ind w:left="720"/>
        <w:rPr>
          <w:rFonts w:ascii="TimesNewRomanPSMT" w:hAnsi="TimesNewRomanPSMT"/>
        </w:rPr>
      </w:pPr>
      <w:r>
        <w:rPr>
          <w:rFonts w:ascii="TimesNewRomanPSMT" w:hAnsi="TimesNewRomanPSMT"/>
        </w:rPr>
        <w:t xml:space="preserve">b. This person does not do anything to intervene. Explain that what they see in the scenario on the screen is individuals deciding that they don’t need to intervene for various reasons. </w:t>
      </w:r>
      <w:r>
        <w:rPr>
          <w:rFonts w:ascii="TimesNewRomanPSMT" w:hAnsi="TimesNewRomanPSMT"/>
        </w:rPr>
        <w:tab/>
      </w:r>
    </w:p>
    <w:p w14:paraId="6E6DE1D1" w14:textId="7111EAA1" w:rsidR="3228D07C" w:rsidRDefault="00BA122C" w:rsidP="00F246D3">
      <w:pPr>
        <w:pStyle w:val="NormalWeb"/>
        <w:ind w:left="720"/>
      </w:pPr>
      <w:r>
        <w:t>c. Explain that we have all been in this situation, and here’s why…</w:t>
      </w:r>
    </w:p>
    <w:p w14:paraId="2BD1D5AF" w14:textId="576310EE" w:rsidR="009D694C" w:rsidRPr="00F246D3" w:rsidRDefault="00BA122C" w:rsidP="009D694C">
      <w:pPr>
        <w:pStyle w:val="NormalWeb"/>
        <w:rPr>
          <w:rFonts w:ascii="TimesNewRomanPS" w:hAnsi="TimesNewRomanPS"/>
          <w:b/>
          <w:bCs/>
        </w:rPr>
      </w:pPr>
      <w:r>
        <w:rPr>
          <w:rFonts w:ascii="TimesNewRomanPSMT" w:hAnsi="TimesNewRomanPSMT"/>
          <w:b/>
          <w:bCs/>
        </w:rPr>
        <w:t>7</w:t>
      </w:r>
      <w:r w:rsidR="00C80A93">
        <w:rPr>
          <w:rFonts w:ascii="TimesNewRomanPSMT" w:hAnsi="TimesNewRomanPSMT"/>
          <w:b/>
          <w:bCs/>
        </w:rPr>
        <w:t xml:space="preserve">. </w:t>
      </w:r>
      <w:r w:rsidR="009D694C">
        <w:rPr>
          <w:rFonts w:ascii="TimesNewRomanPSMT" w:hAnsi="TimesNewRomanPSMT"/>
          <w:b/>
          <w:bCs/>
        </w:rPr>
        <w:t xml:space="preserve"> </w:t>
      </w:r>
      <w:r w:rsidR="009D694C" w:rsidRPr="00B2481A">
        <w:rPr>
          <w:rFonts w:ascii="TimesNewRomanPSMT" w:hAnsi="TimesNewRomanPSMT"/>
          <w:u w:val="single"/>
        </w:rPr>
        <w:t xml:space="preserve">Slide </w:t>
      </w:r>
      <w:r w:rsidR="00C80A93">
        <w:rPr>
          <w:rFonts w:ascii="TimesNewRomanPSMT" w:hAnsi="TimesNewRomanPSMT"/>
          <w:u w:val="single"/>
        </w:rPr>
        <w:t>S</w:t>
      </w:r>
      <w:r>
        <w:rPr>
          <w:rFonts w:ascii="TimesNewRomanPSMT" w:hAnsi="TimesNewRomanPSMT"/>
          <w:u w:val="single"/>
        </w:rPr>
        <w:t>even</w:t>
      </w:r>
      <w:r w:rsidR="009D694C" w:rsidRPr="00B2481A">
        <w:rPr>
          <w:rFonts w:ascii="TimesNewRomanPSMT" w:hAnsi="TimesNewRomanPSMT"/>
          <w:u w:val="single"/>
        </w:rPr>
        <w:t>:</w:t>
      </w:r>
      <w:r w:rsidR="009D694C">
        <w:rPr>
          <w:rFonts w:ascii="TimesNewRomanPSMT" w:hAnsi="TimesNewRomanPSMT"/>
        </w:rPr>
        <w:t xml:space="preserve"> </w:t>
      </w:r>
      <w:r w:rsidR="009D694C" w:rsidRPr="00F246D3">
        <w:rPr>
          <w:rFonts w:ascii="TimesNewRomanPSMT" w:hAnsi="TimesNewRomanPSMT"/>
          <w:b/>
          <w:bCs/>
        </w:rPr>
        <w:t>Reasons That People Don’t Intervene</w:t>
      </w:r>
      <w:r w:rsidR="009D694C">
        <w:rPr>
          <w:rFonts w:ascii="TimesNewRomanPSMT" w:hAnsi="TimesNewRomanPSMT"/>
        </w:rPr>
        <w:t xml:space="preserve"> </w:t>
      </w:r>
      <w:r w:rsidR="009D694C">
        <w:rPr>
          <w:rFonts w:ascii="TimesNewRomanPS" w:hAnsi="TimesNewRomanPS"/>
          <w:b/>
          <w:bCs/>
        </w:rPr>
        <w:t>(1 Minutes)</w:t>
      </w:r>
      <w:r w:rsidR="009D694C">
        <w:rPr>
          <w:rFonts w:ascii="TimesNewRomanPS" w:hAnsi="TimesNewRomanPS"/>
          <w:b/>
          <w:bCs/>
        </w:rPr>
        <w:br/>
      </w:r>
      <w:r w:rsidR="009D694C">
        <w:rPr>
          <w:rFonts w:ascii="TimesNewRomanPSMT" w:hAnsi="TimesNewRomanPSMT"/>
        </w:rPr>
        <w:t>Similar to what was shared in the video, here</w:t>
      </w:r>
      <w:r w:rsidR="00C80A93">
        <w:rPr>
          <w:rFonts w:ascii="TimesNewRomanPSMT" w:hAnsi="TimesNewRomanPSMT"/>
        </w:rPr>
        <w:t xml:space="preserve"> are common</w:t>
      </w:r>
      <w:r w:rsidR="009D694C">
        <w:rPr>
          <w:rFonts w:ascii="TimesNewRomanPSMT" w:hAnsi="TimesNewRomanPSMT"/>
        </w:rPr>
        <w:t xml:space="preserve"> reasons </w:t>
      </w:r>
      <w:r w:rsidR="00C80A93">
        <w:rPr>
          <w:rFonts w:ascii="TimesNewRomanPSMT" w:hAnsi="TimesNewRomanPSMT"/>
        </w:rPr>
        <w:t xml:space="preserve">why </w:t>
      </w:r>
      <w:r w:rsidR="009D694C">
        <w:rPr>
          <w:rFonts w:ascii="TimesNewRomanPSMT" w:hAnsi="TimesNewRomanPSMT"/>
        </w:rPr>
        <w:t xml:space="preserve">college students don’t intervene.  </w:t>
      </w:r>
    </w:p>
    <w:p w14:paraId="2BFF6AD3" w14:textId="77777777" w:rsidR="009D694C" w:rsidRPr="00C80A93" w:rsidRDefault="009D694C" w:rsidP="00E857BE">
      <w:pPr>
        <w:pStyle w:val="NormalWeb"/>
        <w:numPr>
          <w:ilvl w:val="0"/>
          <w:numId w:val="5"/>
        </w:numPr>
        <w:rPr>
          <w:rFonts w:ascii="TimesNewRomanPSMT" w:hAnsi="TimesNewRomanPSMT"/>
          <w:b/>
          <w:bCs/>
        </w:rPr>
      </w:pPr>
      <w:r w:rsidRPr="00C80A93">
        <w:rPr>
          <w:rFonts w:ascii="TimesNewRomanPSMT" w:hAnsi="TimesNewRomanPSMT"/>
          <w:b/>
          <w:bCs/>
        </w:rPr>
        <w:t xml:space="preserve">Have someone read out loud the reason that people don’t intervene. </w:t>
      </w:r>
    </w:p>
    <w:p w14:paraId="00B1E8BD" w14:textId="388EF4AE" w:rsidR="009D694C" w:rsidRPr="00BF4BD4" w:rsidRDefault="009D694C" w:rsidP="009D694C">
      <w:pPr>
        <w:pStyle w:val="NormalWeb"/>
        <w:shd w:val="clear" w:color="auto" w:fill="FFFFFF"/>
        <w:ind w:left="720"/>
      </w:pPr>
      <w:r>
        <w:rPr>
          <w:rFonts w:ascii="TimesNewRomanPSMT" w:hAnsi="TimesNewRomanPSMT"/>
        </w:rPr>
        <w:t>“</w:t>
      </w:r>
      <w:r w:rsidRPr="00BF4BD4">
        <w:rPr>
          <w:color w:val="3A3A4F"/>
        </w:rPr>
        <w:t xml:space="preserve">Many people fail to intervene out of fear - fear of consequences, retaliation, or how others will view them. </w:t>
      </w:r>
      <w:proofErr w:type="gramStart"/>
      <w:r w:rsidRPr="00BF4BD4">
        <w:rPr>
          <w:color w:val="3A3A4F"/>
        </w:rPr>
        <w:t>When in reality, intervening</w:t>
      </w:r>
      <w:proofErr w:type="gramEnd"/>
      <w:r w:rsidRPr="00BF4BD4">
        <w:rPr>
          <w:color w:val="3A3A4F"/>
        </w:rPr>
        <w:t xml:space="preserve"> is the most admirable thing you can do in the spirit of brotherhood and sisterhood.</w:t>
      </w:r>
      <w:r>
        <w:rPr>
          <w:color w:val="3A3A4F"/>
        </w:rPr>
        <w:t>”</w:t>
      </w:r>
    </w:p>
    <w:p w14:paraId="443A4418" w14:textId="399CEFA2" w:rsidR="009D694C" w:rsidRPr="00BF4BD4" w:rsidRDefault="009D694C" w:rsidP="009D694C">
      <w:pPr>
        <w:pStyle w:val="NormalWeb"/>
        <w:shd w:val="clear" w:color="auto" w:fill="FFFFFF"/>
        <w:ind w:left="720"/>
      </w:pPr>
      <w:r w:rsidRPr="00BF4BD4">
        <w:rPr>
          <w:color w:val="3A3A4F"/>
        </w:rPr>
        <w:lastRenderedPageBreak/>
        <w:t>"</w:t>
      </w:r>
      <w:r w:rsidR="00C80A93">
        <w:rPr>
          <w:color w:val="3A3A4F"/>
        </w:rPr>
        <w:t>P</w:t>
      </w:r>
      <w:r w:rsidRPr="00BF4BD4">
        <w:rPr>
          <w:color w:val="3A3A4F"/>
        </w:rPr>
        <w:t xml:space="preserve">eople don't intervene due to fear of backlash. In college, your reputation is all you have, and some people may feel as if they'll be looked at differently or labeled a snitch, when in reality they could be saving the future of Greek life." </w:t>
      </w:r>
    </w:p>
    <w:p w14:paraId="0A5337B9" w14:textId="68C66510" w:rsidR="009D694C" w:rsidRPr="00BF4BD4" w:rsidRDefault="009D694C" w:rsidP="3228D07C">
      <w:pPr>
        <w:pStyle w:val="NormalWeb"/>
        <w:shd w:val="clear" w:color="auto" w:fill="FFFFFF" w:themeFill="background1"/>
        <w:ind w:left="720"/>
        <w:rPr>
          <w:color w:val="3A3A4F"/>
          <w:sz w:val="42"/>
          <w:szCs w:val="42"/>
        </w:rPr>
      </w:pPr>
      <w:r w:rsidRPr="3228D07C">
        <w:rPr>
          <w:rFonts w:ascii="TimesNewRomanPSMT" w:hAnsi="TimesNewRomanPSMT"/>
        </w:rPr>
        <w:t>“</w:t>
      </w:r>
      <w:r w:rsidRPr="3228D07C">
        <w:rPr>
          <w:color w:val="3A3A4F"/>
        </w:rPr>
        <w:t>Often times students choose not to intervene for fear of getting in trouble, not knowin</w:t>
      </w:r>
      <w:r w:rsidR="066C8B04" w:rsidRPr="3228D07C">
        <w:rPr>
          <w:color w:val="3A3A4F"/>
        </w:rPr>
        <w:t xml:space="preserve">g </w:t>
      </w:r>
      <w:r w:rsidRPr="3228D07C">
        <w:rPr>
          <w:color w:val="3A3A4F"/>
        </w:rPr>
        <w:t>that acting in the moment matters most.”</w:t>
      </w:r>
      <w:r w:rsidRPr="3228D07C">
        <w:rPr>
          <w:color w:val="3A3A4F"/>
          <w:sz w:val="42"/>
          <w:szCs w:val="42"/>
        </w:rPr>
        <w:t xml:space="preserve"> </w:t>
      </w:r>
    </w:p>
    <w:p w14:paraId="7C722045" w14:textId="7A83D4D8" w:rsidR="3228D07C" w:rsidRPr="00F246D3" w:rsidRDefault="009D694C" w:rsidP="00F246D3">
      <w:pPr>
        <w:pStyle w:val="NormalWeb"/>
        <w:shd w:val="clear" w:color="auto" w:fill="FFFFFF" w:themeFill="background1"/>
        <w:ind w:left="720"/>
        <w:rPr>
          <w:color w:val="3A3A4F"/>
          <w:sz w:val="44"/>
          <w:szCs w:val="44"/>
        </w:rPr>
      </w:pPr>
      <w:r w:rsidRPr="3228D07C">
        <w:t>“</w:t>
      </w:r>
      <w:r w:rsidRPr="3228D07C">
        <w:rPr>
          <w:color w:val="3A3A4F"/>
        </w:rPr>
        <w:t>One reason that causes someone to not intervene is the thought that 'someone else will surely step in,' or it's 'not their problem.' However, if all bystanders are expecting someone else to intervene, the situation will not get resolved."</w:t>
      </w:r>
      <w:r w:rsidRPr="3228D07C">
        <w:rPr>
          <w:color w:val="3A3A4F"/>
          <w:sz w:val="44"/>
          <w:szCs w:val="44"/>
        </w:rPr>
        <w:t xml:space="preserve"> </w:t>
      </w:r>
    </w:p>
    <w:p w14:paraId="0AFAEB54" w14:textId="2E86C5E5" w:rsidR="009D694C" w:rsidRDefault="00C80A93" w:rsidP="009D694C">
      <w:pPr>
        <w:pStyle w:val="NormalWeb"/>
      </w:pPr>
      <w:r>
        <w:rPr>
          <w:rFonts w:ascii="TimesNewRomanPSMT" w:hAnsi="TimesNewRomanPSMT"/>
          <w:b/>
          <w:bCs/>
        </w:rPr>
        <w:t>8</w:t>
      </w:r>
      <w:r w:rsidR="009D694C">
        <w:rPr>
          <w:rFonts w:ascii="TimesNewRomanPSMT" w:hAnsi="TimesNewRomanPSMT"/>
          <w:b/>
          <w:bCs/>
        </w:rPr>
        <w:t xml:space="preserve">. </w:t>
      </w:r>
      <w:r w:rsidR="009D694C" w:rsidRPr="00B2481A">
        <w:rPr>
          <w:rFonts w:ascii="TimesNewRomanPSMT" w:hAnsi="TimesNewRomanPSMT"/>
          <w:u w:val="single"/>
        </w:rPr>
        <w:t>Slide E</w:t>
      </w:r>
      <w:r>
        <w:rPr>
          <w:rFonts w:ascii="TimesNewRomanPSMT" w:hAnsi="TimesNewRomanPSMT"/>
          <w:u w:val="single"/>
        </w:rPr>
        <w:t>ight</w:t>
      </w:r>
      <w:r w:rsidR="009D694C" w:rsidRPr="00B2481A">
        <w:rPr>
          <w:rFonts w:ascii="TimesNewRomanPSMT" w:hAnsi="TimesNewRomanPSMT"/>
          <w:u w:val="single"/>
        </w:rPr>
        <w:t>:</w:t>
      </w:r>
      <w:r w:rsidR="009D694C" w:rsidRPr="00A7783E">
        <w:rPr>
          <w:rFonts w:ascii="TimesNewRomanPSMT" w:hAnsi="TimesNewRomanPSMT"/>
        </w:rPr>
        <w:t xml:space="preserve"> </w:t>
      </w:r>
      <w:r w:rsidR="00F246D3">
        <w:rPr>
          <w:rFonts w:ascii="TimesNewRomanPSMT" w:hAnsi="TimesNewRomanPSMT"/>
          <w:b/>
          <w:bCs/>
        </w:rPr>
        <w:t>Common Reasons That People Don’t Intervene</w:t>
      </w:r>
      <w:r w:rsidR="009D694C" w:rsidRPr="00A7783E">
        <w:rPr>
          <w:rFonts w:ascii="TimesNewRomanPSMT" w:hAnsi="TimesNewRomanPSMT"/>
        </w:rPr>
        <w:t xml:space="preserve"> </w:t>
      </w:r>
      <w:r w:rsidR="009D694C" w:rsidRPr="00A7783E">
        <w:rPr>
          <w:rFonts w:ascii="TimesNewRomanPS" w:hAnsi="TimesNewRomanPS"/>
          <w:b/>
          <w:bCs/>
        </w:rPr>
        <w:t xml:space="preserve">(2 minutes) </w:t>
      </w:r>
    </w:p>
    <w:p w14:paraId="5722BC19" w14:textId="77777777" w:rsidR="009D694C" w:rsidRDefault="009D694C" w:rsidP="009D694C">
      <w:pPr>
        <w:pStyle w:val="NormalWeb"/>
        <w:ind w:left="720"/>
        <w:rPr>
          <w:rFonts w:ascii="TimesNewRomanPSMT" w:hAnsi="TimesNewRomanPSMT"/>
        </w:rPr>
      </w:pPr>
      <w:r>
        <w:rPr>
          <w:rFonts w:ascii="TimesNewRomanPSMT" w:hAnsi="TimesNewRomanPSMT"/>
        </w:rPr>
        <w:t xml:space="preserve">Explain that these are </w:t>
      </w:r>
      <w:r w:rsidRPr="00BA122C">
        <w:rPr>
          <w:rFonts w:ascii="TimesNewRomanPSMT" w:hAnsi="TimesNewRomanPSMT"/>
          <w:b/>
          <w:bCs/>
        </w:rPr>
        <w:t>common reasons</w:t>
      </w:r>
      <w:r>
        <w:rPr>
          <w:rFonts w:ascii="TimesNewRomanPSMT" w:hAnsi="TimesNewRomanPSMT"/>
        </w:rPr>
        <w:t xml:space="preserve"> that people don’t intervene and elaborate in the following ways:</w:t>
      </w:r>
    </w:p>
    <w:p w14:paraId="6A96E8F7" w14:textId="77777777" w:rsidR="009D694C" w:rsidRDefault="009D694C" w:rsidP="009D694C">
      <w:pPr>
        <w:pStyle w:val="NormalWeb"/>
        <w:ind w:left="720"/>
      </w:pPr>
      <w:r>
        <w:rPr>
          <w:rFonts w:ascii="TimesNewRomanPSMT" w:hAnsi="TimesNewRomanPSMT"/>
        </w:rPr>
        <w:br/>
        <w:t xml:space="preserve">a. </w:t>
      </w:r>
      <w:r w:rsidRPr="00BF4BD4">
        <w:rPr>
          <w:rFonts w:ascii="TimesNewRomanPSMT" w:hAnsi="TimesNewRomanPSMT"/>
          <w:b/>
          <w:bCs/>
          <w:u w:val="single"/>
        </w:rPr>
        <w:t>The Bystander Effect:</w:t>
      </w:r>
      <w:r>
        <w:rPr>
          <w:rFonts w:ascii="TimesNewRomanPSMT" w:hAnsi="TimesNewRomanPSMT"/>
        </w:rPr>
        <w:t xml:space="preserve"> Note that this is what they saw in the previous graphic where someone said, “I am sure someone else...” This happens because people believe that when there are other people around, someone else will help them. </w:t>
      </w:r>
    </w:p>
    <w:p w14:paraId="3A743C6C" w14:textId="77777777" w:rsidR="009D694C" w:rsidRDefault="009D694C" w:rsidP="009D694C">
      <w:pPr>
        <w:pStyle w:val="NormalWeb"/>
        <w:ind w:left="720"/>
        <w:rPr>
          <w:rFonts w:ascii="TimesNewRomanPSMT" w:hAnsi="TimesNewRomanPSMT"/>
        </w:rPr>
      </w:pPr>
      <w:r>
        <w:rPr>
          <w:rFonts w:ascii="TimesNewRomanPSMT" w:hAnsi="TimesNewRomanPSMT"/>
        </w:rPr>
        <w:t xml:space="preserve">Feel free to give an example here that is relatable for them: </w:t>
      </w:r>
    </w:p>
    <w:p w14:paraId="075B2AF7" w14:textId="0362B54B" w:rsidR="3228D07C" w:rsidRPr="00F246D3" w:rsidRDefault="009D694C" w:rsidP="00F246D3">
      <w:pPr>
        <w:pStyle w:val="NormalWeb"/>
        <w:ind w:left="1440"/>
      </w:pPr>
      <w:r w:rsidRPr="3228D07C">
        <w:rPr>
          <w:rFonts w:ascii="TimesNewRomanPSMT" w:hAnsi="TimesNewRomanPSMT"/>
        </w:rPr>
        <w:t xml:space="preserve">You may be walking around in the Junction and see someone sitting on the ground by themselves, or laying in the grass, and think, “I am sure one of their friends is coming to help,” or “maybe they are just waiting for their Uber.” </w:t>
      </w:r>
    </w:p>
    <w:p w14:paraId="1D68ADA8" w14:textId="5FA9D2C8" w:rsidR="3228D07C" w:rsidRDefault="009D694C" w:rsidP="00F246D3">
      <w:pPr>
        <w:pStyle w:val="NormalWeb"/>
        <w:ind w:left="720"/>
        <w:rPr>
          <w:rFonts w:ascii="TimesNewRomanPSMT" w:hAnsi="TimesNewRomanPSMT"/>
        </w:rPr>
      </w:pPr>
      <w:r w:rsidRPr="3228D07C">
        <w:rPr>
          <w:rFonts w:ascii="TimesNewRomanPSMT" w:hAnsi="TimesNewRomanPSMT"/>
        </w:rPr>
        <w:t>b.</w:t>
      </w:r>
      <w:r w:rsidRPr="3228D07C">
        <w:rPr>
          <w:rFonts w:ascii="TimesNewRomanPSMT" w:hAnsi="TimesNewRomanPSMT"/>
          <w:u w:val="single"/>
        </w:rPr>
        <w:t xml:space="preserve"> </w:t>
      </w:r>
      <w:r w:rsidRPr="3228D07C">
        <w:rPr>
          <w:rFonts w:ascii="TimesNewRomanPSMT" w:hAnsi="TimesNewRomanPSMT"/>
          <w:b/>
          <w:bCs/>
          <w:u w:val="single"/>
        </w:rPr>
        <w:t>Lack of Empathy:</w:t>
      </w:r>
      <w:r w:rsidRPr="3228D07C">
        <w:rPr>
          <w:rFonts w:ascii="TimesNewRomanPSMT" w:hAnsi="TimesNewRomanPSMT"/>
        </w:rPr>
        <w:t xml:space="preserve"> Note that sometimes when we don’t know a </w:t>
      </w:r>
      <w:proofErr w:type="gramStart"/>
      <w:r w:rsidRPr="3228D07C">
        <w:rPr>
          <w:rFonts w:ascii="TimesNewRomanPSMT" w:hAnsi="TimesNewRomanPSMT"/>
        </w:rPr>
        <w:t>person</w:t>
      </w:r>
      <w:proofErr w:type="gramEnd"/>
      <w:r w:rsidRPr="3228D07C">
        <w:rPr>
          <w:rFonts w:ascii="TimesNewRomanPSMT" w:hAnsi="TimesNewRomanPSMT"/>
        </w:rPr>
        <w:t xml:space="preserve"> we can feel like it’s not our problem. That’s when we need to remember that you are part of a family- the Bulldog family &amp; a brotherhood/sisterhood.</w:t>
      </w:r>
    </w:p>
    <w:p w14:paraId="1119E4EE" w14:textId="11082723" w:rsidR="3228D07C" w:rsidRDefault="009D694C" w:rsidP="00F246D3">
      <w:pPr>
        <w:pStyle w:val="NormalWeb"/>
        <w:ind w:left="720"/>
        <w:rPr>
          <w:rFonts w:ascii="TimesNewRomanPSMT" w:hAnsi="TimesNewRomanPSMT"/>
        </w:rPr>
      </w:pPr>
      <w:r w:rsidRPr="3228D07C">
        <w:rPr>
          <w:rFonts w:ascii="TimesNewRomanPSMT" w:hAnsi="TimesNewRomanPSMT"/>
        </w:rPr>
        <w:t xml:space="preserve">c. </w:t>
      </w:r>
      <w:r w:rsidRPr="3228D07C">
        <w:rPr>
          <w:rFonts w:ascii="TimesNewRomanPSMT" w:hAnsi="TimesNewRomanPSMT"/>
          <w:b/>
          <w:bCs/>
          <w:u w:val="single"/>
        </w:rPr>
        <w:t>Fear of Personal Safety:</w:t>
      </w:r>
      <w:r w:rsidRPr="3228D07C">
        <w:rPr>
          <w:rFonts w:ascii="TimesNewRomanPSMT" w:hAnsi="TimesNewRomanPSMT"/>
        </w:rPr>
        <w:t xml:space="preserve"> Note that there are going to be situations that you are fearful to intervene in. An example of this could be that if a fight breaks out, you probably shouldn’t just jump in the middle of it. That’s why throughout this training we will talk about different ways to intervene, including delegating to other people. </w:t>
      </w:r>
    </w:p>
    <w:p w14:paraId="25255070" w14:textId="63AD1103" w:rsidR="009D694C" w:rsidRPr="00A7783E" w:rsidRDefault="009D694C" w:rsidP="009D694C">
      <w:pPr>
        <w:pStyle w:val="NormalWeb"/>
        <w:ind w:left="720"/>
        <w:rPr>
          <w:rFonts w:ascii="TimesNewRomanPSMT" w:hAnsi="TimesNewRomanPSMT"/>
        </w:rPr>
      </w:pPr>
      <w:r w:rsidRPr="3228D07C">
        <w:rPr>
          <w:rFonts w:ascii="TimesNewRomanPSMT" w:hAnsi="TimesNewRomanPSMT"/>
        </w:rPr>
        <w:t>e.</w:t>
      </w:r>
      <w:r w:rsidRPr="3228D07C">
        <w:rPr>
          <w:rFonts w:ascii="TimesNewRomanPSMT" w:hAnsi="TimesNewRomanPSMT"/>
          <w:u w:val="single"/>
        </w:rPr>
        <w:t xml:space="preserve"> </w:t>
      </w:r>
      <w:r w:rsidRPr="3228D07C">
        <w:rPr>
          <w:rFonts w:ascii="TimesNewRomanPSMT" w:hAnsi="TimesNewRomanPSMT"/>
          <w:b/>
          <w:bCs/>
          <w:u w:val="single"/>
        </w:rPr>
        <w:t>Identity &amp; Power Dynamics:</w:t>
      </w:r>
      <w:r w:rsidRPr="3228D07C">
        <w:rPr>
          <w:rFonts w:ascii="TimesNewRomanPSMT" w:hAnsi="TimesNewRomanPSMT"/>
        </w:rPr>
        <w:t xml:space="preserve"> This can be a very real challenge in intervening. If you are in a space where a power dynamic exists, or your identity is not the majority, it can be challenging to step up and intervene. Two examples of this could be being a new member in an organization </w:t>
      </w:r>
      <w:r w:rsidR="00C80A93" w:rsidRPr="3228D07C">
        <w:rPr>
          <w:rFonts w:ascii="TimesNewRomanPSMT" w:hAnsi="TimesNewRomanPSMT"/>
        </w:rPr>
        <w:t>being</w:t>
      </w:r>
      <w:r w:rsidRPr="3228D07C">
        <w:rPr>
          <w:rFonts w:ascii="TimesNewRomanPSMT" w:hAnsi="TimesNewRomanPSMT"/>
        </w:rPr>
        <w:t xml:space="preserve"> ha</w:t>
      </w:r>
      <w:r w:rsidR="00C80A93" w:rsidRPr="3228D07C">
        <w:rPr>
          <w:rFonts w:ascii="TimesNewRomanPSMT" w:hAnsi="TimesNewRomanPSMT"/>
        </w:rPr>
        <w:t>zed</w:t>
      </w:r>
      <w:r w:rsidRPr="3228D07C">
        <w:rPr>
          <w:rFonts w:ascii="TimesNewRomanPSMT" w:hAnsi="TimesNewRomanPSMT"/>
        </w:rPr>
        <w:t xml:space="preserve"> by </w:t>
      </w:r>
      <w:r w:rsidR="00C80A93" w:rsidRPr="3228D07C">
        <w:rPr>
          <w:rFonts w:ascii="TimesNewRomanPSMT" w:hAnsi="TimesNewRomanPSMT"/>
        </w:rPr>
        <w:t xml:space="preserve">an </w:t>
      </w:r>
      <w:r w:rsidRPr="3228D07C">
        <w:rPr>
          <w:rFonts w:ascii="TimesNewRomanPSMT" w:hAnsi="TimesNewRomanPSMT"/>
        </w:rPr>
        <w:t xml:space="preserve">older member, being the only female present in a group of </w:t>
      </w:r>
      <w:proofErr w:type="gramStart"/>
      <w:r w:rsidRPr="3228D07C">
        <w:rPr>
          <w:rFonts w:ascii="TimesNewRomanPSMT" w:hAnsi="TimesNewRomanPSMT"/>
        </w:rPr>
        <w:t>males, or</w:t>
      </w:r>
      <w:proofErr w:type="gramEnd"/>
      <w:r w:rsidRPr="3228D07C">
        <w:rPr>
          <w:rFonts w:ascii="TimesNewRomanPSMT" w:hAnsi="TimesNewRomanPSMT"/>
        </w:rPr>
        <w:t xml:space="preserve"> being the only person of color in a group of white people. </w:t>
      </w:r>
    </w:p>
    <w:p w14:paraId="230BC092" w14:textId="13CCF460" w:rsidR="3228D07C" w:rsidRDefault="3228D07C" w:rsidP="3228D07C">
      <w:pPr>
        <w:pStyle w:val="NormalWeb"/>
        <w:ind w:left="720"/>
        <w:rPr>
          <w:rFonts w:ascii="TimesNewRomanPSMT" w:hAnsi="TimesNewRomanPSMT"/>
        </w:rPr>
      </w:pPr>
    </w:p>
    <w:p w14:paraId="238BABA3" w14:textId="4475672F" w:rsidR="009D694C" w:rsidRDefault="00C80A93" w:rsidP="009D694C">
      <w:pPr>
        <w:pStyle w:val="NormalWeb"/>
        <w:rPr>
          <w:rFonts w:ascii="TimesNewRomanPSMT" w:hAnsi="TimesNewRomanPSMT"/>
        </w:rPr>
      </w:pPr>
      <w:r>
        <w:rPr>
          <w:rFonts w:ascii="TimesNewRomanPSMT" w:hAnsi="TimesNewRomanPSMT"/>
          <w:b/>
          <w:bCs/>
        </w:rPr>
        <w:t>9</w:t>
      </w:r>
      <w:r w:rsidR="009D694C">
        <w:rPr>
          <w:rFonts w:ascii="TimesNewRomanPSMT" w:hAnsi="TimesNewRomanPSMT"/>
        </w:rPr>
        <w:t xml:space="preserve">. </w:t>
      </w:r>
      <w:r w:rsidR="009D694C" w:rsidRPr="00B2481A">
        <w:rPr>
          <w:rFonts w:ascii="TimesNewRomanPSMT" w:hAnsi="TimesNewRomanPSMT"/>
          <w:u w:val="single"/>
        </w:rPr>
        <w:t xml:space="preserve">Slide </w:t>
      </w:r>
      <w:r>
        <w:rPr>
          <w:rFonts w:ascii="TimesNewRomanPSMT" w:hAnsi="TimesNewRomanPSMT"/>
          <w:u w:val="single"/>
        </w:rPr>
        <w:t>Nine</w:t>
      </w:r>
      <w:r w:rsidR="009D694C" w:rsidRPr="00B2481A">
        <w:rPr>
          <w:rFonts w:ascii="TimesNewRomanPSMT" w:hAnsi="TimesNewRomanPSMT"/>
          <w:u w:val="single"/>
        </w:rPr>
        <w:t>:</w:t>
      </w:r>
      <w:r w:rsidR="009D694C">
        <w:rPr>
          <w:rFonts w:ascii="TimesNewRomanPSMT" w:hAnsi="TimesNewRomanPSMT"/>
        </w:rPr>
        <w:t xml:space="preserve"> </w:t>
      </w:r>
      <w:r w:rsidR="009D694C" w:rsidRPr="00BF4BD4">
        <w:rPr>
          <w:rFonts w:ascii="TimesNewRomanPSMT" w:hAnsi="TimesNewRomanPSMT"/>
          <w:b/>
          <w:bCs/>
        </w:rPr>
        <w:t>What Harm Can Be Caused if You Don’t Intervene?</w:t>
      </w:r>
      <w:r w:rsidR="009D694C">
        <w:rPr>
          <w:rFonts w:ascii="TimesNewRomanPSMT" w:hAnsi="TimesNewRomanPSMT"/>
        </w:rPr>
        <w:t xml:space="preserve"> </w:t>
      </w:r>
      <w:r w:rsidR="009D694C">
        <w:rPr>
          <w:rFonts w:ascii="TimesNewRomanPS" w:hAnsi="TimesNewRomanPS"/>
          <w:b/>
          <w:bCs/>
        </w:rPr>
        <w:t xml:space="preserve">(3 Minutes) </w:t>
      </w:r>
    </w:p>
    <w:p w14:paraId="4044429D" w14:textId="1AC47938" w:rsidR="009D694C" w:rsidRPr="00C80A93" w:rsidRDefault="009D694C" w:rsidP="009D694C">
      <w:pPr>
        <w:pStyle w:val="NormalWeb"/>
        <w:ind w:firstLine="360"/>
        <w:rPr>
          <w:rFonts w:ascii="TimesNewRomanPSMT" w:hAnsi="TimesNewRomanPSMT"/>
          <w:b/>
          <w:bCs/>
        </w:rPr>
      </w:pPr>
      <w:r w:rsidRPr="00C80A93">
        <w:rPr>
          <w:rFonts w:ascii="TimesNewRomanPSMT" w:hAnsi="TimesNewRomanPSMT"/>
          <w:b/>
          <w:bCs/>
        </w:rPr>
        <w:lastRenderedPageBreak/>
        <w:t xml:space="preserve">Ask </w:t>
      </w:r>
      <w:r w:rsidR="00C80A93" w:rsidRPr="00C80A93">
        <w:rPr>
          <w:rFonts w:ascii="TimesNewRomanPSMT" w:hAnsi="TimesNewRomanPSMT"/>
          <w:b/>
          <w:bCs/>
        </w:rPr>
        <w:t>your members</w:t>
      </w:r>
      <w:r w:rsidRPr="00C80A93">
        <w:rPr>
          <w:rFonts w:ascii="TimesNewRomanPSMT" w:hAnsi="TimesNewRomanPSMT"/>
          <w:b/>
          <w:bCs/>
        </w:rPr>
        <w:t xml:space="preserve"> what harm can be caused if they don’t intervene</w:t>
      </w:r>
      <w:r w:rsidR="00C80A93" w:rsidRPr="00C80A93">
        <w:rPr>
          <w:rFonts w:ascii="TimesNewRomanPSMT" w:hAnsi="TimesNewRomanPSMT"/>
          <w:b/>
          <w:bCs/>
        </w:rPr>
        <w:t>:</w:t>
      </w:r>
      <w:r w:rsidRPr="00C80A93">
        <w:rPr>
          <w:rFonts w:ascii="TimesNewRomanPSMT" w:hAnsi="TimesNewRomanPSMT"/>
          <w:b/>
          <w:bCs/>
        </w:rPr>
        <w:t xml:space="preserve"> </w:t>
      </w:r>
    </w:p>
    <w:p w14:paraId="15BC55EF" w14:textId="77777777" w:rsidR="009D694C" w:rsidRDefault="009D694C" w:rsidP="00E857BE">
      <w:pPr>
        <w:pStyle w:val="NormalWeb"/>
        <w:numPr>
          <w:ilvl w:val="0"/>
          <w:numId w:val="3"/>
        </w:numPr>
        <w:rPr>
          <w:rFonts w:ascii="TimesNewRomanPSMT" w:hAnsi="TimesNewRomanPSMT"/>
        </w:rPr>
      </w:pPr>
      <w:r>
        <w:rPr>
          <w:rFonts w:ascii="TimesNewRomanPSMT" w:hAnsi="TimesNewRomanPSMT"/>
        </w:rPr>
        <w:t xml:space="preserve">Get 2-3 responses </w:t>
      </w:r>
    </w:p>
    <w:p w14:paraId="75395D94" w14:textId="77777777" w:rsidR="009D694C" w:rsidRDefault="009D694C" w:rsidP="00E857BE">
      <w:pPr>
        <w:pStyle w:val="NormalWeb"/>
        <w:numPr>
          <w:ilvl w:val="0"/>
          <w:numId w:val="3"/>
        </w:numPr>
        <w:rPr>
          <w:rFonts w:ascii="TimesNewRomanPSMT" w:hAnsi="TimesNewRomanPSMT"/>
        </w:rPr>
      </w:pPr>
      <w:r>
        <w:rPr>
          <w:rFonts w:ascii="TimesNewRomanPSMT" w:hAnsi="TimesNewRomanPSMT"/>
        </w:rPr>
        <w:t xml:space="preserve">If they do not give examples like someone can be hurt both physically and mentally, or </w:t>
      </w:r>
      <w:r w:rsidRPr="00A7783E">
        <w:rPr>
          <w:rFonts w:ascii="TimesNewRomanPSMT" w:hAnsi="TimesNewRomanPSMT"/>
        </w:rPr>
        <w:t xml:space="preserve">your organization’s reputation can be harmed, </w:t>
      </w:r>
      <w:r>
        <w:rPr>
          <w:rFonts w:ascii="TimesNewRomanPSMT" w:hAnsi="TimesNewRomanPSMT"/>
        </w:rPr>
        <w:t>organization can end up on probation. M</w:t>
      </w:r>
      <w:r w:rsidRPr="00A7783E">
        <w:rPr>
          <w:rFonts w:ascii="TimesNewRomanPSMT" w:hAnsi="TimesNewRomanPSMT"/>
        </w:rPr>
        <w:t xml:space="preserve">ake sure you address these. </w:t>
      </w:r>
    </w:p>
    <w:p w14:paraId="72F6551C" w14:textId="3E49899F" w:rsidR="3228D07C" w:rsidRPr="00F246D3" w:rsidRDefault="009D694C" w:rsidP="00F246D3">
      <w:pPr>
        <w:pStyle w:val="NormalWeb"/>
        <w:numPr>
          <w:ilvl w:val="0"/>
          <w:numId w:val="3"/>
        </w:numPr>
        <w:rPr>
          <w:rFonts w:ascii="TimesNewRomanPSMT" w:hAnsi="TimesNewRomanPSMT"/>
        </w:rPr>
      </w:pPr>
      <w:r w:rsidRPr="3228D07C">
        <w:rPr>
          <w:rFonts w:ascii="TimesNewRomanPSMT" w:hAnsi="TimesNewRomanPSMT"/>
        </w:rPr>
        <w:t xml:space="preserve">Acknowledge that recognizing that not intervening can cause harm is important and that now you want to talk more about college student’s desire to stop harm by intervening. </w:t>
      </w:r>
    </w:p>
    <w:p w14:paraId="76CD54AA" w14:textId="3AD846DE" w:rsidR="009D694C" w:rsidRDefault="009D694C" w:rsidP="009D694C">
      <w:pPr>
        <w:pStyle w:val="NormalWeb"/>
      </w:pPr>
      <w:r w:rsidRPr="00A7783E">
        <w:rPr>
          <w:rFonts w:ascii="TimesNewRomanPSMT" w:hAnsi="TimesNewRomanPSMT"/>
          <w:b/>
          <w:bCs/>
        </w:rPr>
        <w:t>1</w:t>
      </w:r>
      <w:r w:rsidR="00A42BB7">
        <w:rPr>
          <w:rFonts w:ascii="TimesNewRomanPSMT" w:hAnsi="TimesNewRomanPSMT"/>
          <w:b/>
          <w:bCs/>
        </w:rPr>
        <w:t>0</w:t>
      </w:r>
      <w:r w:rsidRPr="00A7783E">
        <w:rPr>
          <w:rFonts w:ascii="TimesNewRomanPSMT" w:hAnsi="TimesNewRomanPSMT"/>
          <w:b/>
          <w:bCs/>
        </w:rPr>
        <w:t>.</w:t>
      </w:r>
      <w:r>
        <w:rPr>
          <w:rFonts w:ascii="TimesNewRomanPSMT" w:hAnsi="TimesNewRomanPSMT"/>
        </w:rPr>
        <w:t xml:space="preserve"> </w:t>
      </w:r>
      <w:r w:rsidRPr="0015649A">
        <w:rPr>
          <w:rFonts w:ascii="TimesNewRomanPSMT" w:hAnsi="TimesNewRomanPSMT"/>
          <w:u w:val="single"/>
        </w:rPr>
        <w:t>Slide T</w:t>
      </w:r>
      <w:r w:rsidR="00A42BB7">
        <w:rPr>
          <w:rFonts w:ascii="TimesNewRomanPSMT" w:hAnsi="TimesNewRomanPSMT"/>
          <w:u w:val="single"/>
        </w:rPr>
        <w:t>EN</w:t>
      </w:r>
      <w:r w:rsidRPr="0015649A">
        <w:rPr>
          <w:rFonts w:ascii="TimesNewRomanPSMT" w:hAnsi="TimesNewRomanPSMT"/>
          <w:u w:val="single"/>
        </w:rPr>
        <w:t>:</w:t>
      </w:r>
      <w:r>
        <w:rPr>
          <w:rFonts w:ascii="TimesNewRomanPSMT" w:hAnsi="TimesNewRomanPSMT"/>
        </w:rPr>
        <w:t xml:space="preserve"> </w:t>
      </w:r>
      <w:r w:rsidR="00A42BB7">
        <w:rPr>
          <w:rFonts w:ascii="TimesNewRomanPSMT" w:hAnsi="TimesNewRomanPSMT"/>
          <w:b/>
          <w:bCs/>
        </w:rPr>
        <w:t>Y</w:t>
      </w:r>
      <w:r w:rsidRPr="00BF4BD4">
        <w:rPr>
          <w:rFonts w:ascii="TimesNewRomanPSMT" w:hAnsi="TimesNewRomanPSMT"/>
          <w:b/>
          <w:bCs/>
        </w:rPr>
        <w:t>ou should say or do something when fellow students are experiencing…</w:t>
      </w:r>
      <w:r>
        <w:rPr>
          <w:rFonts w:ascii="TimesNewRomanPSMT" w:hAnsi="TimesNewRomanPSMT"/>
        </w:rPr>
        <w:t xml:space="preserve"> </w:t>
      </w:r>
      <w:r>
        <w:rPr>
          <w:rFonts w:ascii="TimesNewRomanPS" w:hAnsi="TimesNewRomanPS"/>
          <w:b/>
          <w:bCs/>
        </w:rPr>
        <w:t xml:space="preserve">(4 Minute) </w:t>
      </w:r>
    </w:p>
    <w:p w14:paraId="3E35F917" w14:textId="03CA7A12" w:rsidR="009D694C" w:rsidRPr="00A7783E" w:rsidRDefault="009D694C" w:rsidP="00F246D3">
      <w:pPr>
        <w:pStyle w:val="NormalWeb"/>
        <w:numPr>
          <w:ilvl w:val="0"/>
          <w:numId w:val="13"/>
        </w:numPr>
        <w:rPr>
          <w:rFonts w:ascii="TimesNewRomanPSMT" w:hAnsi="TimesNewRomanPSMT"/>
        </w:rPr>
      </w:pPr>
      <w:r>
        <w:rPr>
          <w:rFonts w:ascii="TimesNewRomanPSMT" w:hAnsi="TimesNewRomanPSMT"/>
        </w:rPr>
        <w:t xml:space="preserve">Explain that we want to provide context around the national </w:t>
      </w:r>
      <w:r w:rsidR="00A42BB7">
        <w:rPr>
          <w:rFonts w:ascii="TimesNewRomanPSMT" w:hAnsi="TimesNewRomanPSMT"/>
        </w:rPr>
        <w:t xml:space="preserve">campus </w:t>
      </w:r>
      <w:r>
        <w:rPr>
          <w:rFonts w:ascii="TimesNewRomanPSMT" w:hAnsi="TimesNewRomanPSMT"/>
        </w:rPr>
        <w:t xml:space="preserve">climate for believing that students </w:t>
      </w:r>
      <w:r w:rsidRPr="00A7783E">
        <w:rPr>
          <w:rFonts w:ascii="TimesNewRomanPSMT" w:hAnsi="TimesNewRomanPSMT"/>
        </w:rPr>
        <w:t>should say or do something when they see their fellow students experiencing certain behavior</w:t>
      </w:r>
      <w:r w:rsidR="00A42BB7">
        <w:rPr>
          <w:rFonts w:ascii="TimesNewRomanPSMT" w:hAnsi="TimesNewRomanPSMT"/>
        </w:rPr>
        <w:t xml:space="preserve">: </w:t>
      </w:r>
    </w:p>
    <w:p w14:paraId="3E7FEF8D" w14:textId="3BCEFFDD" w:rsidR="009D694C" w:rsidRDefault="009D694C" w:rsidP="00A42BB7">
      <w:pPr>
        <w:pStyle w:val="NormalWeb"/>
        <w:ind w:left="720"/>
        <w:rPr>
          <w:rFonts w:ascii="TimesNewRomanPSMT" w:hAnsi="TimesNewRomanPSMT"/>
        </w:rPr>
      </w:pPr>
      <w:r w:rsidRPr="00BF4BD4">
        <w:rPr>
          <w:rFonts w:ascii="TimesNewRomanPSMT" w:hAnsi="TimesNewRomanPSMT"/>
          <w:b/>
          <w:bCs/>
        </w:rPr>
        <w:t>Hazing, Bias</w:t>
      </w:r>
      <w:r w:rsidR="00A42BB7">
        <w:rPr>
          <w:rFonts w:ascii="TimesNewRomanPSMT" w:hAnsi="TimesNewRomanPSMT"/>
          <w:b/>
          <w:bCs/>
        </w:rPr>
        <w:t>,</w:t>
      </w:r>
      <w:r w:rsidRPr="00BF4BD4">
        <w:rPr>
          <w:rFonts w:ascii="TimesNewRomanPSMT" w:hAnsi="TimesNewRomanPSMT"/>
          <w:b/>
          <w:bCs/>
        </w:rPr>
        <w:t xml:space="preserve"> Unhealthy Alcohol Use</w:t>
      </w:r>
      <w:r w:rsidR="00A42BB7">
        <w:rPr>
          <w:rFonts w:ascii="TimesNewRomanPSMT" w:hAnsi="TimesNewRomanPSMT"/>
          <w:b/>
          <w:bCs/>
        </w:rPr>
        <w:t xml:space="preserve">, Servitude, </w:t>
      </w:r>
      <w:r w:rsidR="00F246D3">
        <w:rPr>
          <w:rFonts w:ascii="TimesNewRomanPSMT" w:hAnsi="TimesNewRomanPSMT"/>
          <w:b/>
          <w:bCs/>
        </w:rPr>
        <w:t xml:space="preserve">Mental Health Concerns, </w:t>
      </w:r>
      <w:r w:rsidR="00A42BB7" w:rsidRPr="00BF4BD4">
        <w:rPr>
          <w:rFonts w:ascii="TimesNewRomanPSMT" w:hAnsi="TimesNewRomanPSMT"/>
          <w:b/>
          <w:bCs/>
        </w:rPr>
        <w:t>Sexual Assault</w:t>
      </w:r>
      <w:r w:rsidR="00A42BB7">
        <w:rPr>
          <w:rFonts w:ascii="TimesNewRomanPSMT" w:hAnsi="TimesNewRomanPSMT"/>
          <w:b/>
          <w:bCs/>
        </w:rPr>
        <w:t xml:space="preserve"> &amp; Dating Violence, and Drug Use</w:t>
      </w:r>
    </w:p>
    <w:p w14:paraId="55F9EB3A" w14:textId="77777777" w:rsidR="009D694C" w:rsidRDefault="009D694C" w:rsidP="009D694C">
      <w:pPr>
        <w:pStyle w:val="NormalWeb"/>
      </w:pPr>
      <w:r>
        <w:rPr>
          <w:rFonts w:ascii="TimesNewRomanPSMT" w:hAnsi="TimesNewRomanPSMT"/>
        </w:rPr>
        <w:t>b. Share the following:</w:t>
      </w:r>
      <w:r>
        <w:rPr>
          <w:rFonts w:ascii="TimesNewRomanPSMT" w:hAnsi="TimesNewRomanPSMT"/>
        </w:rPr>
        <w:br/>
        <w:t xml:space="preserve"> Some of the highlights of what people are witnessing within the different types of </w:t>
      </w:r>
      <w:r>
        <w:t>behavior is:</w:t>
      </w:r>
    </w:p>
    <w:p w14:paraId="4AD1CDF3" w14:textId="77777777" w:rsidR="00F246D3" w:rsidRDefault="009D694C" w:rsidP="00F246D3">
      <w:pPr>
        <w:pStyle w:val="NormalWeb"/>
        <w:ind w:left="720"/>
        <w:rPr>
          <w:rFonts w:ascii="TimesNewRomanPSMT" w:hAnsi="TimesNewRomanPSMT"/>
        </w:rPr>
      </w:pPr>
      <w:r w:rsidRPr="00F246D3">
        <w:rPr>
          <w:rFonts w:ascii="TimesNewRomanPSMT" w:hAnsi="TimesNewRomanPSMT"/>
          <w:b/>
          <w:bCs/>
          <w:u w:val="single"/>
        </w:rPr>
        <w:t xml:space="preserve">Hazing </w:t>
      </w:r>
      <w:r w:rsidRPr="003077FD">
        <w:rPr>
          <w:rFonts w:ascii="TimesNewRomanPSMT" w:hAnsi="TimesNewRomanPSMT"/>
        </w:rPr>
        <w:t>behavior</w:t>
      </w:r>
      <w:r>
        <w:rPr>
          <w:rFonts w:ascii="TimesNewRomanPSMT" w:hAnsi="TimesNewRomanPSMT"/>
        </w:rPr>
        <w:t xml:space="preserve"> that was </w:t>
      </w:r>
      <w:proofErr w:type="gramStart"/>
      <w:r>
        <w:rPr>
          <w:rFonts w:ascii="TimesNewRomanPSMT" w:hAnsi="TimesNewRomanPSMT"/>
        </w:rPr>
        <w:t>most commonly witnessed</w:t>
      </w:r>
      <w:proofErr w:type="gramEnd"/>
      <w:r>
        <w:rPr>
          <w:rFonts w:ascii="TimesNewRomanPSMT" w:hAnsi="TimesNewRomanPSMT"/>
        </w:rPr>
        <w:t xml:space="preserve"> is drinking rituals, being humiliated or yelled at, acts of personal servitude, being sleep deprived, and wearing embarrassing articles of clothing.</w:t>
      </w:r>
    </w:p>
    <w:p w14:paraId="0136B348" w14:textId="56104FCA" w:rsidR="009D694C" w:rsidRDefault="009D694C" w:rsidP="00F246D3">
      <w:pPr>
        <w:pStyle w:val="NormalWeb"/>
        <w:ind w:left="720"/>
        <w:rPr>
          <w:rFonts w:ascii="TimesNewRomanPSMT" w:hAnsi="TimesNewRomanPSMT"/>
        </w:rPr>
      </w:pPr>
      <w:r>
        <w:br/>
      </w:r>
      <w:r w:rsidRPr="00F246D3">
        <w:rPr>
          <w:rFonts w:ascii="TimesNewRomanPSMT" w:hAnsi="TimesNewRomanPSMT"/>
          <w:b/>
          <w:bCs/>
          <w:u w:val="single"/>
        </w:rPr>
        <w:t>Bias</w:t>
      </w:r>
      <w:r w:rsidRPr="00F246D3">
        <w:rPr>
          <w:rFonts w:ascii="TimesNewRomanPSMT" w:hAnsi="TimesNewRomanPSMT"/>
          <w:b/>
          <w:bCs/>
        </w:rPr>
        <w:t xml:space="preserve"> </w:t>
      </w:r>
      <w:r w:rsidRPr="3228D07C">
        <w:rPr>
          <w:rFonts w:ascii="TimesNewRomanPSMT" w:hAnsi="TimesNewRomanPSMT"/>
        </w:rPr>
        <w:t xml:space="preserve">behavior </w:t>
      </w:r>
      <w:proofErr w:type="gramStart"/>
      <w:r w:rsidRPr="3228D07C">
        <w:rPr>
          <w:rFonts w:ascii="TimesNewRomanPSMT" w:hAnsi="TimesNewRomanPSMT"/>
        </w:rPr>
        <w:t>most commonly witnessed</w:t>
      </w:r>
      <w:proofErr w:type="gramEnd"/>
      <w:r w:rsidRPr="3228D07C">
        <w:rPr>
          <w:rFonts w:ascii="TimesNewRomanPSMT" w:hAnsi="TimesNewRomanPSMT"/>
        </w:rPr>
        <w:t xml:space="preserve"> is jokes or comments reflecting group stereotypes, teasing someone in a way that reflects stereotypes, and making stereotypical assumptions about a person.</w:t>
      </w:r>
    </w:p>
    <w:p w14:paraId="18AAD32E" w14:textId="6DD6CDBF" w:rsidR="3228D07C" w:rsidRDefault="11FE36D2" w:rsidP="00F246D3">
      <w:pPr>
        <w:pStyle w:val="NormalWeb"/>
        <w:ind w:left="720"/>
        <w:rPr>
          <w:rFonts w:ascii="TimesNewRomanPSMT" w:hAnsi="TimesNewRomanPSMT"/>
        </w:rPr>
      </w:pPr>
      <w:r w:rsidRPr="00F246D3">
        <w:rPr>
          <w:rFonts w:ascii="TimesNewRomanPSMT" w:hAnsi="TimesNewRomanPSMT"/>
          <w:b/>
          <w:bCs/>
          <w:u w:val="single"/>
        </w:rPr>
        <w:t>Mental Health</w:t>
      </w:r>
      <w:r w:rsidRPr="3228D07C">
        <w:rPr>
          <w:rFonts w:ascii="TimesNewRomanPSMT" w:hAnsi="TimesNewRomanPSMT"/>
        </w:rPr>
        <w:t xml:space="preserve"> includes uncharacteristic </w:t>
      </w:r>
      <w:r w:rsidR="3E70AB0B" w:rsidRPr="3228D07C">
        <w:rPr>
          <w:rFonts w:ascii="TimesNewRomanPSMT" w:hAnsi="TimesNewRomanPSMT"/>
        </w:rPr>
        <w:t xml:space="preserve">behavior for that person, any sign that the person’s mental health has been impacted. Look for signs of isolation, overconsumption of alcohol, </w:t>
      </w:r>
      <w:r w:rsidR="3F8BE07D" w:rsidRPr="3228D07C">
        <w:rPr>
          <w:rFonts w:ascii="TimesNewRomanPSMT" w:hAnsi="TimesNewRomanPSMT"/>
        </w:rPr>
        <w:t>impulsive behaviors, sudden changes in mood or behavior, excessive worry, trouble concentrating.</w:t>
      </w:r>
    </w:p>
    <w:p w14:paraId="2ABFA348" w14:textId="64A01CDC" w:rsidR="3228D07C" w:rsidRDefault="009D694C" w:rsidP="00F246D3">
      <w:pPr>
        <w:pStyle w:val="NormalWeb"/>
        <w:ind w:left="720"/>
        <w:rPr>
          <w:rFonts w:ascii="TimesNewRomanPSMT" w:hAnsi="TimesNewRomanPSMT"/>
        </w:rPr>
      </w:pPr>
      <w:r w:rsidRPr="00F246D3">
        <w:rPr>
          <w:rFonts w:ascii="TimesNewRomanPSMT" w:hAnsi="TimesNewRomanPSMT"/>
          <w:b/>
          <w:bCs/>
          <w:u w:val="single"/>
        </w:rPr>
        <w:t>Unhealthy Alcohol Use</w:t>
      </w:r>
      <w:r w:rsidRPr="3228D07C">
        <w:rPr>
          <w:rFonts w:ascii="TimesNewRomanPSMT" w:hAnsi="TimesNewRomanPSMT"/>
        </w:rPr>
        <w:t xml:space="preserve"> includes </w:t>
      </w:r>
      <w:r w:rsidR="275EAA8D" w:rsidRPr="3228D07C">
        <w:rPr>
          <w:rFonts w:ascii="TimesNewRomanPSMT" w:hAnsi="TimesNewRomanPSMT"/>
        </w:rPr>
        <w:t xml:space="preserve">peer pressure drinking, </w:t>
      </w:r>
      <w:r w:rsidRPr="3228D07C">
        <w:rPr>
          <w:rFonts w:ascii="TimesNewRomanPSMT" w:hAnsi="TimesNewRomanPSMT"/>
        </w:rPr>
        <w:t>binge drinking, drinking games, drinking as part of a group initiation, or using other drugs with alcohol.</w:t>
      </w:r>
    </w:p>
    <w:p w14:paraId="0B683A78" w14:textId="26645AFF" w:rsidR="00A42BB7" w:rsidRPr="00A42BB7" w:rsidRDefault="00A42BB7" w:rsidP="00A42BB7">
      <w:pPr>
        <w:pStyle w:val="NormalWeb"/>
        <w:ind w:left="720"/>
        <w:rPr>
          <w:rFonts w:ascii="TimesNewRomanPSMT" w:hAnsi="TimesNewRomanPSMT"/>
          <w:u w:val="single"/>
        </w:rPr>
      </w:pPr>
      <w:r w:rsidRPr="00F246D3">
        <w:rPr>
          <w:rFonts w:ascii="TimesNewRomanPSMT" w:hAnsi="TimesNewRomanPSMT"/>
          <w:b/>
          <w:bCs/>
          <w:u w:val="single"/>
        </w:rPr>
        <w:t>Servitude</w:t>
      </w:r>
      <w:r w:rsidR="00011F7B" w:rsidRPr="00F246D3">
        <w:rPr>
          <w:rFonts w:ascii="TimesNewRomanPSMT" w:hAnsi="TimesNewRomanPSMT"/>
          <w:b/>
          <w:bCs/>
          <w:u w:val="single"/>
        </w:rPr>
        <w:t xml:space="preserve"> </w:t>
      </w:r>
      <w:r w:rsidR="00011F7B" w:rsidRPr="3228D07C">
        <w:rPr>
          <w:rFonts w:ascii="TimesNewRomanPSMT" w:hAnsi="TimesNewRomanPSMT"/>
        </w:rPr>
        <w:t>getting someone's meals, serving as their driver</w:t>
      </w:r>
      <w:r w:rsidR="00F246D3">
        <w:rPr>
          <w:rFonts w:ascii="TimesNewRomanPSMT" w:hAnsi="TimesNewRomanPSMT"/>
        </w:rPr>
        <w:t xml:space="preserve">, unsolicited errands, favors, </w:t>
      </w:r>
      <w:proofErr w:type="spellStart"/>
      <w:r w:rsidR="00F246D3">
        <w:rPr>
          <w:rFonts w:ascii="TimesNewRomanPSMT" w:hAnsi="TimesNewRomanPSMT"/>
        </w:rPr>
        <w:t>etc</w:t>
      </w:r>
      <w:proofErr w:type="spellEnd"/>
      <w:r w:rsidR="00F246D3">
        <w:rPr>
          <w:rFonts w:ascii="TimesNewRomanPSMT" w:hAnsi="TimesNewRomanPSMT"/>
        </w:rPr>
        <w:t xml:space="preserve"> to prove membership. </w:t>
      </w:r>
      <w:r w:rsidR="00011F7B" w:rsidRPr="3228D07C">
        <w:rPr>
          <w:rFonts w:ascii="TimesNewRomanPSMT" w:hAnsi="TimesNewRomanPSMT"/>
        </w:rPr>
        <w:t>Social isolation: not being allowed to spend time with other people/groups. Embarrassing activities: wearing an article of clothing against their choice, having someone ask another person uncomfortable questions.</w:t>
      </w:r>
    </w:p>
    <w:p w14:paraId="737E0C4C" w14:textId="6E9D5396" w:rsidR="3228D07C" w:rsidRDefault="3228D07C" w:rsidP="3228D07C">
      <w:pPr>
        <w:pStyle w:val="NormalWeb"/>
        <w:ind w:left="720"/>
        <w:rPr>
          <w:rFonts w:ascii="TimesNewRomanPSMT" w:hAnsi="TimesNewRomanPSMT"/>
        </w:rPr>
      </w:pPr>
    </w:p>
    <w:p w14:paraId="240C8FC9" w14:textId="035F0AE8" w:rsidR="009D694C" w:rsidRDefault="00A42BB7" w:rsidP="009D694C">
      <w:pPr>
        <w:pStyle w:val="NormalWeb"/>
        <w:ind w:left="720"/>
      </w:pPr>
      <w:r w:rsidRPr="00F246D3">
        <w:rPr>
          <w:rFonts w:ascii="TimesNewRomanPSMT" w:hAnsi="TimesNewRomanPSMT"/>
          <w:b/>
          <w:bCs/>
          <w:u w:val="single"/>
        </w:rPr>
        <w:lastRenderedPageBreak/>
        <w:t>S</w:t>
      </w:r>
      <w:r w:rsidR="009D694C" w:rsidRPr="00F246D3">
        <w:rPr>
          <w:rFonts w:ascii="TimesNewRomanPSMT" w:hAnsi="TimesNewRomanPSMT"/>
          <w:b/>
          <w:bCs/>
          <w:u w:val="single"/>
        </w:rPr>
        <w:t xml:space="preserve">exual </w:t>
      </w:r>
      <w:r w:rsidRPr="00F246D3">
        <w:rPr>
          <w:rFonts w:ascii="TimesNewRomanPSMT" w:hAnsi="TimesNewRomanPSMT"/>
          <w:b/>
          <w:bCs/>
          <w:u w:val="single"/>
        </w:rPr>
        <w:t>A</w:t>
      </w:r>
      <w:r w:rsidR="009D694C" w:rsidRPr="00F246D3">
        <w:rPr>
          <w:rFonts w:ascii="TimesNewRomanPSMT" w:hAnsi="TimesNewRomanPSMT"/>
          <w:b/>
          <w:bCs/>
          <w:u w:val="single"/>
        </w:rPr>
        <w:t xml:space="preserve">ssault and </w:t>
      </w:r>
      <w:r w:rsidRPr="00F246D3">
        <w:rPr>
          <w:rFonts w:ascii="TimesNewRomanPSMT" w:hAnsi="TimesNewRomanPSMT"/>
          <w:b/>
          <w:bCs/>
          <w:u w:val="single"/>
        </w:rPr>
        <w:t xml:space="preserve">Dating (or </w:t>
      </w:r>
      <w:r w:rsidR="009D694C" w:rsidRPr="00F246D3">
        <w:rPr>
          <w:rFonts w:ascii="TimesNewRomanPSMT" w:hAnsi="TimesNewRomanPSMT"/>
          <w:b/>
          <w:bCs/>
          <w:u w:val="single"/>
        </w:rPr>
        <w:t>intimate partner</w:t>
      </w:r>
      <w:r w:rsidRPr="00F246D3">
        <w:rPr>
          <w:rFonts w:ascii="TimesNewRomanPSMT" w:hAnsi="TimesNewRomanPSMT"/>
          <w:b/>
          <w:bCs/>
          <w:u w:val="single"/>
        </w:rPr>
        <w:t>)</w:t>
      </w:r>
      <w:r w:rsidR="009D694C" w:rsidRPr="00F246D3">
        <w:rPr>
          <w:rFonts w:ascii="TimesNewRomanPSMT" w:hAnsi="TimesNewRomanPSMT"/>
          <w:b/>
          <w:bCs/>
          <w:u w:val="single"/>
        </w:rPr>
        <w:t xml:space="preserve"> </w:t>
      </w:r>
      <w:r w:rsidRPr="00F246D3">
        <w:rPr>
          <w:rFonts w:ascii="TimesNewRomanPSMT" w:hAnsi="TimesNewRomanPSMT"/>
          <w:b/>
          <w:bCs/>
          <w:u w:val="single"/>
        </w:rPr>
        <w:t>V</w:t>
      </w:r>
      <w:r w:rsidR="009D694C" w:rsidRPr="00F246D3">
        <w:rPr>
          <w:rFonts w:ascii="TimesNewRomanPSMT" w:hAnsi="TimesNewRomanPSMT"/>
          <w:b/>
          <w:bCs/>
          <w:u w:val="single"/>
        </w:rPr>
        <w:t>iolence</w:t>
      </w:r>
      <w:r w:rsidR="00F246D3" w:rsidRPr="00F246D3">
        <w:rPr>
          <w:rFonts w:ascii="TimesNewRomanPSMT" w:hAnsi="TimesNewRomanPSMT"/>
          <w:b/>
          <w:bCs/>
        </w:rPr>
        <w:t xml:space="preserve"> </w:t>
      </w:r>
      <w:r w:rsidR="009D694C">
        <w:rPr>
          <w:rFonts w:ascii="TimesNewRomanPSMT" w:hAnsi="TimesNewRomanPSMT"/>
        </w:rPr>
        <w:t xml:space="preserve">these are just two of the type of sexual misconduct that were assessed. </w:t>
      </w:r>
    </w:p>
    <w:p w14:paraId="1DF25524" w14:textId="405A88D6" w:rsidR="009D694C" w:rsidRDefault="00A42BB7" w:rsidP="009D694C">
      <w:pPr>
        <w:pStyle w:val="NormalWeb"/>
        <w:ind w:left="1080"/>
        <w:rPr>
          <w:rFonts w:ascii="TimesNewRomanPSMT" w:hAnsi="TimesNewRomanPSMT"/>
        </w:rPr>
      </w:pPr>
      <w:r>
        <w:rPr>
          <w:rFonts w:ascii="TimesNewRomanPSMT" w:hAnsi="TimesNewRomanPSMT"/>
        </w:rPr>
        <w:t>1</w:t>
      </w:r>
      <w:r w:rsidR="009D694C">
        <w:rPr>
          <w:rFonts w:ascii="TimesNewRomanPSMT" w:hAnsi="TimesNewRomanPSMT"/>
        </w:rPr>
        <w:t xml:space="preserve">) </w:t>
      </w:r>
      <w:r>
        <w:rPr>
          <w:rFonts w:ascii="TimesNewRomanPSMT" w:hAnsi="TimesNewRomanPSMT"/>
        </w:rPr>
        <w:t>F</w:t>
      </w:r>
      <w:r w:rsidR="009D694C">
        <w:rPr>
          <w:rFonts w:ascii="TimesNewRomanPSMT" w:hAnsi="TimesNewRomanPSMT"/>
        </w:rPr>
        <w:t xml:space="preserve">or sexual assault the most common behaviors witnessed were fondling (which is touching a person’s private body parts – like their butt, boobs, or genital areas, without explicit consent), and taking advantage of someone’s intoxicated state to engage in sexual activity with them. </w:t>
      </w:r>
    </w:p>
    <w:p w14:paraId="4146A698" w14:textId="6D800327" w:rsidR="3228D07C" w:rsidRDefault="00A42BB7" w:rsidP="00F246D3">
      <w:pPr>
        <w:pStyle w:val="NormalWeb"/>
        <w:ind w:left="1080"/>
        <w:rPr>
          <w:rFonts w:ascii="TimesNewRomanPSMT" w:hAnsi="TimesNewRomanPSMT"/>
        </w:rPr>
      </w:pPr>
      <w:r w:rsidRPr="3228D07C">
        <w:rPr>
          <w:rFonts w:ascii="TimesNewRomanPSMT" w:hAnsi="TimesNewRomanPSMT"/>
        </w:rPr>
        <w:t xml:space="preserve">2) For dating intimate partner </w:t>
      </w:r>
      <w:proofErr w:type="gramStart"/>
      <w:r w:rsidRPr="3228D07C">
        <w:rPr>
          <w:rFonts w:ascii="TimesNewRomanPSMT" w:hAnsi="TimesNewRomanPSMT"/>
        </w:rPr>
        <w:t>violence</w:t>
      </w:r>
      <w:proofErr w:type="gramEnd"/>
      <w:r w:rsidRPr="3228D07C">
        <w:rPr>
          <w:rFonts w:ascii="TimesNewRomanPSMT" w:hAnsi="TimesNewRomanPSMT"/>
        </w:rPr>
        <w:t xml:space="preserve"> the most common behavior witnessed was controlling behaviors like wanting to know where someone is and limiting their access to see other people, emotional abuse like humiliation, insults, or threats, making someone feel afraid, whether that be in person, on social media, or via phone, and stalking which was defined as a persistent pattern of unwanted contacts. </w:t>
      </w:r>
    </w:p>
    <w:p w14:paraId="51B64BA7" w14:textId="51FC484B" w:rsidR="3228D07C" w:rsidRDefault="00A42BB7" w:rsidP="00F246D3">
      <w:pPr>
        <w:pStyle w:val="NormalWeb"/>
        <w:ind w:left="720"/>
        <w:rPr>
          <w:rFonts w:ascii="TimesNewRomanPSMT" w:hAnsi="TimesNewRomanPSMT"/>
        </w:rPr>
      </w:pPr>
      <w:r w:rsidRPr="00F246D3">
        <w:rPr>
          <w:rFonts w:ascii="TimesNewRomanPSMT" w:hAnsi="TimesNewRomanPSMT"/>
          <w:b/>
          <w:bCs/>
          <w:u w:val="single"/>
        </w:rPr>
        <w:t>Drug Use</w:t>
      </w:r>
      <w:r w:rsidR="00F246D3">
        <w:rPr>
          <w:rFonts w:ascii="TimesNewRomanPSMT" w:hAnsi="TimesNewRomanPSMT"/>
          <w:u w:val="single"/>
        </w:rPr>
        <w:t xml:space="preserve"> </w:t>
      </w:r>
      <w:r w:rsidRPr="3228D07C">
        <w:rPr>
          <w:rFonts w:ascii="TimesNewRomanPSMT" w:hAnsi="TimesNewRomanPSMT"/>
        </w:rPr>
        <w:t xml:space="preserve">includes the use of marijuana, cocaine, and party drugs like ecstasy and Molly. </w:t>
      </w:r>
      <w:r w:rsidR="33E04139" w:rsidRPr="3228D07C">
        <w:rPr>
          <w:rFonts w:ascii="TimesNewRomanPSMT" w:hAnsi="TimesNewRomanPSMT"/>
        </w:rPr>
        <w:t xml:space="preserve">Also using prescription drugs that don’t belong to you, like getting </w:t>
      </w:r>
      <w:r w:rsidR="00F246D3" w:rsidRPr="3228D07C">
        <w:rPr>
          <w:rFonts w:ascii="TimesNewRomanPSMT" w:hAnsi="TimesNewRomanPSMT"/>
        </w:rPr>
        <w:t>Adderall</w:t>
      </w:r>
      <w:r w:rsidR="33E04139" w:rsidRPr="3228D07C">
        <w:rPr>
          <w:rFonts w:ascii="TimesNewRomanPSMT" w:hAnsi="TimesNewRomanPSMT"/>
        </w:rPr>
        <w:t xml:space="preserve"> </w:t>
      </w:r>
      <w:r w:rsidR="00F246D3">
        <w:rPr>
          <w:rFonts w:ascii="TimesNewRomanPSMT" w:hAnsi="TimesNewRomanPSMT"/>
        </w:rPr>
        <w:t xml:space="preserve">or another prescription </w:t>
      </w:r>
      <w:r w:rsidR="33E04139" w:rsidRPr="3228D07C">
        <w:rPr>
          <w:rFonts w:ascii="TimesNewRomanPSMT" w:hAnsi="TimesNewRomanPSMT"/>
        </w:rPr>
        <w:t>from someone else</w:t>
      </w:r>
      <w:r w:rsidR="00F246D3">
        <w:rPr>
          <w:rFonts w:ascii="TimesNewRomanPSMT" w:hAnsi="TimesNewRomanPSMT"/>
        </w:rPr>
        <w:t>, mixing drugs and alcohol, etc.</w:t>
      </w:r>
    </w:p>
    <w:p w14:paraId="74B90936" w14:textId="5C033AE0" w:rsidR="009D694C" w:rsidRDefault="009D694C" w:rsidP="009D694C">
      <w:pPr>
        <w:pStyle w:val="NormalWeb"/>
        <w:rPr>
          <w:rFonts w:ascii="TimesNewRomanPSMT" w:hAnsi="TimesNewRomanPSMT"/>
        </w:rPr>
      </w:pPr>
      <w:r>
        <w:rPr>
          <w:rFonts w:ascii="TimesNewRomanPSMT" w:hAnsi="TimesNewRomanPSMT"/>
        </w:rPr>
        <w:t xml:space="preserve">c. Make sure to mention at the end that these are all very real and possible examples here at State. People are seeing behaviors and believing that they need to intervene, they just may not have the confidence, or desire to follow through with intervention. </w:t>
      </w:r>
      <w:r w:rsidR="00FF79D1" w:rsidRPr="00FF79D1">
        <w:rPr>
          <w:rFonts w:ascii="TimesNewRomanPSMT" w:hAnsi="TimesNewRomanPSMT"/>
        </w:rPr>
        <w:t xml:space="preserve">These are </w:t>
      </w:r>
      <w:proofErr w:type="gramStart"/>
      <w:r w:rsidR="00FF79D1" w:rsidRPr="00FF79D1">
        <w:rPr>
          <w:rFonts w:ascii="TimesNewRomanPSMT" w:hAnsi="TimesNewRomanPSMT"/>
        </w:rPr>
        <w:t>a</w:t>
      </w:r>
      <w:proofErr w:type="gramEnd"/>
      <w:r w:rsidR="00FF79D1" w:rsidRPr="00FF79D1">
        <w:rPr>
          <w:rFonts w:ascii="TimesNewRomanPSMT" w:hAnsi="TimesNewRomanPSMT"/>
        </w:rPr>
        <w:t xml:space="preserve"> issues/situations where you may need to intervene, even if </w:t>
      </w:r>
      <w:proofErr w:type="spellStart"/>
      <w:r w:rsidR="00FF79D1" w:rsidRPr="00FF79D1">
        <w:rPr>
          <w:rFonts w:ascii="TimesNewRomanPSMT" w:hAnsi="TimesNewRomanPSMT"/>
        </w:rPr>
        <w:t>its</w:t>
      </w:r>
      <w:proofErr w:type="spellEnd"/>
      <w:r w:rsidR="00FF79D1" w:rsidRPr="00FF79D1">
        <w:rPr>
          <w:rFonts w:ascii="TimesNewRomanPSMT" w:hAnsi="TimesNewRomanPSMT"/>
        </w:rPr>
        <w:t xml:space="preserve"> just by having a conversation with the person.</w:t>
      </w:r>
    </w:p>
    <w:p w14:paraId="79A3533A" w14:textId="471F7C52" w:rsidR="009D694C" w:rsidRPr="00BF4BD4" w:rsidRDefault="009D694C" w:rsidP="009D694C">
      <w:pPr>
        <w:pStyle w:val="NormalWeb"/>
        <w:rPr>
          <w:rFonts w:ascii="TimesNewRomanPSMT" w:hAnsi="TimesNewRomanPSMT"/>
          <w:b/>
          <w:bCs/>
        </w:rPr>
      </w:pPr>
      <w:r w:rsidRPr="003077FD">
        <w:rPr>
          <w:rFonts w:ascii="TimesNewRomanPSMT" w:hAnsi="TimesNewRomanPSMT"/>
          <w:b/>
          <w:bCs/>
        </w:rPr>
        <w:t>1</w:t>
      </w:r>
      <w:r w:rsidR="00A42BB7">
        <w:rPr>
          <w:rFonts w:ascii="TimesNewRomanPSMT" w:hAnsi="TimesNewRomanPSMT"/>
          <w:b/>
          <w:bCs/>
        </w:rPr>
        <w:t>1.</w:t>
      </w:r>
      <w:r>
        <w:rPr>
          <w:rFonts w:ascii="TimesNewRomanPSMT" w:hAnsi="TimesNewRomanPSMT"/>
        </w:rPr>
        <w:t xml:space="preserve"> </w:t>
      </w:r>
      <w:r w:rsidRPr="0015649A">
        <w:rPr>
          <w:rFonts w:ascii="TimesNewRomanPSMT" w:hAnsi="TimesNewRomanPSMT"/>
          <w:u w:val="single"/>
        </w:rPr>
        <w:t xml:space="preserve">Slide </w:t>
      </w:r>
      <w:r w:rsidR="00A42BB7">
        <w:rPr>
          <w:rFonts w:ascii="TimesNewRomanPSMT" w:hAnsi="TimesNewRomanPSMT"/>
          <w:u w:val="single"/>
        </w:rPr>
        <w:t>Eleven</w:t>
      </w:r>
      <w:r>
        <w:rPr>
          <w:rFonts w:ascii="TimesNewRomanPSMT" w:hAnsi="TimesNewRomanPSMT"/>
        </w:rPr>
        <w:t xml:space="preserve">: </w:t>
      </w:r>
      <w:r w:rsidRPr="00BF4BD4">
        <w:rPr>
          <w:rFonts w:ascii="TimesNewRomanPSMT" w:hAnsi="TimesNewRomanPSMT"/>
          <w:b/>
          <w:bCs/>
        </w:rPr>
        <w:t>Active Bystander</w:t>
      </w:r>
      <w:r>
        <w:rPr>
          <w:rFonts w:ascii="TimesNewRomanPSMT" w:hAnsi="TimesNewRomanPSMT"/>
        </w:rPr>
        <w:t xml:space="preserve"> </w:t>
      </w:r>
      <w:r>
        <w:rPr>
          <w:rFonts w:ascii="TimesNewRomanPS" w:hAnsi="TimesNewRomanPS"/>
          <w:b/>
          <w:bCs/>
        </w:rPr>
        <w:t>(1 Minute)</w:t>
      </w:r>
      <w:r>
        <w:rPr>
          <w:rFonts w:ascii="TimesNewRomanPS" w:hAnsi="TimesNewRomanPS"/>
          <w:b/>
          <w:bCs/>
        </w:rPr>
        <w:br/>
      </w:r>
      <w:r>
        <w:rPr>
          <w:rFonts w:ascii="TimesNewRomanPSMT" w:hAnsi="TimesNewRomanPSMT"/>
        </w:rPr>
        <w:t xml:space="preserve">a. Read through the definition of an active bystander: An active bystander is </w:t>
      </w:r>
      <w:r w:rsidRPr="00BF4BD4">
        <w:rPr>
          <w:rFonts w:ascii="TimesNewRomanPSMT" w:hAnsi="TimesNewRomanPSMT"/>
          <w:b/>
          <w:bCs/>
        </w:rPr>
        <w:t>someone who sees a potentially harmful situation and intervenes safely to reduce or remove that harm.</w:t>
      </w:r>
    </w:p>
    <w:p w14:paraId="09BCC698" w14:textId="77777777" w:rsidR="009D694C" w:rsidRPr="00216E74" w:rsidRDefault="009D694C" w:rsidP="009D694C">
      <w:pPr>
        <w:pStyle w:val="NormalWeb"/>
      </w:pPr>
      <w:r>
        <w:rPr>
          <w:rFonts w:ascii="TimesNewRomanPSMT" w:hAnsi="TimesNewRomanPSMT"/>
        </w:rPr>
        <w:t xml:space="preserve">b. Recognize that if college students believe they should be intervening that we hope through this training that they will have the knowledge they need to </w:t>
      </w:r>
      <w:r w:rsidRPr="00F246D3">
        <w:rPr>
          <w:rFonts w:ascii="TimesNewRomanPSMT" w:hAnsi="TimesNewRomanPSMT"/>
          <w:b/>
          <w:bCs/>
        </w:rPr>
        <w:t>feel more confident</w:t>
      </w:r>
      <w:r>
        <w:rPr>
          <w:rFonts w:ascii="TimesNewRomanPSMT" w:hAnsi="TimesNewRomanPSMT"/>
        </w:rPr>
        <w:t xml:space="preserve"> in helping their brothers, sisters, and other State students. </w:t>
      </w:r>
    </w:p>
    <w:p w14:paraId="2A1B65B3" w14:textId="54241853" w:rsidR="009D694C" w:rsidRPr="00800203" w:rsidRDefault="009D694C" w:rsidP="009D694C">
      <w:pPr>
        <w:pStyle w:val="NormalWeb"/>
        <w:rPr>
          <w:rFonts w:ascii="TimesNewRomanPSMT" w:hAnsi="TimesNewRomanPSMT"/>
          <w:b/>
          <w:bCs/>
        </w:rPr>
      </w:pPr>
      <w:r w:rsidRPr="003077FD">
        <w:rPr>
          <w:rFonts w:ascii="TimesNewRomanPSMT" w:hAnsi="TimesNewRomanPSMT"/>
          <w:b/>
          <w:bCs/>
        </w:rPr>
        <w:t>1</w:t>
      </w:r>
      <w:r w:rsidR="00A42BB7">
        <w:rPr>
          <w:rFonts w:ascii="TimesNewRomanPSMT" w:hAnsi="TimesNewRomanPSMT"/>
          <w:b/>
          <w:bCs/>
        </w:rPr>
        <w:t>2</w:t>
      </w:r>
      <w:r w:rsidRPr="003077FD">
        <w:rPr>
          <w:rFonts w:ascii="TimesNewRomanPSMT" w:hAnsi="TimesNewRomanPSMT"/>
          <w:b/>
          <w:bCs/>
        </w:rPr>
        <w:t>.</w:t>
      </w:r>
      <w:r>
        <w:rPr>
          <w:rFonts w:ascii="TimesNewRomanPSMT" w:hAnsi="TimesNewRomanPSMT"/>
        </w:rPr>
        <w:t xml:space="preserve"> </w:t>
      </w:r>
      <w:r w:rsidRPr="0015649A">
        <w:rPr>
          <w:rFonts w:ascii="TimesNewRomanPSMT" w:hAnsi="TimesNewRomanPSMT"/>
          <w:u w:val="single"/>
        </w:rPr>
        <w:t xml:space="preserve">Slide </w:t>
      </w:r>
      <w:r w:rsidR="006348AF">
        <w:rPr>
          <w:rFonts w:ascii="TimesNewRomanPSMT" w:hAnsi="TimesNewRomanPSMT"/>
          <w:u w:val="single"/>
        </w:rPr>
        <w:t>Twelve</w:t>
      </w:r>
      <w:r w:rsidRPr="0015649A">
        <w:rPr>
          <w:rFonts w:ascii="TimesNewRomanPSMT" w:hAnsi="TimesNewRomanPSMT"/>
          <w:u w:val="single"/>
        </w:rPr>
        <w:t>:</w:t>
      </w:r>
      <w:r>
        <w:rPr>
          <w:rFonts w:ascii="TimesNewRomanPSMT" w:hAnsi="TimesNewRomanPSMT"/>
        </w:rPr>
        <w:t xml:space="preserve"> </w:t>
      </w:r>
      <w:r w:rsidR="00F246D3">
        <w:rPr>
          <w:rFonts w:ascii="TimesNewRomanPSMT" w:hAnsi="TimesNewRomanPSMT"/>
          <w:b/>
          <w:bCs/>
        </w:rPr>
        <w:t>W</w:t>
      </w:r>
      <w:r w:rsidRPr="00F246D3">
        <w:rPr>
          <w:rFonts w:ascii="TimesNewRomanPSMT" w:hAnsi="TimesNewRomanPSMT"/>
          <w:b/>
          <w:bCs/>
        </w:rPr>
        <w:t xml:space="preserve">hen you see something, where do you start? </w:t>
      </w:r>
      <w:r>
        <w:rPr>
          <w:rFonts w:ascii="TimesNewRomanPSMT" w:hAnsi="TimesNewRomanPSMT"/>
          <w:b/>
          <w:bCs/>
        </w:rPr>
        <w:t>(2 minutes)</w:t>
      </w:r>
    </w:p>
    <w:p w14:paraId="78194B81" w14:textId="77777777" w:rsidR="009D694C" w:rsidRDefault="009D694C" w:rsidP="009D694C">
      <w:pPr>
        <w:ind w:firstLine="72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 </w:t>
      </w:r>
      <w:r w:rsidRPr="00BF4BD4">
        <w:rPr>
          <w:rFonts w:ascii="Times New Roman" w:eastAsia="Times New Roman" w:hAnsi="Times New Roman" w:cs="Times New Roman"/>
          <w:b/>
          <w:bCs/>
          <w:color w:val="000000"/>
          <w:kern w:val="0"/>
          <w:u w:val="single"/>
          <w14:ligatures w14:val="none"/>
        </w:rPr>
        <w:t>Recognize the situation</w:t>
      </w:r>
      <w:r w:rsidRPr="0015649A">
        <w:rPr>
          <w:rFonts w:ascii="Times New Roman" w:eastAsia="Times New Roman" w:hAnsi="Times New Roman" w:cs="Times New Roman"/>
          <w:color w:val="000000"/>
          <w:kern w:val="0"/>
          <w:u w:val="single"/>
          <w14:ligatures w14:val="none"/>
        </w:rPr>
        <w:t>-</w:t>
      </w:r>
      <w:r>
        <w:rPr>
          <w:rFonts w:ascii="Times New Roman" w:eastAsia="Times New Roman" w:hAnsi="Times New Roman" w:cs="Times New Roman"/>
          <w:color w:val="000000"/>
          <w:kern w:val="0"/>
          <w14:ligatures w14:val="none"/>
        </w:rPr>
        <w:t xml:space="preserve"> you start by paying attention to potential or occurring risks. </w:t>
      </w:r>
    </w:p>
    <w:p w14:paraId="7D729F00" w14:textId="77777777" w:rsidR="009D694C" w:rsidRDefault="009D694C" w:rsidP="009D694C">
      <w:pPr>
        <w:ind w:firstLine="72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Recognize the situation and use your knowledge to interpret what is happening as a </w:t>
      </w:r>
    </w:p>
    <w:p w14:paraId="314ACF0B" w14:textId="77777777" w:rsidR="009D694C" w:rsidRDefault="009D694C" w:rsidP="009D694C">
      <w:pPr>
        <w:ind w:firstLine="72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problem.</w:t>
      </w:r>
    </w:p>
    <w:p w14:paraId="1DF59F35" w14:textId="77777777" w:rsidR="009D694C" w:rsidRPr="007C211E" w:rsidRDefault="009D694C" w:rsidP="009D694C">
      <w:pPr>
        <w:ind w:firstLine="720"/>
        <w:textAlignment w:val="baseline"/>
        <w:rPr>
          <w:rFonts w:ascii="Times New Roman" w:eastAsia="Times New Roman" w:hAnsi="Times New Roman" w:cs="Times New Roman"/>
          <w:color w:val="000000"/>
          <w:kern w:val="0"/>
          <w14:ligatures w14:val="none"/>
        </w:rPr>
      </w:pPr>
    </w:p>
    <w:p w14:paraId="72E96F4B" w14:textId="77777777" w:rsidR="009D694C" w:rsidRPr="00ED2DCD" w:rsidRDefault="009D694C" w:rsidP="009D694C">
      <w:pPr>
        <w:ind w:firstLine="72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b. </w:t>
      </w:r>
      <w:r w:rsidRPr="00BF4BD4">
        <w:rPr>
          <w:rFonts w:ascii="Times New Roman" w:eastAsia="Times New Roman" w:hAnsi="Times New Roman" w:cs="Times New Roman"/>
          <w:b/>
          <w:bCs/>
          <w:color w:val="000000"/>
          <w:kern w:val="0"/>
          <w:u w:val="single"/>
          <w14:ligatures w14:val="none"/>
        </w:rPr>
        <w:t>Analyze your options</w:t>
      </w:r>
      <w:r w:rsidRPr="0015649A">
        <w:rPr>
          <w:rFonts w:ascii="Times New Roman" w:eastAsia="Times New Roman" w:hAnsi="Times New Roman" w:cs="Times New Roman"/>
          <w:color w:val="000000"/>
          <w:kern w:val="0"/>
          <w:u w:val="single"/>
          <w14:ligatures w14:val="none"/>
        </w:rPr>
        <w:t>-</w:t>
      </w:r>
      <w:r w:rsidRPr="00ED2DCD">
        <w:rPr>
          <w:rFonts w:ascii="Times New Roman" w:eastAsia="Times New Roman" w:hAnsi="Times New Roman" w:cs="Times New Roman"/>
          <w:color w:val="000000"/>
          <w:kern w:val="0"/>
          <w14:ligatures w14:val="none"/>
        </w:rPr>
        <w:t xml:space="preserve"> the second step is to analyze your options. This means to </w:t>
      </w:r>
    </w:p>
    <w:p w14:paraId="005F958C" w14:textId="77777777" w:rsidR="009D694C" w:rsidRDefault="009D694C" w:rsidP="009D694C">
      <w:pPr>
        <w:ind w:firstLine="72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determine a way that feels comfortable to respond using a safe intervention. We will talk </w:t>
      </w:r>
    </w:p>
    <w:p w14:paraId="6DF8D4BA" w14:textId="77777777" w:rsidR="009D694C" w:rsidRDefault="009D694C" w:rsidP="009D694C">
      <w:pPr>
        <w:ind w:firstLine="72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about the 3 D’s in just a minute.</w:t>
      </w:r>
    </w:p>
    <w:p w14:paraId="7E05DE9A" w14:textId="77777777" w:rsidR="009D694C" w:rsidRPr="007C211E" w:rsidRDefault="009D694C" w:rsidP="009D694C">
      <w:pPr>
        <w:ind w:firstLine="720"/>
        <w:textAlignment w:val="baseline"/>
        <w:rPr>
          <w:rFonts w:ascii="Times New Roman" w:eastAsia="Times New Roman" w:hAnsi="Times New Roman" w:cs="Times New Roman"/>
          <w:color w:val="000000"/>
          <w:kern w:val="0"/>
          <w14:ligatures w14:val="none"/>
        </w:rPr>
      </w:pPr>
    </w:p>
    <w:p w14:paraId="4239ABE9" w14:textId="77777777" w:rsidR="009D694C" w:rsidRDefault="009D694C" w:rsidP="009D694C">
      <w:pPr>
        <w:ind w:left="72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 </w:t>
      </w:r>
      <w:r w:rsidRPr="00BF4BD4">
        <w:rPr>
          <w:rFonts w:ascii="Times New Roman" w:eastAsia="Times New Roman" w:hAnsi="Times New Roman" w:cs="Times New Roman"/>
          <w:b/>
          <w:bCs/>
          <w:color w:val="000000"/>
          <w:kern w:val="0"/>
          <w:u w:val="single"/>
          <w14:ligatures w14:val="none"/>
        </w:rPr>
        <w:t xml:space="preserve">Take </w:t>
      </w:r>
      <w:proofErr w:type="gramStart"/>
      <w:r w:rsidRPr="00BF4BD4">
        <w:rPr>
          <w:rFonts w:ascii="Times New Roman" w:eastAsia="Times New Roman" w:hAnsi="Times New Roman" w:cs="Times New Roman"/>
          <w:b/>
          <w:bCs/>
          <w:color w:val="000000"/>
          <w:kern w:val="0"/>
          <w:u w:val="single"/>
          <w14:ligatures w14:val="none"/>
        </w:rPr>
        <w:t>action!-</w:t>
      </w:r>
      <w:proofErr w:type="gramEnd"/>
      <w:r>
        <w:rPr>
          <w:rFonts w:ascii="Times New Roman" w:eastAsia="Times New Roman" w:hAnsi="Times New Roman" w:cs="Times New Roman"/>
          <w:color w:val="000000"/>
          <w:kern w:val="0"/>
          <w14:ligatures w14:val="none"/>
        </w:rPr>
        <w:t xml:space="preserve"> the third step is to take action. It is important that you follow through   with the intervention you decide on to respond safely.</w:t>
      </w:r>
    </w:p>
    <w:p w14:paraId="3984EE20" w14:textId="77777777" w:rsidR="009D694C" w:rsidRDefault="009D694C" w:rsidP="009D694C">
      <w:pPr>
        <w:ind w:firstLine="720"/>
        <w:textAlignment w:val="baseline"/>
        <w:rPr>
          <w:rFonts w:ascii="Times New Roman" w:eastAsia="Times New Roman" w:hAnsi="Times New Roman" w:cs="Times New Roman"/>
          <w:color w:val="000000"/>
          <w:kern w:val="0"/>
          <w14:ligatures w14:val="none"/>
        </w:rPr>
      </w:pPr>
    </w:p>
    <w:p w14:paraId="3BB00B5B" w14:textId="77777777" w:rsidR="009D694C" w:rsidRDefault="009D694C" w:rsidP="009D694C">
      <w:pPr>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Ask before moving to next slide if they know what the 3 </w:t>
      </w:r>
      <w:proofErr w:type="gramStart"/>
      <w:r>
        <w:rPr>
          <w:rFonts w:ascii="Times New Roman" w:eastAsia="Times New Roman" w:hAnsi="Times New Roman" w:cs="Times New Roman"/>
          <w:color w:val="000000"/>
          <w:kern w:val="0"/>
          <w14:ligatures w14:val="none"/>
        </w:rPr>
        <w:t>D’s</w:t>
      </w:r>
      <w:proofErr w:type="gramEnd"/>
      <w:r>
        <w:rPr>
          <w:rFonts w:ascii="Times New Roman" w:eastAsia="Times New Roman" w:hAnsi="Times New Roman" w:cs="Times New Roman"/>
          <w:color w:val="000000"/>
          <w:kern w:val="0"/>
          <w14:ligatures w14:val="none"/>
        </w:rPr>
        <w:t xml:space="preserve"> are</w:t>
      </w:r>
    </w:p>
    <w:p w14:paraId="6BB071B4" w14:textId="77777777" w:rsidR="009D694C" w:rsidRDefault="009D694C" w:rsidP="009D694C">
      <w:pPr>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Get 1-2 responses before you move on</w:t>
      </w:r>
    </w:p>
    <w:p w14:paraId="6B0709D0" w14:textId="77777777" w:rsidR="009D694C" w:rsidRDefault="009D694C" w:rsidP="009D694C">
      <w:pPr>
        <w:textAlignment w:val="baseline"/>
        <w:rPr>
          <w:rFonts w:ascii="Times New Roman" w:eastAsia="Times New Roman" w:hAnsi="Times New Roman" w:cs="Times New Roman"/>
          <w:color w:val="000000"/>
          <w:kern w:val="0"/>
          <w14:ligatures w14:val="none"/>
        </w:rPr>
      </w:pPr>
    </w:p>
    <w:p w14:paraId="08106155" w14:textId="225B7583" w:rsidR="009D694C" w:rsidRDefault="009D694C" w:rsidP="009D694C">
      <w:pPr>
        <w:pStyle w:val="NormalWeb"/>
      </w:pPr>
      <w:r w:rsidRPr="00800203">
        <w:rPr>
          <w:rFonts w:ascii="TimesNewRomanPSMT" w:hAnsi="TimesNewRomanPSMT"/>
          <w:b/>
          <w:bCs/>
        </w:rPr>
        <w:t>1</w:t>
      </w:r>
      <w:r w:rsidR="006348AF">
        <w:rPr>
          <w:rFonts w:ascii="TimesNewRomanPSMT" w:hAnsi="TimesNewRomanPSMT"/>
          <w:b/>
          <w:bCs/>
        </w:rPr>
        <w:t>3</w:t>
      </w:r>
      <w:r>
        <w:rPr>
          <w:rFonts w:ascii="TimesNewRomanPSMT" w:hAnsi="TimesNewRomanPSMT"/>
          <w:b/>
          <w:bCs/>
        </w:rPr>
        <w:t>.</w:t>
      </w:r>
      <w:r>
        <w:rPr>
          <w:rFonts w:ascii="TimesNewRomanPSMT" w:hAnsi="TimesNewRomanPSMT"/>
        </w:rPr>
        <w:t xml:space="preserve"> </w:t>
      </w:r>
      <w:r w:rsidRPr="0015649A">
        <w:rPr>
          <w:rFonts w:ascii="TimesNewRomanPSMT" w:hAnsi="TimesNewRomanPSMT"/>
          <w:u w:val="single"/>
        </w:rPr>
        <w:t xml:space="preserve">Slide </w:t>
      </w:r>
      <w:r w:rsidR="006348AF">
        <w:rPr>
          <w:rFonts w:ascii="TimesNewRomanPSMT" w:hAnsi="TimesNewRomanPSMT"/>
          <w:u w:val="single"/>
        </w:rPr>
        <w:t>Thirteen</w:t>
      </w:r>
      <w:r w:rsidRPr="0015649A">
        <w:rPr>
          <w:rFonts w:ascii="TimesNewRomanPSMT" w:hAnsi="TimesNewRomanPSMT"/>
          <w:u w:val="single"/>
        </w:rPr>
        <w:t>:</w:t>
      </w:r>
      <w:r>
        <w:rPr>
          <w:rFonts w:ascii="TimesNewRomanPSMT" w:hAnsi="TimesNewRomanPSMT"/>
        </w:rPr>
        <w:t xml:space="preserve"> </w:t>
      </w:r>
      <w:r w:rsidRPr="00BF4BD4">
        <w:rPr>
          <w:rFonts w:ascii="TimesNewRomanPSMT" w:hAnsi="TimesNewRomanPSMT"/>
          <w:b/>
          <w:bCs/>
        </w:rPr>
        <w:t>Ways to Intervene...The 3 D’s</w:t>
      </w:r>
      <w:r>
        <w:rPr>
          <w:rFonts w:ascii="TimesNewRomanPSMT" w:hAnsi="TimesNewRomanPSMT"/>
        </w:rPr>
        <w:t xml:space="preserve"> </w:t>
      </w:r>
      <w:r>
        <w:rPr>
          <w:rFonts w:ascii="TimesNewRomanPS" w:hAnsi="TimesNewRomanPS"/>
          <w:b/>
          <w:bCs/>
        </w:rPr>
        <w:t xml:space="preserve">(1 Minute) </w:t>
      </w:r>
    </w:p>
    <w:p w14:paraId="7772BB97" w14:textId="77777777" w:rsidR="009D694C" w:rsidRDefault="009D694C" w:rsidP="009D694C">
      <w:pPr>
        <w:pStyle w:val="NormalWeb"/>
      </w:pPr>
      <w:r>
        <w:rPr>
          <w:rFonts w:ascii="TimesNewRomanPSMT" w:hAnsi="TimesNewRomanPSMT"/>
        </w:rPr>
        <w:t xml:space="preserve">a. Describe what the 3D’s are and give examples for each. </w:t>
      </w:r>
    </w:p>
    <w:p w14:paraId="0793752A" w14:textId="1B517961" w:rsidR="009D694C" w:rsidRPr="00800203" w:rsidRDefault="009D694C" w:rsidP="00E857BE">
      <w:pPr>
        <w:pStyle w:val="NormalWeb"/>
        <w:numPr>
          <w:ilvl w:val="0"/>
          <w:numId w:val="6"/>
        </w:numPr>
        <w:rPr>
          <w:rFonts w:ascii="TimesNewRomanPSMT" w:hAnsi="TimesNewRomanPSMT"/>
        </w:rPr>
      </w:pPr>
      <w:r w:rsidRPr="00BF4BD4">
        <w:rPr>
          <w:rFonts w:ascii="TimesNewRomanPSMT" w:hAnsi="TimesNewRomanPSMT"/>
          <w:b/>
          <w:bCs/>
          <w:u w:val="single"/>
        </w:rPr>
        <w:t>Direct:</w:t>
      </w:r>
      <w:r>
        <w:rPr>
          <w:rFonts w:ascii="TimesNewRomanPSMT" w:hAnsi="TimesNewRomanPSMT"/>
        </w:rPr>
        <w:t xml:space="preserve"> This would be walking up to your brother or sister and telling them that they’re </w:t>
      </w:r>
      <w:r w:rsidRPr="00800203">
        <w:rPr>
          <w:rFonts w:ascii="TimesNewRomanPSMT" w:hAnsi="TimesNewRomanPSMT"/>
        </w:rPr>
        <w:t xml:space="preserve">too drunk and that you’re going to take them home. </w:t>
      </w:r>
      <w:r w:rsidR="00FF79D1">
        <w:rPr>
          <w:rFonts w:ascii="TimesNewRomanPSMT" w:hAnsi="TimesNewRomanPSMT"/>
        </w:rPr>
        <w:t xml:space="preserve">This also might occur at a later date- after a situation that you need to talk to this person about. </w:t>
      </w:r>
    </w:p>
    <w:p w14:paraId="3F026F8D" w14:textId="77777777" w:rsidR="009D694C" w:rsidRDefault="009D694C" w:rsidP="00E857BE">
      <w:pPr>
        <w:pStyle w:val="NormalWeb"/>
        <w:numPr>
          <w:ilvl w:val="0"/>
          <w:numId w:val="6"/>
        </w:numPr>
        <w:rPr>
          <w:rFonts w:ascii="TimesNewRomanPSMT" w:hAnsi="TimesNewRomanPSMT"/>
        </w:rPr>
      </w:pPr>
      <w:r w:rsidRPr="00BF4BD4">
        <w:rPr>
          <w:rFonts w:ascii="TimesNewRomanPSMT" w:hAnsi="TimesNewRomanPSMT"/>
          <w:b/>
          <w:bCs/>
          <w:u w:val="single"/>
        </w:rPr>
        <w:t>Distract:</w:t>
      </w:r>
      <w:r>
        <w:rPr>
          <w:rFonts w:ascii="TimesNewRomanPSMT" w:hAnsi="TimesNewRomanPSMT"/>
        </w:rPr>
        <w:t xml:space="preserve"> This would be if you see your brother/ sister looking uncomfortable with </w:t>
      </w:r>
      <w:r w:rsidRPr="00800203">
        <w:rPr>
          <w:rFonts w:ascii="TimesNewRomanPSMT" w:hAnsi="TimesNewRomanPSMT"/>
        </w:rPr>
        <w:t xml:space="preserve">someone else, asking another chapter member to help you distract them by asking one if they want to go to the bathroom and the other to come with you somewhere else. </w:t>
      </w:r>
    </w:p>
    <w:p w14:paraId="14F34B1A" w14:textId="0FC423A1" w:rsidR="009D694C" w:rsidRPr="00F246D3" w:rsidRDefault="009D694C" w:rsidP="00F246D3">
      <w:pPr>
        <w:pStyle w:val="NormalWeb"/>
        <w:numPr>
          <w:ilvl w:val="0"/>
          <w:numId w:val="6"/>
        </w:numPr>
        <w:rPr>
          <w:rFonts w:ascii="TimesNewRomanPSMT" w:hAnsi="TimesNewRomanPSMT"/>
        </w:rPr>
      </w:pPr>
      <w:r w:rsidRPr="00BF4BD4">
        <w:rPr>
          <w:rFonts w:ascii="TimesNewRomanPSMT" w:hAnsi="TimesNewRomanPSMT"/>
          <w:b/>
          <w:bCs/>
          <w:u w:val="single"/>
        </w:rPr>
        <w:t>Delegate:</w:t>
      </w:r>
      <w:r>
        <w:rPr>
          <w:rFonts w:ascii="TimesNewRomanPSMT" w:hAnsi="TimesNewRomanPSMT"/>
        </w:rPr>
        <w:t xml:space="preserve"> This would be asking a security guard, advisors, or someone in chapter </w:t>
      </w:r>
      <w:r w:rsidRPr="00800203">
        <w:rPr>
          <w:rFonts w:ascii="TimesNewRomanPSMT" w:hAnsi="TimesNewRomanPSMT"/>
        </w:rPr>
        <w:t xml:space="preserve">leadership to assist with intervening. </w:t>
      </w:r>
      <w:r w:rsidR="00FF79D1">
        <w:rPr>
          <w:rFonts w:ascii="TimesNewRomanPSMT" w:hAnsi="TimesNewRomanPSMT"/>
        </w:rPr>
        <w:t xml:space="preserve">Again- this step may occur </w:t>
      </w:r>
      <w:proofErr w:type="gramStart"/>
      <w:r w:rsidR="00FF79D1">
        <w:rPr>
          <w:rFonts w:ascii="TimesNewRomanPSMT" w:hAnsi="TimesNewRomanPSMT"/>
        </w:rPr>
        <w:t>at a later date</w:t>
      </w:r>
      <w:proofErr w:type="gramEnd"/>
      <w:r w:rsidR="00FF79D1">
        <w:rPr>
          <w:rFonts w:ascii="TimesNewRomanPSMT" w:hAnsi="TimesNewRomanPSMT"/>
        </w:rPr>
        <w:t>.</w:t>
      </w:r>
    </w:p>
    <w:p w14:paraId="5494EE79" w14:textId="739B1BD9" w:rsidR="009D694C" w:rsidRDefault="009D694C" w:rsidP="009D694C">
      <w:pPr>
        <w:pStyle w:val="NormalWeb"/>
      </w:pPr>
      <w:r w:rsidRPr="00800203">
        <w:rPr>
          <w:rFonts w:ascii="TimesNewRomanPSMT" w:hAnsi="TimesNewRomanPSMT"/>
          <w:b/>
          <w:bCs/>
        </w:rPr>
        <w:t>1</w:t>
      </w:r>
      <w:r w:rsidR="006348AF">
        <w:rPr>
          <w:rFonts w:ascii="TimesNewRomanPSMT" w:hAnsi="TimesNewRomanPSMT"/>
          <w:b/>
          <w:bCs/>
        </w:rPr>
        <w:t>4</w:t>
      </w:r>
      <w:r w:rsidRPr="00800203">
        <w:rPr>
          <w:rFonts w:ascii="TimesNewRomanPSMT" w:hAnsi="TimesNewRomanPSMT"/>
          <w:b/>
          <w:bCs/>
        </w:rPr>
        <w:t>.</w:t>
      </w:r>
      <w:r>
        <w:rPr>
          <w:rFonts w:ascii="TimesNewRomanPSMT" w:hAnsi="TimesNewRomanPSMT"/>
        </w:rPr>
        <w:t xml:space="preserve"> </w:t>
      </w:r>
      <w:r w:rsidRPr="0015649A">
        <w:rPr>
          <w:rFonts w:ascii="TimesNewRomanPSMT" w:hAnsi="TimesNewRomanPSMT"/>
          <w:u w:val="single"/>
        </w:rPr>
        <w:t xml:space="preserve">Slide </w:t>
      </w:r>
      <w:r w:rsidR="006348AF">
        <w:rPr>
          <w:rFonts w:ascii="TimesNewRomanPSMT" w:hAnsi="TimesNewRomanPSMT"/>
          <w:u w:val="single"/>
        </w:rPr>
        <w:t>Fourteen</w:t>
      </w:r>
      <w:r w:rsidRPr="0015649A">
        <w:rPr>
          <w:rFonts w:ascii="TimesNewRomanPSMT" w:hAnsi="TimesNewRomanPSMT"/>
          <w:u w:val="single"/>
        </w:rPr>
        <w:t>:</w:t>
      </w:r>
      <w:r>
        <w:rPr>
          <w:rFonts w:ascii="TimesNewRomanPSMT" w:hAnsi="TimesNewRomanPSMT"/>
        </w:rPr>
        <w:t xml:space="preserve"> </w:t>
      </w:r>
      <w:r w:rsidRPr="00BF4BD4">
        <w:rPr>
          <w:rFonts w:ascii="TimesNewRomanPSMT" w:hAnsi="TimesNewRomanPSMT"/>
          <w:b/>
          <w:bCs/>
        </w:rPr>
        <w:t xml:space="preserve">Can You Think About a Time You’ve Been </w:t>
      </w:r>
      <w:proofErr w:type="gramStart"/>
      <w:r w:rsidRPr="00BF4BD4">
        <w:rPr>
          <w:rFonts w:ascii="TimesNewRomanPSMT" w:hAnsi="TimesNewRomanPSMT"/>
          <w:b/>
          <w:bCs/>
        </w:rPr>
        <w:t>An</w:t>
      </w:r>
      <w:proofErr w:type="gramEnd"/>
      <w:r w:rsidRPr="00BF4BD4">
        <w:rPr>
          <w:rFonts w:ascii="TimesNewRomanPSMT" w:hAnsi="TimesNewRomanPSMT"/>
          <w:b/>
          <w:bCs/>
        </w:rPr>
        <w:t xml:space="preserve"> Active Bystander</w:t>
      </w:r>
      <w:r>
        <w:rPr>
          <w:rFonts w:ascii="TimesNewRomanPSMT" w:hAnsi="TimesNewRomanPSMT"/>
        </w:rPr>
        <w:t xml:space="preserve">? </w:t>
      </w:r>
      <w:r>
        <w:rPr>
          <w:rFonts w:ascii="TimesNewRomanPS" w:hAnsi="TimesNewRomanPS"/>
          <w:b/>
          <w:bCs/>
        </w:rPr>
        <w:t xml:space="preserve">(3 Minutes) </w:t>
      </w:r>
    </w:p>
    <w:p w14:paraId="58A243C7" w14:textId="08CD3F33" w:rsidR="00FF79D1" w:rsidRDefault="00FF79D1" w:rsidP="00E857BE">
      <w:pPr>
        <w:pStyle w:val="NormalWeb"/>
        <w:numPr>
          <w:ilvl w:val="0"/>
          <w:numId w:val="7"/>
        </w:numPr>
        <w:rPr>
          <w:rFonts w:ascii="TimesNewRomanPSMT" w:hAnsi="TimesNewRomanPSMT"/>
        </w:rPr>
      </w:pPr>
      <w:r>
        <w:rPr>
          <w:rFonts w:ascii="TimesNewRomanPSMT" w:hAnsi="TimesNewRomanPSMT"/>
        </w:rPr>
        <w:t xml:space="preserve">Ask the audience to share a time that they’ve been an active bystander. </w:t>
      </w:r>
    </w:p>
    <w:p w14:paraId="19D85572" w14:textId="58442E05" w:rsidR="00FF79D1" w:rsidRPr="00FF79D1" w:rsidRDefault="00FF79D1" w:rsidP="00BA6903">
      <w:pPr>
        <w:pStyle w:val="NormalWeb"/>
        <w:ind w:firstLine="720"/>
        <w:rPr>
          <w:rFonts w:ascii="TimesNewRomanPSMT" w:hAnsi="TimesNewRomanPSMT"/>
        </w:rPr>
      </w:pPr>
      <w:r>
        <w:rPr>
          <w:rFonts w:ascii="TimesNewRomanPSMT" w:hAnsi="TimesNewRomanPSMT"/>
        </w:rPr>
        <w:t xml:space="preserve">a. </w:t>
      </w:r>
      <w:r w:rsidRPr="00800203">
        <w:rPr>
          <w:rFonts w:ascii="TimesNewRomanPSMT" w:hAnsi="TimesNewRomanPSMT"/>
        </w:rPr>
        <w:t xml:space="preserve">Get 1-2 responses. </w:t>
      </w:r>
    </w:p>
    <w:p w14:paraId="708D837A" w14:textId="09EEDE6E" w:rsidR="009D694C" w:rsidRDefault="009D694C" w:rsidP="00E857BE">
      <w:pPr>
        <w:pStyle w:val="NormalWeb"/>
        <w:numPr>
          <w:ilvl w:val="0"/>
          <w:numId w:val="7"/>
        </w:numPr>
        <w:rPr>
          <w:rFonts w:ascii="TimesNewRomanPSMT" w:hAnsi="TimesNewRomanPSMT"/>
        </w:rPr>
      </w:pPr>
      <w:r>
        <w:rPr>
          <w:rFonts w:ascii="TimesNewRomanPSMT" w:hAnsi="TimesNewRomanPSMT"/>
        </w:rPr>
        <w:t>Feel free to share this</w:t>
      </w:r>
      <w:r w:rsidR="00BA6903">
        <w:rPr>
          <w:rFonts w:ascii="TimesNewRomanPSMT" w:hAnsi="TimesNewRomanPSMT"/>
        </w:rPr>
        <w:t xml:space="preserve"> or a personal example</w:t>
      </w:r>
      <w:r>
        <w:rPr>
          <w:rFonts w:ascii="TimesNewRomanPSMT" w:hAnsi="TimesNewRomanPSMT"/>
        </w:rPr>
        <w:t xml:space="preserve">: A member of our Greek community shared that one time she was outside after a party in the Junction/at a Fraternity house and she saw a woman being held up and walked out by two men. She felt in her gut that she needed to check in on the situation, so she directly intervened by going up to the woman and asking if she was okay. When she went up to her, she described that the men were her two friends and that she was okay. This is an example of direct intervention. </w:t>
      </w:r>
    </w:p>
    <w:p w14:paraId="6F55C482" w14:textId="2034136E" w:rsidR="009D694C" w:rsidRDefault="009D694C" w:rsidP="009D694C">
      <w:pPr>
        <w:pStyle w:val="NormalWeb"/>
      </w:pPr>
      <w:r>
        <w:rPr>
          <w:b/>
          <w:bCs/>
          <w:color w:val="000000"/>
        </w:rPr>
        <w:t>1</w:t>
      </w:r>
      <w:r w:rsidR="006348AF">
        <w:rPr>
          <w:b/>
          <w:bCs/>
          <w:color w:val="000000"/>
        </w:rPr>
        <w:t>5</w:t>
      </w:r>
      <w:r>
        <w:rPr>
          <w:b/>
          <w:bCs/>
          <w:color w:val="000000"/>
        </w:rPr>
        <w:t xml:space="preserve">. </w:t>
      </w:r>
      <w:r w:rsidRPr="0015649A">
        <w:rPr>
          <w:color w:val="000000"/>
          <w:u w:val="single"/>
        </w:rPr>
        <w:t xml:space="preserve">Slide </w:t>
      </w:r>
      <w:r w:rsidR="006348AF">
        <w:rPr>
          <w:color w:val="000000"/>
          <w:u w:val="single"/>
        </w:rPr>
        <w:t>Fifteen</w:t>
      </w:r>
      <w:r w:rsidRPr="0015649A">
        <w:rPr>
          <w:color w:val="000000"/>
          <w:u w:val="single"/>
        </w:rPr>
        <w:t>:</w:t>
      </w:r>
      <w:r>
        <w:rPr>
          <w:color w:val="000000"/>
        </w:rPr>
        <w:t xml:space="preserve"> </w:t>
      </w:r>
      <w:r w:rsidRPr="00BF4BD4">
        <w:rPr>
          <w:rFonts w:ascii="TimesNewRomanPSMT" w:hAnsi="TimesNewRomanPSMT"/>
          <w:b/>
          <w:bCs/>
        </w:rPr>
        <w:t>Intervening Safely</w:t>
      </w:r>
      <w:r>
        <w:rPr>
          <w:rFonts w:ascii="TimesNewRomanPSMT" w:hAnsi="TimesNewRomanPSMT"/>
        </w:rPr>
        <w:t xml:space="preserve"> </w:t>
      </w:r>
      <w:r>
        <w:rPr>
          <w:rFonts w:ascii="TimesNewRomanPS" w:hAnsi="TimesNewRomanPS"/>
          <w:b/>
          <w:bCs/>
        </w:rPr>
        <w:t>(1 Minutes)</w:t>
      </w:r>
      <w:r>
        <w:rPr>
          <w:rFonts w:ascii="TimesNewRomanPS" w:hAnsi="TimesNewRomanPS"/>
          <w:b/>
          <w:bCs/>
        </w:rPr>
        <w:br/>
      </w:r>
      <w:r>
        <w:rPr>
          <w:rFonts w:ascii="TimesNewRomanPSMT" w:hAnsi="TimesNewRomanPSMT"/>
        </w:rPr>
        <w:t xml:space="preserve">a. Recognize that before we jump into scenarios where you all will discuss how you can intervene, we want to talk about how to intervene safely. Discuss the items on the slide: </w:t>
      </w:r>
    </w:p>
    <w:p w14:paraId="4860B533" w14:textId="77777777" w:rsidR="009D694C" w:rsidRDefault="009D694C" w:rsidP="00E857BE">
      <w:pPr>
        <w:pStyle w:val="NormalWeb"/>
        <w:numPr>
          <w:ilvl w:val="0"/>
          <w:numId w:val="8"/>
        </w:numPr>
        <w:rPr>
          <w:rFonts w:ascii="TimesNewRomanPSMT" w:hAnsi="TimesNewRomanPSMT"/>
        </w:rPr>
      </w:pPr>
      <w:r w:rsidRPr="00BF4BD4">
        <w:rPr>
          <w:rFonts w:ascii="TimesNewRomanPSMT" w:hAnsi="TimesNewRomanPSMT"/>
          <w:b/>
          <w:bCs/>
          <w:u w:val="single"/>
        </w:rPr>
        <w:t>Intervene early:</w:t>
      </w:r>
      <w:r>
        <w:rPr>
          <w:rFonts w:ascii="TimesNewRomanPSMT" w:hAnsi="TimesNewRomanPSMT"/>
        </w:rPr>
        <w:t xml:space="preserve"> before a risky situation becomes a crisis or has everlasting impacts on someone. </w:t>
      </w:r>
    </w:p>
    <w:p w14:paraId="411436AD" w14:textId="77777777" w:rsidR="009D694C" w:rsidRDefault="009D694C" w:rsidP="00E857BE">
      <w:pPr>
        <w:pStyle w:val="NormalWeb"/>
        <w:numPr>
          <w:ilvl w:val="0"/>
          <w:numId w:val="8"/>
        </w:numPr>
        <w:rPr>
          <w:rFonts w:ascii="TimesNewRomanPSMT" w:hAnsi="TimesNewRomanPSMT"/>
        </w:rPr>
      </w:pPr>
      <w:r w:rsidRPr="00BF4BD4">
        <w:rPr>
          <w:rFonts w:ascii="TimesNewRomanPSMT" w:hAnsi="TimesNewRomanPSMT"/>
          <w:b/>
          <w:bCs/>
          <w:u w:val="single"/>
        </w:rPr>
        <w:t>Get support from others:</w:t>
      </w:r>
      <w:r>
        <w:rPr>
          <w:rFonts w:ascii="TimesNewRomanPSMT" w:hAnsi="TimesNewRomanPSMT"/>
        </w:rPr>
        <w:t xml:space="preserve"> don’t be afraid to go get someone else like a chapter leader, advisor, or security guard. </w:t>
      </w:r>
    </w:p>
    <w:p w14:paraId="3F8259D3" w14:textId="77777777" w:rsidR="009D694C" w:rsidRPr="00BA6903" w:rsidRDefault="009D694C" w:rsidP="00E857BE">
      <w:pPr>
        <w:pStyle w:val="NormalWeb"/>
        <w:numPr>
          <w:ilvl w:val="0"/>
          <w:numId w:val="8"/>
        </w:numPr>
        <w:rPr>
          <w:rFonts w:ascii="TimesNewRomanPSMT" w:hAnsi="TimesNewRomanPSMT"/>
          <w:b/>
          <w:bCs/>
        </w:rPr>
      </w:pPr>
      <w:r w:rsidRPr="00BF4BD4">
        <w:rPr>
          <w:rFonts w:ascii="TimesNewRomanPSMT" w:hAnsi="TimesNewRomanPSMT"/>
          <w:b/>
          <w:bCs/>
          <w:u w:val="single"/>
        </w:rPr>
        <w:t>Assess the risk involved:</w:t>
      </w:r>
      <w:r>
        <w:rPr>
          <w:rFonts w:ascii="TimesNewRomanPSMT" w:hAnsi="TimesNewRomanPSMT"/>
        </w:rPr>
        <w:t xml:space="preserve"> make sure you understand what the potential risks are. </w:t>
      </w:r>
      <w:r w:rsidRPr="00BA6903">
        <w:rPr>
          <w:rFonts w:ascii="TimesNewRomanPSMT" w:hAnsi="TimesNewRomanPSMT"/>
          <w:b/>
          <w:bCs/>
        </w:rPr>
        <w:t>Don’t directly intervene in a situation where you could be hurt/ impacted negatively. Never be afraid to call 911</w:t>
      </w:r>
    </w:p>
    <w:p w14:paraId="06BCB85E" w14:textId="77777777" w:rsidR="009D694C" w:rsidRPr="00330410" w:rsidRDefault="009D694C" w:rsidP="00E857BE">
      <w:pPr>
        <w:pStyle w:val="NormalWeb"/>
        <w:numPr>
          <w:ilvl w:val="0"/>
          <w:numId w:val="8"/>
        </w:numPr>
        <w:rPr>
          <w:rFonts w:ascii="TimesNewRomanPSMT" w:hAnsi="TimesNewRomanPSMT"/>
        </w:rPr>
      </w:pPr>
      <w:r w:rsidRPr="00BF4BD4">
        <w:rPr>
          <w:rFonts w:ascii="TimesNewRomanPSMT" w:hAnsi="TimesNewRomanPSMT"/>
          <w:b/>
          <w:bCs/>
          <w:u w:val="single"/>
        </w:rPr>
        <w:t>Frame your concern from care:</w:t>
      </w:r>
      <w:r>
        <w:rPr>
          <w:rFonts w:ascii="TimesNewRomanPSMT" w:hAnsi="TimesNewRomanPSMT"/>
        </w:rPr>
        <w:t xml:space="preserve"> If you are intervening in a sensitive situation, always make sure to approach it from a caring lens. Explain that you are just looking out for your brother/ sister because you care about them and want what’s best for them. </w:t>
      </w:r>
    </w:p>
    <w:p w14:paraId="10F990EB" w14:textId="73AE5565" w:rsidR="009D694C" w:rsidRDefault="001045F8" w:rsidP="009D694C">
      <w:pPr>
        <w:pStyle w:val="NormalWeb"/>
        <w:rPr>
          <w:rFonts w:ascii="TimesNewRomanPSMT" w:hAnsi="TimesNewRomanPSMT"/>
        </w:rPr>
      </w:pPr>
      <w:r>
        <w:rPr>
          <w:rFonts w:ascii="TimesNewRomanPSMT" w:hAnsi="TimesNewRomanPSMT"/>
          <w:b/>
          <w:bCs/>
        </w:rPr>
        <w:t>16</w:t>
      </w:r>
      <w:r w:rsidR="009D694C">
        <w:rPr>
          <w:rFonts w:ascii="TimesNewRomanPSMT" w:hAnsi="TimesNewRomanPSMT"/>
          <w:b/>
          <w:bCs/>
        </w:rPr>
        <w:t xml:space="preserve">. </w:t>
      </w:r>
      <w:r w:rsidR="009D694C" w:rsidRPr="0015649A">
        <w:rPr>
          <w:rFonts w:ascii="TimesNewRomanPSMT" w:hAnsi="TimesNewRomanPSMT"/>
          <w:u w:val="single"/>
        </w:rPr>
        <w:t xml:space="preserve">Slide </w:t>
      </w:r>
      <w:r>
        <w:rPr>
          <w:rFonts w:ascii="TimesNewRomanPSMT" w:hAnsi="TimesNewRomanPSMT"/>
          <w:u w:val="single"/>
        </w:rPr>
        <w:t>Sixteen</w:t>
      </w:r>
      <w:r w:rsidR="009D694C" w:rsidRPr="0015649A">
        <w:rPr>
          <w:rFonts w:ascii="TimesNewRomanPSMT" w:hAnsi="TimesNewRomanPSMT"/>
          <w:u w:val="single"/>
        </w:rPr>
        <w:t>:</w:t>
      </w:r>
      <w:r w:rsidR="009D694C">
        <w:rPr>
          <w:rFonts w:ascii="TimesNewRomanPSMT" w:hAnsi="TimesNewRomanPSMT"/>
        </w:rPr>
        <w:t xml:space="preserve"> </w:t>
      </w:r>
      <w:r w:rsidR="009D694C" w:rsidRPr="00BF4BD4">
        <w:rPr>
          <w:rFonts w:ascii="TimesNewRomanPSMT" w:hAnsi="TimesNewRomanPSMT"/>
          <w:b/>
          <w:bCs/>
        </w:rPr>
        <w:t xml:space="preserve">Let’s Apply the Knowledge </w:t>
      </w:r>
      <w:r w:rsidR="009D694C">
        <w:rPr>
          <w:rFonts w:ascii="TimesNewRomanPS" w:hAnsi="TimesNewRomanPS"/>
          <w:b/>
          <w:bCs/>
        </w:rPr>
        <w:t>(30 Seconds)</w:t>
      </w:r>
      <w:r w:rsidR="009D694C">
        <w:rPr>
          <w:rFonts w:ascii="TimesNewRomanPS" w:hAnsi="TimesNewRomanPS"/>
          <w:b/>
          <w:bCs/>
        </w:rPr>
        <w:br/>
      </w:r>
      <w:r w:rsidR="009D694C">
        <w:rPr>
          <w:rFonts w:ascii="TimesNewRomanPSMT" w:hAnsi="TimesNewRomanPSMT"/>
        </w:rPr>
        <w:t xml:space="preserve">Let the students know that now we are going to apply what you have learned. </w:t>
      </w:r>
      <w:r>
        <w:rPr>
          <w:rFonts w:ascii="TimesNewRomanPSMT" w:hAnsi="TimesNewRomanPSMT"/>
        </w:rPr>
        <w:t xml:space="preserve">Explain that </w:t>
      </w:r>
      <w:r w:rsidR="00F15498">
        <w:rPr>
          <w:rFonts w:ascii="TimesNewRomanPSMT" w:hAnsi="TimesNewRomanPSMT"/>
        </w:rPr>
        <w:t xml:space="preserve">they </w:t>
      </w:r>
      <w:r w:rsidR="00F15498">
        <w:rPr>
          <w:rFonts w:ascii="TimesNewRomanPSMT" w:hAnsi="TimesNewRomanPSMT"/>
        </w:rPr>
        <w:lastRenderedPageBreak/>
        <w:t xml:space="preserve">will see three highly likely scenarios. Then, </w:t>
      </w:r>
      <w:r w:rsidR="00210AFC">
        <w:rPr>
          <w:rFonts w:ascii="TimesNewRomanPSMT" w:hAnsi="TimesNewRomanPSMT"/>
        </w:rPr>
        <w:t>you</w:t>
      </w:r>
      <w:r w:rsidR="00F15498">
        <w:rPr>
          <w:rFonts w:ascii="TimesNewRomanPSMT" w:hAnsi="TimesNewRomanPSMT"/>
        </w:rPr>
        <w:t xml:space="preserve"> will ask the following questions about the scenarios:</w:t>
      </w:r>
    </w:p>
    <w:p w14:paraId="55F3F788" w14:textId="77777777" w:rsidR="001045F8" w:rsidRPr="001045F8" w:rsidRDefault="001045F8" w:rsidP="00E857BE">
      <w:pPr>
        <w:pStyle w:val="NormalWeb"/>
        <w:numPr>
          <w:ilvl w:val="0"/>
          <w:numId w:val="10"/>
        </w:numPr>
      </w:pPr>
      <w:r w:rsidRPr="001045F8">
        <w:rPr>
          <w:b/>
          <w:bCs/>
        </w:rPr>
        <w:t>What are the biggest issues in the scenario?</w:t>
      </w:r>
    </w:p>
    <w:p w14:paraId="0B6C005D" w14:textId="77777777" w:rsidR="001045F8" w:rsidRPr="001045F8" w:rsidRDefault="001045F8" w:rsidP="00E857BE">
      <w:pPr>
        <w:pStyle w:val="NormalWeb"/>
        <w:numPr>
          <w:ilvl w:val="0"/>
          <w:numId w:val="10"/>
        </w:numPr>
      </w:pPr>
      <w:r w:rsidRPr="001045F8">
        <w:rPr>
          <w:b/>
          <w:bCs/>
        </w:rPr>
        <w:t>Why do you think people didn't intervene?</w:t>
      </w:r>
    </w:p>
    <w:p w14:paraId="4956AF19" w14:textId="77777777" w:rsidR="001045F8" w:rsidRPr="001045F8" w:rsidRDefault="001045F8" w:rsidP="00E857BE">
      <w:pPr>
        <w:pStyle w:val="NormalWeb"/>
        <w:numPr>
          <w:ilvl w:val="0"/>
          <w:numId w:val="10"/>
        </w:numPr>
      </w:pPr>
      <w:r w:rsidRPr="001045F8">
        <w:rPr>
          <w:b/>
          <w:bCs/>
        </w:rPr>
        <w:t xml:space="preserve">At which point(s) in the scenario could someone </w:t>
      </w:r>
      <w:proofErr w:type="gramStart"/>
      <w:r w:rsidRPr="001045F8">
        <w:rPr>
          <w:b/>
          <w:bCs/>
        </w:rPr>
        <w:t>have</w:t>
      </w:r>
      <w:proofErr w:type="gramEnd"/>
      <w:r w:rsidRPr="001045F8">
        <w:rPr>
          <w:b/>
          <w:bCs/>
        </w:rPr>
        <w:t xml:space="preserve"> intervened?</w:t>
      </w:r>
    </w:p>
    <w:p w14:paraId="1D883E95" w14:textId="77777777" w:rsidR="001045F8" w:rsidRPr="001045F8" w:rsidRDefault="001045F8" w:rsidP="00E857BE">
      <w:pPr>
        <w:pStyle w:val="NormalWeb"/>
        <w:numPr>
          <w:ilvl w:val="2"/>
          <w:numId w:val="10"/>
        </w:numPr>
      </w:pPr>
      <w:r w:rsidRPr="001045F8">
        <w:rPr>
          <w:b/>
          <w:bCs/>
        </w:rPr>
        <w:t>Who are these people?</w:t>
      </w:r>
    </w:p>
    <w:p w14:paraId="0ED58E35" w14:textId="77777777" w:rsidR="001045F8" w:rsidRPr="001045F8" w:rsidRDefault="001045F8" w:rsidP="00E857BE">
      <w:pPr>
        <w:pStyle w:val="NormalWeb"/>
        <w:numPr>
          <w:ilvl w:val="2"/>
          <w:numId w:val="10"/>
        </w:numPr>
      </w:pPr>
      <w:r w:rsidRPr="001045F8">
        <w:rPr>
          <w:b/>
          <w:bCs/>
        </w:rPr>
        <w:t>How could they have intervened? (Consider the different ways to intervene based on the 3Ds)</w:t>
      </w:r>
    </w:p>
    <w:p w14:paraId="7E4A394F" w14:textId="540D975E" w:rsidR="001045F8" w:rsidRPr="00F246D3" w:rsidRDefault="001045F8" w:rsidP="00E857BE">
      <w:pPr>
        <w:pStyle w:val="NormalWeb"/>
        <w:numPr>
          <w:ilvl w:val="0"/>
          <w:numId w:val="10"/>
        </w:numPr>
      </w:pPr>
      <w:r w:rsidRPr="001045F8">
        <w:rPr>
          <w:b/>
          <w:bCs/>
        </w:rPr>
        <w:t>What resources exist on campus that could help the individual(s) involved</w:t>
      </w:r>
    </w:p>
    <w:p w14:paraId="3D0DFCA2" w14:textId="3B3A7BCF" w:rsidR="00F246D3" w:rsidRPr="00F246D3" w:rsidRDefault="00F246D3" w:rsidP="00F246D3">
      <w:pPr>
        <w:pStyle w:val="NormalWeb"/>
      </w:pPr>
      <w:r>
        <w:rPr>
          <w:b/>
          <w:bCs/>
        </w:rPr>
        <w:t xml:space="preserve">Pro Tip: </w:t>
      </w:r>
      <w:r>
        <w:t>Copy and paste the questions under each scenario along with the pertinent resources.</w:t>
      </w:r>
    </w:p>
    <w:p w14:paraId="513945A3" w14:textId="1DCA4B42" w:rsidR="009D694C" w:rsidRDefault="001045F8" w:rsidP="009D694C">
      <w:pPr>
        <w:pStyle w:val="NormalWeb"/>
        <w:rPr>
          <w:rFonts w:ascii="TimesNewRomanPSMT" w:hAnsi="TimesNewRomanPSMT"/>
        </w:rPr>
      </w:pPr>
      <w:r>
        <w:rPr>
          <w:rFonts w:ascii="TimesNewRomanPSMT" w:hAnsi="TimesNewRomanPSMT"/>
          <w:b/>
          <w:bCs/>
        </w:rPr>
        <w:t>17</w:t>
      </w:r>
      <w:r w:rsidR="009D694C">
        <w:rPr>
          <w:rFonts w:ascii="TimesNewRomanPSMT" w:hAnsi="TimesNewRomanPSMT"/>
          <w:b/>
          <w:bCs/>
        </w:rPr>
        <w:t>.</w:t>
      </w:r>
      <w:r w:rsidR="009D694C">
        <w:rPr>
          <w:rFonts w:ascii="TimesNewRomanPSMT" w:hAnsi="TimesNewRomanPSMT"/>
        </w:rPr>
        <w:t xml:space="preserve"> </w:t>
      </w:r>
      <w:r w:rsidR="009D694C" w:rsidRPr="0015649A">
        <w:rPr>
          <w:rFonts w:ascii="TimesNewRomanPSMT" w:hAnsi="TimesNewRomanPSMT"/>
          <w:u w:val="single"/>
        </w:rPr>
        <w:t xml:space="preserve">Slide </w:t>
      </w:r>
      <w:r>
        <w:rPr>
          <w:rFonts w:ascii="TimesNewRomanPSMT" w:hAnsi="TimesNewRomanPSMT"/>
          <w:u w:val="single"/>
        </w:rPr>
        <w:t>Seventeen</w:t>
      </w:r>
      <w:r w:rsidR="009D694C" w:rsidRPr="0015649A">
        <w:rPr>
          <w:rFonts w:ascii="TimesNewRomanPSMT" w:hAnsi="TimesNewRomanPSMT"/>
          <w:u w:val="single"/>
        </w:rPr>
        <w:t>:</w:t>
      </w:r>
      <w:r w:rsidR="009D694C">
        <w:rPr>
          <w:rFonts w:ascii="TimesNewRomanPSMT" w:hAnsi="TimesNewRomanPSMT"/>
        </w:rPr>
        <w:t xml:space="preserve"> </w:t>
      </w:r>
      <w:r w:rsidR="009D694C" w:rsidRPr="00BF4BD4">
        <w:rPr>
          <w:rFonts w:ascii="TimesNewRomanPSMT" w:hAnsi="TimesNewRomanPSMT"/>
          <w:b/>
          <w:bCs/>
        </w:rPr>
        <w:t>Content Warning</w:t>
      </w:r>
      <w:r w:rsidR="009D694C">
        <w:rPr>
          <w:rFonts w:ascii="TimesNewRomanPSMT" w:hAnsi="TimesNewRomanPSMT"/>
        </w:rPr>
        <w:t xml:space="preserve"> </w:t>
      </w:r>
      <w:r w:rsidR="009D694C">
        <w:rPr>
          <w:rFonts w:ascii="TimesNewRomanPS" w:hAnsi="TimesNewRomanPS"/>
          <w:b/>
          <w:bCs/>
        </w:rPr>
        <w:t>(2 Minutes)</w:t>
      </w:r>
      <w:r w:rsidR="009D694C">
        <w:rPr>
          <w:rFonts w:ascii="TimesNewRomanPS" w:hAnsi="TimesNewRomanPS"/>
          <w:b/>
          <w:bCs/>
        </w:rPr>
        <w:br/>
      </w:r>
      <w:r w:rsidR="009D694C">
        <w:rPr>
          <w:rFonts w:ascii="TimesNewRomanPSMT" w:hAnsi="TimesNewRomanPSMT"/>
        </w:rPr>
        <w:t xml:space="preserve">Provide the content warning to the </w:t>
      </w:r>
      <w:proofErr w:type="gramStart"/>
      <w:r w:rsidR="009D694C">
        <w:rPr>
          <w:rFonts w:ascii="TimesNewRomanPSMT" w:hAnsi="TimesNewRomanPSMT"/>
        </w:rPr>
        <w:t>group, and</w:t>
      </w:r>
      <w:proofErr w:type="gramEnd"/>
      <w:r w:rsidR="009D694C">
        <w:rPr>
          <w:rFonts w:ascii="TimesNewRomanPSMT" w:hAnsi="TimesNewRomanPSMT"/>
        </w:rPr>
        <w:t xml:space="preserve"> let them know that while discussing the scenarios they need to leave the space that’s totally okay. </w:t>
      </w:r>
    </w:p>
    <w:p w14:paraId="1D3155E2" w14:textId="77777777" w:rsidR="009D694C" w:rsidRPr="00BF4BD4" w:rsidRDefault="009D694C" w:rsidP="009D694C">
      <w:pPr>
        <w:pStyle w:val="NormalWeb"/>
        <w:ind w:left="720"/>
        <w:rPr>
          <w:rFonts w:ascii="TimesNewRomanPSMT" w:hAnsi="TimesNewRomanPSMT"/>
          <w:b/>
          <w:bCs/>
        </w:rPr>
      </w:pPr>
      <w:r w:rsidRPr="00BF4BD4">
        <w:rPr>
          <w:rFonts w:ascii="TimesNewRomanPSMT" w:hAnsi="TimesNewRomanPSMT"/>
          <w:b/>
          <w:bCs/>
        </w:rPr>
        <w:t>The following scenarios contain information that may be difficult for individuals to discuss. Should you need to remove yourself from the space, please do so.</w:t>
      </w:r>
    </w:p>
    <w:p w14:paraId="2099C28C" w14:textId="41BB8965" w:rsidR="00F15498" w:rsidRDefault="00F15498" w:rsidP="009D694C">
      <w:pPr>
        <w:pStyle w:val="NormalWeb"/>
        <w:rPr>
          <w:rFonts w:ascii="TimesNewRomanPSMT" w:hAnsi="TimesNewRomanPSMT"/>
        </w:rPr>
      </w:pPr>
      <w:r>
        <w:rPr>
          <w:rFonts w:ascii="TimesNewRomanPSMT" w:hAnsi="TimesNewRomanPSMT"/>
          <w:b/>
          <w:bCs/>
        </w:rPr>
        <w:t>18-20</w:t>
      </w:r>
      <w:r w:rsidR="009D694C">
        <w:rPr>
          <w:rFonts w:ascii="TimesNewRomanPSMT" w:hAnsi="TimesNewRomanPSMT"/>
          <w:b/>
          <w:bCs/>
        </w:rPr>
        <w:t xml:space="preserve">. </w:t>
      </w:r>
      <w:r w:rsidR="009D694C" w:rsidRPr="0015649A">
        <w:rPr>
          <w:rFonts w:ascii="TimesNewRomanPSMT" w:hAnsi="TimesNewRomanPSMT"/>
          <w:u w:val="single"/>
        </w:rPr>
        <w:t>Slide</w:t>
      </w:r>
      <w:r>
        <w:rPr>
          <w:rFonts w:ascii="TimesNewRomanPSMT" w:hAnsi="TimesNewRomanPSMT"/>
          <w:u w:val="single"/>
        </w:rPr>
        <w:t>s Eighteen, Nineteen, &amp; Twenty</w:t>
      </w:r>
      <w:r w:rsidR="009D694C" w:rsidRPr="0015649A">
        <w:rPr>
          <w:rFonts w:ascii="TimesNewRomanPSMT" w:hAnsi="TimesNewRomanPSMT"/>
          <w:u w:val="single"/>
        </w:rPr>
        <w:t>:</w:t>
      </w:r>
      <w:r w:rsidR="009D694C">
        <w:rPr>
          <w:rFonts w:ascii="TimesNewRomanPSMT" w:hAnsi="TimesNewRomanPSMT"/>
        </w:rPr>
        <w:t xml:space="preserve"> Scenario 1, Scenario 2, Scenario 3 </w:t>
      </w:r>
    </w:p>
    <w:p w14:paraId="55ECB068" w14:textId="7768BF5E" w:rsidR="0051219F" w:rsidRDefault="003F6771" w:rsidP="009D694C">
      <w:pPr>
        <w:pStyle w:val="NormalWeb"/>
        <w:rPr>
          <w:rFonts w:ascii="TimesNewRomanPSMT" w:hAnsi="TimesNewRomanPSMT"/>
          <w:b/>
          <w:bCs/>
        </w:rPr>
      </w:pPr>
      <w:r>
        <w:rPr>
          <w:rFonts w:ascii="TimesNewRomanPSMT" w:hAnsi="TimesNewRomanPSMT"/>
          <w:b/>
          <w:bCs/>
        </w:rPr>
        <w:t>O</w:t>
      </w:r>
      <w:r w:rsidR="0051219F">
        <w:rPr>
          <w:rFonts w:ascii="TimesNewRomanPSMT" w:hAnsi="TimesNewRomanPSMT"/>
          <w:b/>
          <w:bCs/>
        </w:rPr>
        <w:t>ptions for Scenarios:</w:t>
      </w:r>
    </w:p>
    <w:p w14:paraId="75B10B66" w14:textId="2EDEDD26" w:rsidR="003F6771" w:rsidRPr="003F6771" w:rsidRDefault="003F6771" w:rsidP="003F6771">
      <w:pPr>
        <w:pStyle w:val="NormalWeb"/>
        <w:numPr>
          <w:ilvl w:val="1"/>
          <w:numId w:val="7"/>
        </w:numPr>
        <w:rPr>
          <w:rFonts w:ascii="TimesNewRomanPSMT" w:hAnsi="TimesNewRomanPSMT"/>
        </w:rPr>
      </w:pPr>
      <w:r>
        <w:rPr>
          <w:rFonts w:ascii="TimesNewRomanPSMT" w:hAnsi="TimesNewRomanPSMT"/>
          <w:b/>
          <w:bCs/>
        </w:rPr>
        <w:t xml:space="preserve">Create your own scenarios. </w:t>
      </w:r>
      <w:r w:rsidR="00210AFC" w:rsidRPr="003F6771">
        <w:rPr>
          <w:rFonts w:ascii="TimesNewRomanPSMT" w:hAnsi="TimesNewRomanPSMT"/>
        </w:rPr>
        <w:t>Add scenarios based on the topics most relevant to your chapter. Topics covered must include hazing, sexual misconduct, and unhealthy alcohol use. I highly suggest incorporating all issues from slide 10. You can add more scenario slides, if needed.</w:t>
      </w:r>
    </w:p>
    <w:p w14:paraId="7626623F" w14:textId="1709056F" w:rsidR="003F6771" w:rsidRPr="003F6771" w:rsidRDefault="003F6771" w:rsidP="003F6771">
      <w:pPr>
        <w:pStyle w:val="NormalWeb"/>
        <w:numPr>
          <w:ilvl w:val="1"/>
          <w:numId w:val="7"/>
        </w:numPr>
        <w:rPr>
          <w:rFonts w:ascii="TimesNewRomanPSMT" w:hAnsi="TimesNewRomanPSMT"/>
          <w:b/>
          <w:bCs/>
        </w:rPr>
      </w:pPr>
      <w:r>
        <w:rPr>
          <w:rFonts w:ascii="TimesNewRomanPSMT" w:hAnsi="TimesNewRomanPSMT"/>
          <w:b/>
          <w:bCs/>
        </w:rPr>
        <w:t xml:space="preserve">NPHC/MCG- </w:t>
      </w:r>
      <w:r w:rsidRPr="003F6771">
        <w:rPr>
          <w:rFonts w:ascii="TimesNewRomanPSMT" w:hAnsi="TimesNewRomanPSMT"/>
        </w:rPr>
        <w:t>Your Presentation comes with the scenarios used at the New Member Retreat. You can use the scenarios provided, create your own, or use the scenarios in Appendix A.</w:t>
      </w:r>
    </w:p>
    <w:p w14:paraId="4D5A8C37" w14:textId="4B32B887" w:rsidR="003F6771" w:rsidRPr="003F6771" w:rsidRDefault="003F6771" w:rsidP="003F6771">
      <w:pPr>
        <w:pStyle w:val="NormalWeb"/>
        <w:numPr>
          <w:ilvl w:val="1"/>
          <w:numId w:val="7"/>
        </w:numPr>
        <w:rPr>
          <w:rFonts w:ascii="TimesNewRomanPSMT" w:hAnsi="TimesNewRomanPSMT"/>
          <w:b/>
          <w:bCs/>
        </w:rPr>
      </w:pPr>
      <w:r>
        <w:rPr>
          <w:rFonts w:ascii="TimesNewRomanPSMT" w:hAnsi="TimesNewRomanPSMT"/>
          <w:b/>
          <w:bCs/>
        </w:rPr>
        <w:t>See Appendix A for the Scenarios used in the New Member Experience Course. A</w:t>
      </w:r>
      <w:r w:rsidRPr="003F6771">
        <w:rPr>
          <w:rFonts w:ascii="TimesNewRomanPSMT" w:hAnsi="TimesNewRomanPSMT"/>
        </w:rPr>
        <w:t>dd these scenarios to your presentation.</w:t>
      </w:r>
    </w:p>
    <w:p w14:paraId="3D6221C9" w14:textId="0BF30818" w:rsidR="009D694C" w:rsidRPr="00F15498" w:rsidRDefault="009D694C" w:rsidP="009D694C">
      <w:pPr>
        <w:pStyle w:val="NormalWeb"/>
        <w:rPr>
          <w:rFonts w:ascii="TimesNewRomanPSMT" w:hAnsi="TimesNewRomanPSMT"/>
          <w:b/>
          <w:bCs/>
        </w:rPr>
      </w:pPr>
      <w:r w:rsidRPr="00F15498">
        <w:rPr>
          <w:rFonts w:ascii="TimesNewRomanPSMT" w:hAnsi="TimesNewRomanPSMT"/>
          <w:b/>
          <w:bCs/>
        </w:rPr>
        <w:t>Ask for volunteers to read the scenario aloud</w:t>
      </w:r>
      <w:r w:rsidR="00210AFC">
        <w:rPr>
          <w:rFonts w:ascii="TimesNewRomanPSMT" w:hAnsi="TimesNewRomanPSMT"/>
          <w:b/>
          <w:bCs/>
        </w:rPr>
        <w:t>, ask the questions, then encourage conversation around the answers.</w:t>
      </w:r>
    </w:p>
    <w:p w14:paraId="1CB279BA" w14:textId="239B0280" w:rsidR="009D694C" w:rsidRDefault="009D694C" w:rsidP="009D694C">
      <w:pPr>
        <w:pStyle w:val="NormalWeb"/>
        <w:rPr>
          <w:rFonts w:ascii="TimesNewRomanPSMT" w:hAnsi="TimesNewRomanPSMT"/>
        </w:rPr>
      </w:pPr>
      <w:r>
        <w:rPr>
          <w:rFonts w:ascii="TimesNewRomanPSMT" w:hAnsi="TimesNewRomanPSMT"/>
          <w:b/>
          <w:bCs/>
        </w:rPr>
        <w:t>2</w:t>
      </w:r>
      <w:r w:rsidR="00F15498">
        <w:rPr>
          <w:rFonts w:ascii="TimesNewRomanPSMT" w:hAnsi="TimesNewRomanPSMT"/>
          <w:b/>
          <w:bCs/>
        </w:rPr>
        <w:t>1-27</w:t>
      </w:r>
      <w:r>
        <w:rPr>
          <w:rFonts w:ascii="TimesNewRomanPSMT" w:hAnsi="TimesNewRomanPSMT"/>
          <w:b/>
          <w:bCs/>
        </w:rPr>
        <w:t xml:space="preserve">. </w:t>
      </w:r>
      <w:r w:rsidRPr="0015649A">
        <w:rPr>
          <w:rFonts w:ascii="TimesNewRomanPSMT" w:hAnsi="TimesNewRomanPSMT"/>
          <w:u w:val="single"/>
        </w:rPr>
        <w:t>Slide</w:t>
      </w:r>
      <w:r w:rsidR="00F15498">
        <w:rPr>
          <w:rFonts w:ascii="TimesNewRomanPSMT" w:hAnsi="TimesNewRomanPSMT"/>
          <w:u w:val="single"/>
        </w:rPr>
        <w:t>s</w:t>
      </w:r>
      <w:r w:rsidRPr="0015649A">
        <w:rPr>
          <w:rFonts w:ascii="TimesNewRomanPSMT" w:hAnsi="TimesNewRomanPSMT"/>
          <w:u w:val="single"/>
        </w:rPr>
        <w:t xml:space="preserve"> Twenty-</w:t>
      </w:r>
      <w:r w:rsidR="00F15498">
        <w:rPr>
          <w:rFonts w:ascii="TimesNewRomanPSMT" w:hAnsi="TimesNewRomanPSMT"/>
          <w:u w:val="single"/>
        </w:rPr>
        <w:t>One</w:t>
      </w:r>
      <w:r>
        <w:rPr>
          <w:rFonts w:ascii="TimesNewRomanPSMT" w:hAnsi="TimesNewRomanPSMT"/>
          <w:u w:val="single"/>
        </w:rPr>
        <w:t xml:space="preserve"> through</w:t>
      </w:r>
      <w:r w:rsidRPr="0015649A">
        <w:rPr>
          <w:rFonts w:ascii="TimesNewRomanPSMT" w:hAnsi="TimesNewRomanPSMT"/>
          <w:u w:val="single"/>
        </w:rPr>
        <w:t xml:space="preserve"> </w:t>
      </w:r>
      <w:r w:rsidR="00F15498">
        <w:rPr>
          <w:rFonts w:ascii="TimesNewRomanPSMT" w:hAnsi="TimesNewRomanPSMT"/>
          <w:u w:val="single"/>
        </w:rPr>
        <w:t>Twenty-Seven</w:t>
      </w:r>
      <w:r w:rsidRPr="0015649A">
        <w:rPr>
          <w:rFonts w:ascii="TimesNewRomanPSMT" w:hAnsi="TimesNewRomanPSMT"/>
          <w:u w:val="single"/>
        </w:rPr>
        <w:t>:</w:t>
      </w:r>
      <w:r>
        <w:rPr>
          <w:rFonts w:ascii="TimesNewRomanPSMT" w:hAnsi="TimesNewRomanPSMT"/>
        </w:rPr>
        <w:t xml:space="preserve"> </w:t>
      </w:r>
      <w:r w:rsidRPr="003F6771">
        <w:rPr>
          <w:rFonts w:ascii="TimesNewRomanPSMT" w:hAnsi="TimesNewRomanPSMT"/>
          <w:b/>
          <w:bCs/>
        </w:rPr>
        <w:t>R</w:t>
      </w:r>
      <w:r w:rsidR="003F6771">
        <w:rPr>
          <w:rFonts w:ascii="TimesNewRomanPSMT" w:hAnsi="TimesNewRomanPSMT"/>
          <w:b/>
          <w:bCs/>
        </w:rPr>
        <w:t>ESOURCES</w:t>
      </w:r>
    </w:p>
    <w:p w14:paraId="05F49D7B" w14:textId="77777777" w:rsidR="009D694C" w:rsidRPr="001C7C4D" w:rsidRDefault="009D694C" w:rsidP="00E857BE">
      <w:pPr>
        <w:numPr>
          <w:ilvl w:val="1"/>
          <w:numId w:val="9"/>
        </w:numPr>
        <w:spacing w:before="100" w:beforeAutospacing="1" w:after="100" w:afterAutospacing="1"/>
        <w:rPr>
          <w:rFonts w:ascii="TimesNewRomanPSMT" w:eastAsia="Times New Roman" w:hAnsi="TimesNewRomanPSMT" w:cs="Times New Roman"/>
          <w:kern w:val="0"/>
          <w14:ligatures w14:val="none"/>
        </w:rPr>
      </w:pPr>
      <w:r w:rsidRPr="001C7C4D">
        <w:rPr>
          <w:rFonts w:ascii="TimesNewRomanPSMT" w:eastAsia="Times New Roman" w:hAnsi="TimesNewRomanPSMT" w:cs="Times New Roman"/>
          <w:kern w:val="0"/>
          <w14:ligatures w14:val="none"/>
        </w:rPr>
        <w:t xml:space="preserve">Encourage students to take a picture of the resources on both slides and acknowledge that these are just a few of the many resources that exist on campus based on the topics we discussed. </w:t>
      </w:r>
    </w:p>
    <w:p w14:paraId="144A210C" w14:textId="77777777" w:rsidR="009D694C" w:rsidRPr="001C7C4D" w:rsidRDefault="009D694C" w:rsidP="00E857BE">
      <w:pPr>
        <w:numPr>
          <w:ilvl w:val="1"/>
          <w:numId w:val="9"/>
        </w:numPr>
        <w:spacing w:before="100" w:beforeAutospacing="1" w:after="100" w:afterAutospacing="1"/>
        <w:rPr>
          <w:rFonts w:ascii="TimesNewRomanPSMT" w:eastAsia="Times New Roman" w:hAnsi="TimesNewRomanPSMT" w:cs="Times New Roman"/>
          <w:kern w:val="0"/>
          <w14:ligatures w14:val="none"/>
        </w:rPr>
      </w:pPr>
      <w:r w:rsidRPr="001C7C4D">
        <w:rPr>
          <w:rFonts w:ascii="TimesNewRomanPSMT" w:eastAsia="Times New Roman" w:hAnsi="TimesNewRomanPSMT" w:cs="Times New Roman"/>
          <w:kern w:val="0"/>
          <w14:ligatures w14:val="none"/>
        </w:rPr>
        <w:t xml:space="preserve">Briefly discuss the resources. </w:t>
      </w:r>
    </w:p>
    <w:p w14:paraId="7AE28706" w14:textId="77777777" w:rsidR="009D694C" w:rsidRPr="001C7C4D" w:rsidRDefault="009D694C" w:rsidP="00E857BE">
      <w:pPr>
        <w:numPr>
          <w:ilvl w:val="1"/>
          <w:numId w:val="9"/>
        </w:numPr>
        <w:spacing w:before="100" w:beforeAutospacing="1" w:after="100" w:afterAutospacing="1"/>
        <w:rPr>
          <w:rFonts w:ascii="TimesNewRomanPSMT" w:eastAsia="Times New Roman" w:hAnsi="TimesNewRomanPSMT" w:cs="Times New Roman"/>
          <w:kern w:val="0"/>
          <w14:ligatures w14:val="none"/>
        </w:rPr>
      </w:pPr>
      <w:r w:rsidRPr="001C7C4D">
        <w:rPr>
          <w:rFonts w:ascii="TimesNewRomanPSMT" w:eastAsia="Times New Roman" w:hAnsi="TimesNewRomanPSMT" w:cs="Times New Roman"/>
          <w:kern w:val="0"/>
          <w14:ligatures w14:val="none"/>
        </w:rPr>
        <w:t xml:space="preserve">Explain that there is a lot more they can learn about these topics and to reach out to the offices/teams at the bottom to request programming. </w:t>
      </w:r>
    </w:p>
    <w:p w14:paraId="5F62DDD3" w14:textId="794DCEF9" w:rsidR="009D694C" w:rsidRPr="00CF1BD0" w:rsidRDefault="00CF1BD0" w:rsidP="009D694C">
      <w:pPr>
        <w:pStyle w:val="NormalWeb"/>
        <w:rPr>
          <w:rFonts w:ascii="TimesNewRomanPSMT" w:hAnsi="TimesNewRomanPSMT"/>
        </w:rPr>
      </w:pPr>
      <w:r w:rsidRPr="003F6771">
        <w:rPr>
          <w:rFonts w:ascii="TimesNewRomanPSMT" w:hAnsi="TimesNewRomanPSMT"/>
          <w:b/>
          <w:bCs/>
          <w:highlight w:val="yellow"/>
        </w:rPr>
        <w:lastRenderedPageBreak/>
        <w:t>SEE ADDITIONAL DOCUMENT: BYSTANDER INTERVENTION POLICIES AND ADDITIONAL RESOURCES.</w:t>
      </w:r>
      <w:r>
        <w:rPr>
          <w:rFonts w:ascii="TimesNewRomanPSMT" w:hAnsi="TimesNewRomanPSMT"/>
          <w:b/>
          <w:bCs/>
        </w:rPr>
        <w:t xml:space="preserve"> </w:t>
      </w:r>
      <w:r>
        <w:rPr>
          <w:rFonts w:ascii="TimesNewRomanPSMT" w:hAnsi="TimesNewRomanPSMT"/>
        </w:rPr>
        <w:t>I have included these pages from the New Member Experience Student Handbook to provide more information and content on resources</w:t>
      </w:r>
      <w:r w:rsidR="003F6771">
        <w:rPr>
          <w:rFonts w:ascii="TimesNewRomanPSMT" w:hAnsi="TimesNewRomanPSMT"/>
        </w:rPr>
        <w:t xml:space="preserve"> and attached this file to your Bystander Intervention email.</w:t>
      </w:r>
    </w:p>
    <w:p w14:paraId="6EE4D006" w14:textId="14C454B7" w:rsidR="009D694C" w:rsidRPr="00B2481A" w:rsidRDefault="00F15498" w:rsidP="009D694C">
      <w:pPr>
        <w:pStyle w:val="NormalWeb"/>
        <w:rPr>
          <w:rFonts w:ascii="TimesNewRomanPSMT" w:hAnsi="TimesNewRomanPSMT"/>
          <w:b/>
          <w:bCs/>
        </w:rPr>
      </w:pPr>
      <w:r>
        <w:rPr>
          <w:rFonts w:ascii="TimesNewRomanPSMT" w:hAnsi="TimesNewRomanPSMT"/>
          <w:b/>
          <w:bCs/>
        </w:rPr>
        <w:t>28.</w:t>
      </w:r>
      <w:r w:rsidR="009D694C">
        <w:rPr>
          <w:rFonts w:ascii="TimesNewRomanPSMT" w:hAnsi="TimesNewRomanPSMT"/>
          <w:b/>
          <w:bCs/>
        </w:rPr>
        <w:t xml:space="preserve"> </w:t>
      </w:r>
      <w:r w:rsidR="009D694C" w:rsidRPr="0015649A">
        <w:rPr>
          <w:rFonts w:ascii="TimesNewRomanPSMT" w:hAnsi="TimesNewRomanPSMT"/>
          <w:u w:val="single"/>
        </w:rPr>
        <w:t>Slide T</w:t>
      </w:r>
      <w:r>
        <w:rPr>
          <w:rFonts w:ascii="TimesNewRomanPSMT" w:hAnsi="TimesNewRomanPSMT"/>
          <w:u w:val="single"/>
        </w:rPr>
        <w:t>wenty-Eight</w:t>
      </w:r>
      <w:r w:rsidR="009D694C" w:rsidRPr="0015649A">
        <w:rPr>
          <w:rFonts w:ascii="TimesNewRomanPSMT" w:hAnsi="TimesNewRomanPSMT"/>
          <w:u w:val="single"/>
        </w:rPr>
        <w:t>:</w:t>
      </w:r>
      <w:r w:rsidR="009D694C">
        <w:rPr>
          <w:rFonts w:ascii="TimesNewRomanPSMT" w:hAnsi="TimesNewRomanPSMT"/>
        </w:rPr>
        <w:t xml:space="preserve">  </w:t>
      </w:r>
      <w:r w:rsidR="009D694C" w:rsidRPr="00161457">
        <w:rPr>
          <w:rFonts w:ascii="TimesNewRomanPSMT" w:hAnsi="TimesNewRomanPSMT"/>
          <w:b/>
          <w:bCs/>
        </w:rPr>
        <w:t>THANK YOU</w:t>
      </w:r>
      <w:r w:rsidR="009D694C">
        <w:rPr>
          <w:rFonts w:ascii="TimesNewRomanPSMT" w:hAnsi="TimesNewRomanPSMT"/>
        </w:rPr>
        <w:t xml:space="preserve"> Post-Test </w:t>
      </w:r>
      <w:r w:rsidR="009D694C">
        <w:rPr>
          <w:rFonts w:ascii="TimesNewRomanPSMT" w:hAnsi="TimesNewRomanPSMT"/>
          <w:b/>
          <w:bCs/>
        </w:rPr>
        <w:t>QR code</w:t>
      </w:r>
    </w:p>
    <w:p w14:paraId="5B0D775B" w14:textId="77777777" w:rsidR="009D694C" w:rsidRPr="001C7C4D" w:rsidRDefault="009D694C" w:rsidP="009D694C">
      <w:pPr>
        <w:spacing w:before="100" w:beforeAutospacing="1" w:after="100" w:afterAutospacing="1"/>
        <w:rPr>
          <w:rFonts w:ascii="Times New Roman" w:eastAsia="Times New Roman" w:hAnsi="Times New Roman" w:cs="Times New Roman"/>
          <w:kern w:val="0"/>
          <w14:ligatures w14:val="none"/>
        </w:rPr>
      </w:pPr>
      <w:r w:rsidRPr="001C7C4D">
        <w:rPr>
          <w:rFonts w:ascii="TimesNewRomanPSMT" w:eastAsia="Times New Roman" w:hAnsi="TimesNewRomanPSMT" w:cs="Times New Roman"/>
          <w:kern w:val="0"/>
          <w14:ligatures w14:val="none"/>
        </w:rPr>
        <w:t xml:space="preserve">a. Thank the students for being there and for their engagement. Let them know that you hope that this program is just the start to their </w:t>
      </w:r>
      <w:r w:rsidRPr="00F042FA">
        <w:rPr>
          <w:rFonts w:ascii="TimesNewRomanPSMT" w:eastAsia="Times New Roman" w:hAnsi="TimesNewRomanPSMT" w:cs="Times New Roman"/>
          <w:kern w:val="0"/>
          <w:u w:val="single"/>
          <w14:ligatures w14:val="none"/>
        </w:rPr>
        <w:t>commitment</w:t>
      </w:r>
      <w:r w:rsidRPr="001C7C4D">
        <w:rPr>
          <w:rFonts w:ascii="TimesNewRomanPSMT" w:eastAsia="Times New Roman" w:hAnsi="TimesNewRomanPSMT" w:cs="Times New Roman"/>
          <w:kern w:val="0"/>
          <w14:ligatures w14:val="none"/>
        </w:rPr>
        <w:t xml:space="preserve"> to looking out for their brothers, sisters, and fellow </w:t>
      </w:r>
      <w:r>
        <w:rPr>
          <w:rFonts w:ascii="TimesNewRomanPSMT" w:eastAsia="Times New Roman" w:hAnsi="TimesNewRomanPSMT" w:cs="Times New Roman"/>
          <w:kern w:val="0"/>
          <w14:ligatures w14:val="none"/>
        </w:rPr>
        <w:t>Bulldogs</w:t>
      </w:r>
      <w:r w:rsidRPr="001C7C4D">
        <w:rPr>
          <w:rFonts w:ascii="TimesNewRomanPSMT" w:eastAsia="Times New Roman" w:hAnsi="TimesNewRomanPSMT" w:cs="Times New Roman"/>
          <w:kern w:val="0"/>
          <w14:ligatures w14:val="none"/>
        </w:rPr>
        <w:t xml:space="preserve">. </w:t>
      </w:r>
      <w:r w:rsidRPr="00F042FA">
        <w:rPr>
          <w:rFonts w:ascii="TimesNewRomanPSMT" w:eastAsia="Times New Roman" w:hAnsi="TimesNewRomanPSMT" w:cs="Times New Roman"/>
          <w:b/>
          <w:bCs/>
          <w:kern w:val="0"/>
          <w14:ligatures w14:val="none"/>
        </w:rPr>
        <w:t>Let them know that after they complete the assessment, which will be part of their attendance requirement.</w:t>
      </w:r>
    </w:p>
    <w:p w14:paraId="2EA8BD98" w14:textId="3DE1AEF1" w:rsidR="009D694C" w:rsidRDefault="00F15498" w:rsidP="009D694C">
      <w:pPr>
        <w:pStyle w:val="NormalWeb"/>
      </w:pPr>
      <w:r>
        <w:rPr>
          <w:b/>
          <w:bCs/>
        </w:rPr>
        <w:t>29</w:t>
      </w:r>
      <w:r w:rsidR="009D694C">
        <w:rPr>
          <w:b/>
          <w:bCs/>
        </w:rPr>
        <w:t xml:space="preserve">. </w:t>
      </w:r>
      <w:r w:rsidR="009D694C">
        <w:rPr>
          <w:u w:val="single"/>
        </w:rPr>
        <w:t>Slide T</w:t>
      </w:r>
      <w:r>
        <w:rPr>
          <w:u w:val="single"/>
        </w:rPr>
        <w:t>wenty-Nine</w:t>
      </w:r>
      <w:r w:rsidR="009D694C">
        <w:rPr>
          <w:u w:val="single"/>
        </w:rPr>
        <w:t xml:space="preserve">: </w:t>
      </w:r>
      <w:r w:rsidR="009D694C" w:rsidRPr="00161457">
        <w:rPr>
          <w:b/>
          <w:bCs/>
        </w:rPr>
        <w:t>Any Questions?</w:t>
      </w:r>
      <w:r w:rsidR="00210AFC">
        <w:rPr>
          <w:b/>
          <w:bCs/>
        </w:rPr>
        <w:t xml:space="preserve"> Tell your members if anyone is interested in joining the FSL Well-Being Team, please contact me!</w:t>
      </w:r>
    </w:p>
    <w:p w14:paraId="1A7E3A66" w14:textId="01A7BCBF" w:rsidR="009D694C" w:rsidRPr="00F042FA" w:rsidRDefault="009D694C" w:rsidP="009D694C">
      <w:pPr>
        <w:pStyle w:val="NormalWeb"/>
      </w:pPr>
      <w:r>
        <w:rPr>
          <w:b/>
          <w:bCs/>
        </w:rPr>
        <w:t>3</w:t>
      </w:r>
      <w:r w:rsidR="00F15498">
        <w:rPr>
          <w:b/>
          <w:bCs/>
        </w:rPr>
        <w:t>0</w:t>
      </w:r>
      <w:r>
        <w:rPr>
          <w:b/>
          <w:bCs/>
        </w:rPr>
        <w:t xml:space="preserve">. </w:t>
      </w:r>
      <w:r>
        <w:rPr>
          <w:u w:val="single"/>
        </w:rPr>
        <w:t>Slide Thirt</w:t>
      </w:r>
      <w:r w:rsidR="00F15498">
        <w:rPr>
          <w:u w:val="single"/>
        </w:rPr>
        <w:t>y</w:t>
      </w:r>
      <w:r>
        <w:rPr>
          <w:u w:val="single"/>
        </w:rPr>
        <w:t>:</w:t>
      </w:r>
      <w:r>
        <w:t xml:space="preserve"> My Information</w:t>
      </w:r>
    </w:p>
    <w:p w14:paraId="77932E26" w14:textId="77777777" w:rsidR="009D694C" w:rsidRDefault="009D694C" w:rsidP="009D694C">
      <w:pPr>
        <w:pStyle w:val="NormalWeb"/>
      </w:pPr>
    </w:p>
    <w:p w14:paraId="118FEB85" w14:textId="6FDD7B27" w:rsidR="009D694C" w:rsidRPr="0051219F" w:rsidRDefault="0051219F" w:rsidP="009D694C">
      <w:pPr>
        <w:pStyle w:val="NormalWeb"/>
        <w:rPr>
          <w:rFonts w:ascii="TimesNewRomanPSMT" w:hAnsi="TimesNewRomanPSMT"/>
          <w:b/>
          <w:bCs/>
          <w:u w:val="single"/>
        </w:rPr>
      </w:pPr>
      <w:r>
        <w:rPr>
          <w:rFonts w:ascii="TimesNewRomanPSMT" w:hAnsi="TimesNewRomanPSMT"/>
          <w:b/>
          <w:bCs/>
          <w:u w:val="single"/>
        </w:rPr>
        <w:t>Appendix 1: Scenarios from the New Member Experience Course</w:t>
      </w:r>
    </w:p>
    <w:p w14:paraId="46CFC0A2" w14:textId="77777777" w:rsidR="0051219F" w:rsidRDefault="0051219F" w:rsidP="0051219F">
      <w:pPr>
        <w:rPr>
          <w:b/>
          <w:bCs/>
          <w:u w:val="single"/>
        </w:rPr>
      </w:pPr>
      <w:r w:rsidRPr="001C5581">
        <w:rPr>
          <w:b/>
          <w:bCs/>
          <w:u w:val="single"/>
        </w:rPr>
        <w:t>Scenario 1:</w:t>
      </w:r>
    </w:p>
    <w:p w14:paraId="2B1DCFC2" w14:textId="77777777" w:rsidR="0051219F" w:rsidRDefault="0051219F" w:rsidP="0051219F">
      <w:pPr>
        <w:rPr>
          <w:b/>
          <w:bCs/>
          <w:u w:val="single"/>
        </w:rPr>
      </w:pPr>
    </w:p>
    <w:p w14:paraId="31B81534" w14:textId="77777777" w:rsidR="0051219F" w:rsidRPr="00F834A9" w:rsidRDefault="0051219F" w:rsidP="00512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100"/>
          <w:kern w:val="0"/>
        </w:rPr>
      </w:pPr>
      <w:r w:rsidRPr="00F834A9">
        <w:rPr>
          <w:rFonts w:cs="Helvetica"/>
          <w:color w:val="000100"/>
          <w:kern w:val="0"/>
        </w:rPr>
        <w:t>Members of Xi Upsilon Zeta (XYZ) fraternity at Mississippi State decided to have</w:t>
      </w:r>
    </w:p>
    <w:p w14:paraId="7E12298E" w14:textId="77777777" w:rsidR="0051219F" w:rsidRPr="00F834A9" w:rsidRDefault="0051219F" w:rsidP="00512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100"/>
          <w:kern w:val="0"/>
        </w:rPr>
      </w:pPr>
      <w:r w:rsidRPr="00F834A9">
        <w:rPr>
          <w:rFonts w:cs="Helvetica"/>
          <w:color w:val="000100"/>
          <w:kern w:val="0"/>
        </w:rPr>
        <w:t>a party at their fraternity house. They posted a message in the chapter GroupMe and sent</w:t>
      </w:r>
    </w:p>
    <w:p w14:paraId="19D1193C" w14:textId="77777777" w:rsidR="0051219F" w:rsidRPr="00F834A9" w:rsidRDefault="0051219F" w:rsidP="00512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100"/>
          <w:kern w:val="0"/>
        </w:rPr>
      </w:pPr>
      <w:r w:rsidRPr="00F834A9">
        <w:rPr>
          <w:rFonts w:cs="Helvetica"/>
          <w:color w:val="000100"/>
          <w:kern w:val="0"/>
        </w:rPr>
        <w:t>a message to Alpha Beta Chi (ABC) sorority suggesting that it would be a great way for the</w:t>
      </w:r>
    </w:p>
    <w:p w14:paraId="05C1D4D0" w14:textId="77777777" w:rsidR="0051219F" w:rsidRPr="00F834A9" w:rsidRDefault="0051219F" w:rsidP="00512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100"/>
          <w:kern w:val="0"/>
        </w:rPr>
      </w:pPr>
      <w:r w:rsidRPr="00F834A9">
        <w:rPr>
          <w:rFonts w:cs="Helvetica"/>
          <w:color w:val="000100"/>
          <w:kern w:val="0"/>
        </w:rPr>
        <w:t>members to get to know each other. XYZ’s New Member Educator posted in the chapter</w:t>
      </w:r>
    </w:p>
    <w:p w14:paraId="780DE402" w14:textId="77777777" w:rsidR="0051219F" w:rsidRPr="00F834A9" w:rsidRDefault="0051219F" w:rsidP="00512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100"/>
          <w:kern w:val="0"/>
        </w:rPr>
      </w:pPr>
      <w:r w:rsidRPr="00F834A9">
        <w:rPr>
          <w:rFonts w:cs="Helvetica"/>
          <w:color w:val="000100"/>
          <w:kern w:val="0"/>
        </w:rPr>
        <w:t>GroupMe and asked the pledges to come early to set up for the event. One of these new</w:t>
      </w:r>
    </w:p>
    <w:p w14:paraId="47F126A0" w14:textId="77777777" w:rsidR="0051219F" w:rsidRDefault="0051219F" w:rsidP="00512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100"/>
          <w:kern w:val="0"/>
        </w:rPr>
      </w:pPr>
      <w:r w:rsidRPr="00F834A9">
        <w:rPr>
          <w:rFonts w:cs="Helvetica"/>
          <w:color w:val="000100"/>
          <w:kern w:val="0"/>
        </w:rPr>
        <w:t xml:space="preserve">members </w:t>
      </w:r>
      <w:proofErr w:type="gramStart"/>
      <w:r w:rsidRPr="00F834A9">
        <w:rPr>
          <w:rFonts w:cs="Helvetica"/>
          <w:color w:val="000100"/>
          <w:kern w:val="0"/>
        </w:rPr>
        <w:t>was</w:t>
      </w:r>
      <w:proofErr w:type="gramEnd"/>
      <w:r w:rsidRPr="00F834A9">
        <w:rPr>
          <w:rFonts w:cs="Helvetica"/>
          <w:color w:val="000100"/>
          <w:kern w:val="0"/>
        </w:rPr>
        <w:t xml:space="preserve"> Chris. When he arrived, Chris’ Big shared his fifth of Fireball. Feeling pressured</w:t>
      </w:r>
      <w:r>
        <w:rPr>
          <w:rFonts w:cs="Helvetica"/>
          <w:color w:val="000100"/>
          <w:kern w:val="0"/>
        </w:rPr>
        <w:t xml:space="preserve"> </w:t>
      </w:r>
      <w:r w:rsidRPr="00F834A9">
        <w:rPr>
          <w:rFonts w:cs="Helvetica"/>
          <w:color w:val="000100"/>
          <w:kern w:val="0"/>
        </w:rPr>
        <w:t>to drink to fit in, Chris drank most of the fifth of Fireball and had several Natty Lights. As it</w:t>
      </w:r>
      <w:r>
        <w:rPr>
          <w:rFonts w:cs="Helvetica"/>
          <w:color w:val="000100"/>
          <w:kern w:val="0"/>
        </w:rPr>
        <w:t xml:space="preserve"> </w:t>
      </w:r>
      <w:r w:rsidRPr="00F834A9">
        <w:rPr>
          <w:rFonts w:cs="Helvetica"/>
          <w:color w:val="000100"/>
          <w:kern w:val="0"/>
        </w:rPr>
        <w:t>got later, Chris’ big found him asleep on a couch. He woke Chris up and he seemed “pretty</w:t>
      </w:r>
      <w:r>
        <w:rPr>
          <w:rFonts w:cs="Helvetica"/>
          <w:color w:val="000100"/>
          <w:kern w:val="0"/>
        </w:rPr>
        <w:t xml:space="preserve"> </w:t>
      </w:r>
      <w:r w:rsidRPr="00F834A9">
        <w:rPr>
          <w:rFonts w:cs="Helvetica"/>
          <w:color w:val="000100"/>
          <w:kern w:val="0"/>
        </w:rPr>
        <w:t>messed up” (not speaking clearly, couldn’t keep his eyes open, and couldn’t stand up). His</w:t>
      </w:r>
      <w:r>
        <w:rPr>
          <w:rFonts w:cs="Helvetica"/>
          <w:color w:val="000100"/>
          <w:kern w:val="0"/>
        </w:rPr>
        <w:t xml:space="preserve"> </w:t>
      </w:r>
      <w:r w:rsidRPr="00F834A9">
        <w:rPr>
          <w:rFonts w:cs="Helvetica"/>
          <w:color w:val="000100"/>
          <w:kern w:val="0"/>
        </w:rPr>
        <w:t>big sent him home in an Uber alone.</w:t>
      </w:r>
    </w:p>
    <w:p w14:paraId="09639262" w14:textId="77777777" w:rsidR="0051219F" w:rsidRPr="00F834A9" w:rsidRDefault="0051219F" w:rsidP="00512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100"/>
          <w:kern w:val="0"/>
        </w:rPr>
      </w:pPr>
    </w:p>
    <w:p w14:paraId="4BF36D4D" w14:textId="77777777" w:rsidR="0051219F" w:rsidRDefault="0051219F" w:rsidP="0051219F">
      <w:pPr>
        <w:pStyle w:val="ListParagraph"/>
        <w:numPr>
          <w:ilvl w:val="1"/>
          <w:numId w:val="7"/>
        </w:numPr>
      </w:pPr>
      <w:r w:rsidRPr="0046456E">
        <w:rPr>
          <w:u w:val="single"/>
        </w:rPr>
        <w:t xml:space="preserve">Biggest issues: </w:t>
      </w:r>
      <w:r>
        <w:t>Servitude- new members coming early; peer pressure drinking; being sent home alone</w:t>
      </w:r>
    </w:p>
    <w:p w14:paraId="54B5098C" w14:textId="77777777" w:rsidR="0051219F" w:rsidRDefault="0051219F" w:rsidP="0051219F">
      <w:pPr>
        <w:pStyle w:val="ListParagraph"/>
        <w:numPr>
          <w:ilvl w:val="1"/>
          <w:numId w:val="7"/>
        </w:numPr>
      </w:pPr>
      <w:r>
        <w:t xml:space="preserve">Why ppl didn’t intervene: </w:t>
      </w:r>
    </w:p>
    <w:p w14:paraId="403C3340" w14:textId="77777777" w:rsidR="0051219F" w:rsidRPr="0046456E" w:rsidRDefault="0051219F" w:rsidP="0051219F">
      <w:pPr>
        <w:pStyle w:val="ListParagraph"/>
        <w:numPr>
          <w:ilvl w:val="2"/>
          <w:numId w:val="7"/>
        </w:numPr>
      </w:pPr>
      <w:r>
        <w:t>T</w:t>
      </w:r>
      <w:r w:rsidRPr="0046456E">
        <w:t xml:space="preserve">hey don’t want to be “that person” that ruins the fun. </w:t>
      </w:r>
    </w:p>
    <w:p w14:paraId="6086ED99" w14:textId="77777777" w:rsidR="0051219F" w:rsidRPr="0046456E" w:rsidRDefault="0051219F" w:rsidP="0051219F">
      <w:pPr>
        <w:pStyle w:val="ListParagraph"/>
        <w:numPr>
          <w:ilvl w:val="2"/>
          <w:numId w:val="7"/>
        </w:numPr>
      </w:pPr>
      <w:r w:rsidRPr="0046456E">
        <w:t xml:space="preserve">Power dynamics – new members may not have the confidence to stand up to their big/ older members because of power dynamics. </w:t>
      </w:r>
    </w:p>
    <w:p w14:paraId="3355EE22" w14:textId="77777777" w:rsidR="0051219F" w:rsidRDefault="0051219F" w:rsidP="0051219F">
      <w:pPr>
        <w:pStyle w:val="ListParagraph"/>
        <w:numPr>
          <w:ilvl w:val="1"/>
          <w:numId w:val="7"/>
        </w:numPr>
      </w:pPr>
      <w:r>
        <w:t xml:space="preserve">When could someone </w:t>
      </w:r>
      <w:proofErr w:type="gramStart"/>
      <w:r>
        <w:t>have</w:t>
      </w:r>
      <w:proofErr w:type="gramEnd"/>
      <w:r>
        <w:t xml:space="preserve"> intervened? </w:t>
      </w:r>
    </w:p>
    <w:p w14:paraId="029D693E" w14:textId="77777777" w:rsidR="0051219F" w:rsidRDefault="0051219F" w:rsidP="0051219F">
      <w:pPr>
        <w:pStyle w:val="ListParagraph"/>
        <w:numPr>
          <w:ilvl w:val="2"/>
          <w:numId w:val="7"/>
        </w:numPr>
      </w:pPr>
      <w:r>
        <w:t>W</w:t>
      </w:r>
      <w:r w:rsidRPr="009760CE">
        <w:t xml:space="preserve">hen Chris is found on the couch, he could have worked with sober monitors to delegate getting him home/ help if he was exhibiting signs of alcohol overdose. They should not have sent him home </w:t>
      </w:r>
      <w:r>
        <w:t>alone in an Uber</w:t>
      </w:r>
      <w:r w:rsidRPr="009760CE">
        <w:t xml:space="preserve">, but rather </w:t>
      </w:r>
      <w:r>
        <w:t>with a</w:t>
      </w:r>
      <w:r w:rsidRPr="009760CE">
        <w:t xml:space="preserve"> sober brother</w:t>
      </w:r>
      <w:r>
        <w:t>.</w:t>
      </w:r>
    </w:p>
    <w:p w14:paraId="6BDB2FA9" w14:textId="77777777" w:rsidR="0051219F" w:rsidRPr="001C5581" w:rsidRDefault="0051219F" w:rsidP="0051219F">
      <w:pPr>
        <w:pStyle w:val="ListParagraph"/>
        <w:numPr>
          <w:ilvl w:val="1"/>
          <w:numId w:val="7"/>
        </w:numPr>
      </w:pPr>
      <w:r>
        <w:lastRenderedPageBreak/>
        <w:t>Resources: Care &amp; Concern Referral, Chapter Leadership</w:t>
      </w:r>
    </w:p>
    <w:p w14:paraId="52C052D1" w14:textId="77777777" w:rsidR="0051219F" w:rsidRDefault="0051219F" w:rsidP="0051219F">
      <w:r>
        <w:t>\</w:t>
      </w:r>
    </w:p>
    <w:p w14:paraId="37360666" w14:textId="77777777" w:rsidR="0051219F" w:rsidRDefault="0051219F" w:rsidP="0051219F">
      <w:pPr>
        <w:rPr>
          <w:b/>
          <w:bCs/>
          <w:u w:val="single"/>
        </w:rPr>
      </w:pPr>
      <w:r w:rsidRPr="001C5581">
        <w:rPr>
          <w:b/>
          <w:bCs/>
          <w:u w:val="single"/>
        </w:rPr>
        <w:t xml:space="preserve">Scenario 2: </w:t>
      </w:r>
    </w:p>
    <w:p w14:paraId="2EA0552A" w14:textId="77777777" w:rsidR="0051219F" w:rsidRDefault="0051219F" w:rsidP="0051219F">
      <w:pPr>
        <w:rPr>
          <w:b/>
          <w:bCs/>
          <w:u w:val="single"/>
        </w:rPr>
      </w:pPr>
    </w:p>
    <w:p w14:paraId="57F00B7E" w14:textId="77777777" w:rsidR="0051219F" w:rsidRPr="00F834A9" w:rsidRDefault="0051219F" w:rsidP="0051219F">
      <w:r w:rsidRPr="00F834A9">
        <w:t>Brooke, a new member of ABC sorority, blacked out after being provided alcohol</w:t>
      </w:r>
    </w:p>
    <w:p w14:paraId="2EF5B572" w14:textId="77777777" w:rsidR="0051219F" w:rsidRPr="00F834A9" w:rsidRDefault="0051219F" w:rsidP="0051219F">
      <w:r w:rsidRPr="00F834A9">
        <w:t>at a pregame at the Vista and then at the Fraternity house. All she can remember is being</w:t>
      </w:r>
    </w:p>
    <w:p w14:paraId="233E93A2" w14:textId="77777777" w:rsidR="0051219F" w:rsidRPr="00F834A9" w:rsidRDefault="0051219F" w:rsidP="0051219F">
      <w:r w:rsidRPr="00F834A9">
        <w:t>carried by someone upstairs in the house to one of the member’s rooms. The next morning,</w:t>
      </w:r>
    </w:p>
    <w:p w14:paraId="32B270B0" w14:textId="77777777" w:rsidR="0051219F" w:rsidRPr="00F834A9" w:rsidRDefault="0051219F" w:rsidP="0051219F">
      <w:r w:rsidRPr="00F834A9">
        <w:t>Brooke woke up in a bed in the XYZ house without clothes on. Not sure of what happened,</w:t>
      </w:r>
    </w:p>
    <w:p w14:paraId="0299EAAE" w14:textId="77777777" w:rsidR="0051219F" w:rsidRDefault="0051219F" w:rsidP="0051219F">
      <w:r w:rsidRPr="00F834A9">
        <w:t>Brooke called her roommate to come get her.</w:t>
      </w:r>
    </w:p>
    <w:p w14:paraId="65CCC769" w14:textId="77777777" w:rsidR="0051219F" w:rsidRPr="00F834A9" w:rsidRDefault="0051219F" w:rsidP="0051219F"/>
    <w:p w14:paraId="7C0AFBCF" w14:textId="77777777" w:rsidR="0051219F" w:rsidRPr="0046456E" w:rsidRDefault="0051219F" w:rsidP="0051219F">
      <w:pPr>
        <w:pStyle w:val="ListParagraph"/>
        <w:numPr>
          <w:ilvl w:val="1"/>
          <w:numId w:val="14"/>
        </w:numPr>
        <w:rPr>
          <w:u w:val="single"/>
        </w:rPr>
      </w:pPr>
      <w:r w:rsidRPr="0046456E">
        <w:rPr>
          <w:u w:val="single"/>
        </w:rPr>
        <w:t>Biggest issues:</w:t>
      </w:r>
      <w:r>
        <w:t xml:space="preserve"> members providing alcohol to new members; unhealthy alcohol use; potential sexual assault</w:t>
      </w:r>
    </w:p>
    <w:p w14:paraId="4C6B1DEC" w14:textId="77777777" w:rsidR="0051219F" w:rsidRDefault="0051219F" w:rsidP="0051219F">
      <w:pPr>
        <w:pStyle w:val="ListParagraph"/>
        <w:numPr>
          <w:ilvl w:val="1"/>
          <w:numId w:val="14"/>
        </w:numPr>
      </w:pPr>
      <w:r>
        <w:t xml:space="preserve">Why ppl didn’t intervene: </w:t>
      </w:r>
      <w:r w:rsidRPr="009760CE">
        <w:t>Consider different ways to intervene based on the 3D's</w:t>
      </w:r>
    </w:p>
    <w:p w14:paraId="4467CBF6" w14:textId="77777777" w:rsidR="0051219F" w:rsidRDefault="0051219F" w:rsidP="0051219F">
      <w:pPr>
        <w:pStyle w:val="ListParagraph"/>
        <w:numPr>
          <w:ilvl w:val="1"/>
          <w:numId w:val="14"/>
        </w:numPr>
      </w:pPr>
      <w:r>
        <w:t xml:space="preserve">When could someone </w:t>
      </w:r>
      <w:proofErr w:type="gramStart"/>
      <w:r>
        <w:t>have</w:t>
      </w:r>
      <w:proofErr w:type="gramEnd"/>
      <w:r>
        <w:t xml:space="preserve"> intervened?</w:t>
      </w:r>
    </w:p>
    <w:p w14:paraId="5D08856A" w14:textId="77777777" w:rsidR="0051219F" w:rsidRDefault="0051219F" w:rsidP="0051219F">
      <w:pPr>
        <w:pStyle w:val="ListParagraph"/>
        <w:numPr>
          <w:ilvl w:val="2"/>
          <w:numId w:val="14"/>
        </w:numPr>
      </w:pPr>
      <w:r>
        <w:t>Who? New or current members- anyone who saw her being overserved or carried upstairs</w:t>
      </w:r>
    </w:p>
    <w:p w14:paraId="2AF326AD" w14:textId="77777777" w:rsidR="0051219F" w:rsidRDefault="0051219F" w:rsidP="0051219F">
      <w:pPr>
        <w:pStyle w:val="ListParagraph"/>
        <w:numPr>
          <w:ilvl w:val="2"/>
          <w:numId w:val="14"/>
        </w:numPr>
      </w:pPr>
      <w:r>
        <w:t>How?</w:t>
      </w:r>
    </w:p>
    <w:p w14:paraId="4D1F754B" w14:textId="77777777" w:rsidR="0051219F" w:rsidRDefault="0051219F" w:rsidP="0051219F">
      <w:pPr>
        <w:pStyle w:val="ListParagraph"/>
        <w:numPr>
          <w:ilvl w:val="1"/>
          <w:numId w:val="14"/>
        </w:numPr>
      </w:pPr>
      <w:r>
        <w:t>Resources: OFSL, Medical Amnesty Policy, University Police, Student Counseling Services, Office of Survivor Support, Care &amp; Concern Referral</w:t>
      </w:r>
    </w:p>
    <w:p w14:paraId="4AE38BCC" w14:textId="77777777" w:rsidR="0051219F" w:rsidRDefault="0051219F" w:rsidP="0051219F"/>
    <w:p w14:paraId="1676EAE0" w14:textId="77777777" w:rsidR="0051219F" w:rsidRDefault="0051219F" w:rsidP="0051219F">
      <w:pPr>
        <w:rPr>
          <w:b/>
          <w:bCs/>
          <w:u w:val="single"/>
        </w:rPr>
      </w:pPr>
      <w:r w:rsidRPr="001C5581">
        <w:rPr>
          <w:b/>
          <w:bCs/>
          <w:u w:val="single"/>
        </w:rPr>
        <w:t>Scenario 3:</w:t>
      </w:r>
    </w:p>
    <w:p w14:paraId="6B1D5E14" w14:textId="77777777" w:rsidR="0051219F" w:rsidRDefault="0051219F" w:rsidP="0051219F">
      <w:pPr>
        <w:rPr>
          <w:b/>
          <w:bCs/>
          <w:u w:val="single"/>
        </w:rPr>
      </w:pPr>
    </w:p>
    <w:p w14:paraId="60AF02C6" w14:textId="77777777" w:rsidR="0051219F" w:rsidRPr="00F834A9" w:rsidRDefault="0051219F" w:rsidP="0051219F">
      <w:r w:rsidRPr="00F834A9">
        <w:t>Ali, a new member of ABC sorority, gets a text from her Big inviting her and her</w:t>
      </w:r>
    </w:p>
    <w:p w14:paraId="350A5A25" w14:textId="77777777" w:rsidR="0051219F" w:rsidRPr="00F834A9" w:rsidRDefault="0051219F" w:rsidP="0051219F">
      <w:r w:rsidRPr="00F834A9">
        <w:t xml:space="preserve">friends to their house in the </w:t>
      </w:r>
      <w:proofErr w:type="gramStart"/>
      <w:r w:rsidRPr="00F834A9">
        <w:t>District</w:t>
      </w:r>
      <w:proofErr w:type="gramEnd"/>
      <w:r w:rsidRPr="00F834A9">
        <w:t xml:space="preserve"> to pre-game. When Ali and her friends arrive, there are</w:t>
      </w:r>
    </w:p>
    <w:p w14:paraId="69310CB7" w14:textId="77777777" w:rsidR="0051219F" w:rsidRPr="00F834A9" w:rsidRDefault="0051219F" w:rsidP="0051219F">
      <w:r w:rsidRPr="00F834A9">
        <w:t>around 25 sorority members present. On the counter in the kitchen, there are several boxes</w:t>
      </w:r>
    </w:p>
    <w:p w14:paraId="19C1A911" w14:textId="77777777" w:rsidR="0051219F" w:rsidRPr="00F834A9" w:rsidRDefault="0051219F" w:rsidP="0051219F">
      <w:r w:rsidRPr="00F834A9">
        <w:t>of wine, cans of White Claw, and an open handle of tequila. A sister who lives in the house</w:t>
      </w:r>
    </w:p>
    <w:p w14:paraId="357FA9D3" w14:textId="77777777" w:rsidR="0051219F" w:rsidRPr="00F834A9" w:rsidRDefault="0051219F" w:rsidP="0051219F">
      <w:r w:rsidRPr="00F834A9">
        <w:t>walks in and tells Ali and her friends to help themselves. Ali, never having been a drinker in</w:t>
      </w:r>
    </w:p>
    <w:p w14:paraId="7DA2C36A" w14:textId="77777777" w:rsidR="0051219F" w:rsidRPr="00F834A9" w:rsidRDefault="0051219F" w:rsidP="0051219F">
      <w:r w:rsidRPr="00F834A9">
        <w:t>high school, is anxious to fit in with her new sisters and quickly drinks an entire cup of wine.</w:t>
      </w:r>
    </w:p>
    <w:p w14:paraId="682FA973" w14:textId="77777777" w:rsidR="0051219F" w:rsidRDefault="0051219F" w:rsidP="0051219F">
      <w:r w:rsidRPr="00F834A9">
        <w:t>A handle of tequila is being passed around the room and a member who is a junior, yells out</w:t>
      </w:r>
      <w:r>
        <w:t xml:space="preserve"> </w:t>
      </w:r>
      <w:r w:rsidRPr="00F834A9">
        <w:t xml:space="preserve">that </w:t>
      </w:r>
      <w:proofErr w:type="gramStart"/>
      <w:r w:rsidRPr="00F834A9">
        <w:t>all of</w:t>
      </w:r>
      <w:proofErr w:type="gramEnd"/>
      <w:r w:rsidRPr="00F834A9">
        <w:t xml:space="preserve"> the new members need to drink up while singing their sorority drinking song. Ali</w:t>
      </w:r>
      <w:r>
        <w:t xml:space="preserve"> </w:t>
      </w:r>
      <w:r w:rsidRPr="00F834A9">
        <w:t>takes the bottle and swallows the alcohol a total of 5 times before passing it onto the next</w:t>
      </w:r>
      <w:r>
        <w:t xml:space="preserve"> </w:t>
      </w:r>
      <w:r w:rsidRPr="00F834A9">
        <w:t>person.</w:t>
      </w:r>
    </w:p>
    <w:p w14:paraId="078488DB" w14:textId="77777777" w:rsidR="0051219F" w:rsidRDefault="0051219F" w:rsidP="0051219F"/>
    <w:p w14:paraId="0282F881" w14:textId="77777777" w:rsidR="0051219F" w:rsidRPr="0046456E" w:rsidRDefault="0051219F" w:rsidP="0051219F">
      <w:pPr>
        <w:rPr>
          <w:u w:val="single"/>
        </w:rPr>
      </w:pPr>
      <w:r w:rsidRPr="0046456E">
        <w:rPr>
          <w:u w:val="single"/>
        </w:rPr>
        <w:t>Biggest issues:</w:t>
      </w:r>
      <w:r>
        <w:t xml:space="preserve"> common source alcohol, peer pressure drinking, </w:t>
      </w:r>
      <w:proofErr w:type="gramStart"/>
      <w:r>
        <w:t xml:space="preserve">hazing; </w:t>
      </w:r>
      <w:r w:rsidRPr="009760CE">
        <w:t xml:space="preserve"> pre</w:t>
      </w:r>
      <w:proofErr w:type="gramEnd"/>
      <w:r w:rsidRPr="009760CE">
        <w:t xml:space="preserve">-game </w:t>
      </w:r>
      <w:r>
        <w:t xml:space="preserve">is viewed as </w:t>
      </w:r>
      <w:r w:rsidRPr="009760CE">
        <w:t>an organizational event</w:t>
      </w:r>
      <w:r>
        <w:t xml:space="preserve"> </w:t>
      </w:r>
      <w:r w:rsidRPr="009760CE">
        <w:t>(there were 25 women from the chapter there)</w:t>
      </w:r>
    </w:p>
    <w:p w14:paraId="75841027" w14:textId="77777777" w:rsidR="0051219F" w:rsidRDefault="0051219F" w:rsidP="0051219F">
      <w:pPr>
        <w:pStyle w:val="ListParagraph"/>
        <w:numPr>
          <w:ilvl w:val="1"/>
          <w:numId w:val="15"/>
        </w:numPr>
      </w:pPr>
      <w:r>
        <w:t xml:space="preserve">Why ppl didn’t intervene: </w:t>
      </w:r>
      <w:r w:rsidRPr="009760CE">
        <w:t>Power dynamics – the new members are most likely nervous to stand up to older members</w:t>
      </w:r>
    </w:p>
    <w:p w14:paraId="666C9736" w14:textId="77777777" w:rsidR="0051219F" w:rsidRDefault="0051219F" w:rsidP="0051219F">
      <w:pPr>
        <w:pStyle w:val="ListParagraph"/>
        <w:numPr>
          <w:ilvl w:val="1"/>
          <w:numId w:val="15"/>
        </w:numPr>
      </w:pPr>
      <w:r>
        <w:t xml:space="preserve">When could someone </w:t>
      </w:r>
      <w:proofErr w:type="gramStart"/>
      <w:r>
        <w:t>have</w:t>
      </w:r>
      <w:proofErr w:type="gramEnd"/>
      <w:r>
        <w:t xml:space="preserve"> intervened?</w:t>
      </w:r>
    </w:p>
    <w:p w14:paraId="6EF1EABA" w14:textId="77777777" w:rsidR="0051219F" w:rsidRDefault="0051219F" w:rsidP="0051219F">
      <w:pPr>
        <w:pStyle w:val="ListParagraph"/>
        <w:numPr>
          <w:ilvl w:val="2"/>
          <w:numId w:val="15"/>
        </w:numPr>
      </w:pPr>
      <w:r>
        <w:t>Who? Older members</w:t>
      </w:r>
    </w:p>
    <w:p w14:paraId="51C6C1ED" w14:textId="77777777" w:rsidR="0051219F" w:rsidRDefault="0051219F" w:rsidP="0051219F">
      <w:pPr>
        <w:pStyle w:val="ListParagraph"/>
        <w:numPr>
          <w:ilvl w:val="2"/>
          <w:numId w:val="15"/>
        </w:numPr>
      </w:pPr>
      <w:r>
        <w:t xml:space="preserve">How? </w:t>
      </w:r>
      <w:r w:rsidRPr="009760CE">
        <w:t>An older member could have intervened when the bottle of tequila was    being passed by new members by stopping the activity from happening directly or by taking the bottle of tequila away.</w:t>
      </w:r>
    </w:p>
    <w:p w14:paraId="510A9190" w14:textId="77777777" w:rsidR="0051219F" w:rsidRPr="002762DE" w:rsidRDefault="0051219F" w:rsidP="0051219F">
      <w:pPr>
        <w:pStyle w:val="ListParagraph"/>
        <w:numPr>
          <w:ilvl w:val="1"/>
          <w:numId w:val="15"/>
        </w:numPr>
      </w:pPr>
      <w:r>
        <w:lastRenderedPageBreak/>
        <w:t xml:space="preserve">Resources: OFSL- hazing education/reporting, </w:t>
      </w:r>
      <w:r w:rsidRPr="002762DE">
        <w:t>learning about   what constitutes an organizational event (potential probation)</w:t>
      </w:r>
    </w:p>
    <w:p w14:paraId="1D7F33CE" w14:textId="77777777" w:rsidR="0051219F" w:rsidRPr="002762DE" w:rsidRDefault="0051219F" w:rsidP="0051219F">
      <w:pPr>
        <w:pStyle w:val="ListParagraph"/>
        <w:ind w:left="1440"/>
      </w:pPr>
    </w:p>
    <w:p w14:paraId="33F32E4B" w14:textId="77777777" w:rsidR="0051219F" w:rsidRDefault="0051219F" w:rsidP="0051219F"/>
    <w:p w14:paraId="1343BF87" w14:textId="77777777" w:rsidR="0051219F" w:rsidRDefault="0051219F" w:rsidP="0051219F">
      <w:pPr>
        <w:rPr>
          <w:b/>
          <w:bCs/>
          <w:u w:val="single"/>
        </w:rPr>
      </w:pPr>
      <w:r w:rsidRPr="001C5581">
        <w:rPr>
          <w:b/>
          <w:bCs/>
          <w:u w:val="single"/>
        </w:rPr>
        <w:t>Scenario 4:</w:t>
      </w:r>
    </w:p>
    <w:p w14:paraId="29174E13" w14:textId="77777777" w:rsidR="0051219F" w:rsidRDefault="0051219F" w:rsidP="0051219F">
      <w:pPr>
        <w:rPr>
          <w:b/>
          <w:bCs/>
          <w:u w:val="single"/>
        </w:rPr>
      </w:pPr>
    </w:p>
    <w:p w14:paraId="7E1AF2EF" w14:textId="77777777" w:rsidR="0051219F" w:rsidRPr="00F834A9" w:rsidRDefault="0051219F" w:rsidP="0051219F">
      <w:r w:rsidRPr="00F834A9">
        <w:t>You and your friends are at an off-campus apartment when one of</w:t>
      </w:r>
    </w:p>
    <w:p w14:paraId="6AE6B854" w14:textId="77777777" w:rsidR="0051219F" w:rsidRPr="00F834A9" w:rsidRDefault="0051219F" w:rsidP="0051219F">
      <w:r w:rsidRPr="00F834A9">
        <w:t>them accidentally consumes too much alcohol within a short amount of time.</w:t>
      </w:r>
    </w:p>
    <w:p w14:paraId="303A51F2" w14:textId="77777777" w:rsidR="0051219F" w:rsidRPr="00F834A9" w:rsidRDefault="0051219F" w:rsidP="0051219F">
      <w:r w:rsidRPr="00F834A9">
        <w:t>This person decides to stand on a ledge and ends up falling to the ground</w:t>
      </w:r>
    </w:p>
    <w:p w14:paraId="48668C40" w14:textId="77777777" w:rsidR="0051219F" w:rsidRDefault="0051219F" w:rsidP="0051219F">
      <w:r w:rsidRPr="00F834A9">
        <w:t>hitting their head hard enough to knock them unconscious.</w:t>
      </w:r>
    </w:p>
    <w:p w14:paraId="211F5D33" w14:textId="77777777" w:rsidR="0051219F" w:rsidRPr="00F834A9" w:rsidRDefault="0051219F" w:rsidP="0051219F"/>
    <w:p w14:paraId="4B474139" w14:textId="77777777" w:rsidR="0051219F" w:rsidRPr="0046456E" w:rsidRDefault="0051219F" w:rsidP="0051219F">
      <w:pPr>
        <w:pStyle w:val="ListParagraph"/>
        <w:numPr>
          <w:ilvl w:val="1"/>
          <w:numId w:val="16"/>
        </w:numPr>
        <w:rPr>
          <w:u w:val="single"/>
        </w:rPr>
      </w:pPr>
      <w:r w:rsidRPr="0046456E">
        <w:rPr>
          <w:u w:val="single"/>
        </w:rPr>
        <w:t>Biggest issues:</w:t>
      </w:r>
      <w:r>
        <w:rPr>
          <w:u w:val="single"/>
        </w:rPr>
        <w:t xml:space="preserve"> </w:t>
      </w:r>
      <w:r>
        <w:t xml:space="preserve"> Unhealthy Alcohol Use</w:t>
      </w:r>
    </w:p>
    <w:p w14:paraId="079DFD6E" w14:textId="77777777" w:rsidR="0051219F" w:rsidRDefault="0051219F" w:rsidP="0051219F">
      <w:pPr>
        <w:pStyle w:val="ListParagraph"/>
        <w:numPr>
          <w:ilvl w:val="1"/>
          <w:numId w:val="16"/>
        </w:numPr>
      </w:pPr>
      <w:r>
        <w:t xml:space="preserve">Why ppl didn’t intervene: Fear of getting in trouble; Fear of Intervening or not knowing how </w:t>
      </w:r>
    </w:p>
    <w:p w14:paraId="531010A5" w14:textId="77777777" w:rsidR="0051219F" w:rsidRDefault="0051219F" w:rsidP="0051219F">
      <w:pPr>
        <w:pStyle w:val="ListParagraph"/>
        <w:numPr>
          <w:ilvl w:val="1"/>
          <w:numId w:val="16"/>
        </w:numPr>
      </w:pPr>
      <w:r>
        <w:t xml:space="preserve">When could someone </w:t>
      </w:r>
      <w:proofErr w:type="gramStart"/>
      <w:r>
        <w:t>have</w:t>
      </w:r>
      <w:proofErr w:type="gramEnd"/>
      <w:r>
        <w:t xml:space="preserve"> intervened?</w:t>
      </w:r>
    </w:p>
    <w:p w14:paraId="2A5B5FD0" w14:textId="77777777" w:rsidR="0051219F" w:rsidRDefault="0051219F" w:rsidP="0051219F">
      <w:pPr>
        <w:pStyle w:val="ListParagraph"/>
        <w:numPr>
          <w:ilvl w:val="2"/>
          <w:numId w:val="16"/>
        </w:numPr>
      </w:pPr>
      <w:r>
        <w:t>Who? Friends</w:t>
      </w:r>
    </w:p>
    <w:p w14:paraId="0E776830" w14:textId="77777777" w:rsidR="0051219F" w:rsidRDefault="0051219F" w:rsidP="0051219F">
      <w:pPr>
        <w:pStyle w:val="ListParagraph"/>
        <w:numPr>
          <w:ilvl w:val="2"/>
          <w:numId w:val="16"/>
        </w:numPr>
      </w:pPr>
      <w:r>
        <w:t>How? Call 911</w:t>
      </w:r>
    </w:p>
    <w:p w14:paraId="15E4A0B4" w14:textId="77777777" w:rsidR="0051219F" w:rsidRDefault="0051219F" w:rsidP="0051219F">
      <w:pPr>
        <w:pStyle w:val="ListParagraph"/>
        <w:numPr>
          <w:ilvl w:val="1"/>
          <w:numId w:val="16"/>
        </w:numPr>
      </w:pPr>
      <w:r>
        <w:t>Resources: Medical Amnesty Policy, Call 911</w:t>
      </w:r>
    </w:p>
    <w:p w14:paraId="7EF5D3C2" w14:textId="77777777" w:rsidR="0051219F" w:rsidRPr="001C5581" w:rsidRDefault="0051219F" w:rsidP="0051219F">
      <w:pPr>
        <w:rPr>
          <w:b/>
          <w:bCs/>
          <w:u w:val="single"/>
        </w:rPr>
      </w:pPr>
    </w:p>
    <w:p w14:paraId="37C9A66C" w14:textId="77777777" w:rsidR="0051219F" w:rsidRDefault="0051219F" w:rsidP="0051219F"/>
    <w:p w14:paraId="4E025B1E" w14:textId="77777777" w:rsidR="0051219F" w:rsidRDefault="0051219F" w:rsidP="0051219F">
      <w:pPr>
        <w:rPr>
          <w:b/>
          <w:bCs/>
          <w:u w:val="single"/>
        </w:rPr>
      </w:pPr>
      <w:r w:rsidRPr="001C5581">
        <w:rPr>
          <w:b/>
          <w:bCs/>
          <w:u w:val="single"/>
        </w:rPr>
        <w:t xml:space="preserve">Scenario 5: </w:t>
      </w:r>
    </w:p>
    <w:p w14:paraId="4B6E7E97" w14:textId="77777777" w:rsidR="0051219F" w:rsidRDefault="0051219F" w:rsidP="0051219F">
      <w:pPr>
        <w:rPr>
          <w:b/>
          <w:bCs/>
          <w:u w:val="single"/>
        </w:rPr>
      </w:pPr>
    </w:p>
    <w:p w14:paraId="68FB47E3" w14:textId="77777777" w:rsidR="0051219F" w:rsidRPr="00F834A9" w:rsidRDefault="0051219F" w:rsidP="0051219F">
      <w:r w:rsidRPr="00F834A9">
        <w:t>It is an 11 am kickoff and many of your friends have decided to</w:t>
      </w:r>
    </w:p>
    <w:p w14:paraId="0B01B1ED" w14:textId="77777777" w:rsidR="0051219F" w:rsidRPr="00F834A9" w:rsidRDefault="0051219F" w:rsidP="0051219F">
      <w:r w:rsidRPr="00F834A9">
        <w:t>start early tailgating in the junction at 9 am. You realize this will not be a</w:t>
      </w:r>
    </w:p>
    <w:p w14:paraId="5B137822" w14:textId="77777777" w:rsidR="0051219F" w:rsidRPr="00F834A9" w:rsidRDefault="0051219F" w:rsidP="0051219F">
      <w:r w:rsidRPr="00F834A9">
        <w:t>good outcome the next few hours while noticing your friends have not eaten</w:t>
      </w:r>
    </w:p>
    <w:p w14:paraId="14F4A28C" w14:textId="77777777" w:rsidR="0051219F" w:rsidRPr="00F834A9" w:rsidRDefault="0051219F" w:rsidP="0051219F">
      <w:r w:rsidRPr="00F834A9">
        <w:t>breakfast and decided to go straight to the alcohol. You tell your friends to eat</w:t>
      </w:r>
    </w:p>
    <w:p w14:paraId="080C8172" w14:textId="77777777" w:rsidR="0051219F" w:rsidRPr="00F834A9" w:rsidRDefault="0051219F" w:rsidP="0051219F">
      <w:r w:rsidRPr="00F834A9">
        <w:t>some food afterwhile and they do but they continue to drink. Eventually it is</w:t>
      </w:r>
    </w:p>
    <w:p w14:paraId="62CEA8CF" w14:textId="77777777" w:rsidR="0051219F" w:rsidRPr="00F834A9" w:rsidRDefault="0051219F" w:rsidP="0051219F">
      <w:r w:rsidRPr="00F834A9">
        <w:t>time to go into the game and you see your friend unconscious sitting in a chair</w:t>
      </w:r>
    </w:p>
    <w:p w14:paraId="2D2F0875" w14:textId="77777777" w:rsidR="0051219F" w:rsidRPr="00F834A9" w:rsidRDefault="0051219F" w:rsidP="0051219F">
      <w:r w:rsidRPr="00F834A9">
        <w:t>at a tent.</w:t>
      </w:r>
    </w:p>
    <w:p w14:paraId="006442A1" w14:textId="77777777" w:rsidR="0051219F" w:rsidRDefault="0051219F" w:rsidP="0051219F">
      <w:pPr>
        <w:pStyle w:val="ListParagraph"/>
        <w:numPr>
          <w:ilvl w:val="1"/>
          <w:numId w:val="17"/>
        </w:numPr>
      </w:pPr>
      <w:r>
        <w:t>Biggest issues: Unhealthy Alcohol Use</w:t>
      </w:r>
    </w:p>
    <w:p w14:paraId="215CD0F7" w14:textId="77777777" w:rsidR="0051219F" w:rsidRDefault="0051219F" w:rsidP="0051219F">
      <w:pPr>
        <w:pStyle w:val="ListParagraph"/>
        <w:numPr>
          <w:ilvl w:val="1"/>
          <w:numId w:val="17"/>
        </w:numPr>
      </w:pPr>
      <w:r>
        <w:t>Why ppl didn’t intervene: Don’t want to be bothered- remind them that taking care of each other can ruin your day! And that is OK!</w:t>
      </w:r>
    </w:p>
    <w:p w14:paraId="00C9493C" w14:textId="77777777" w:rsidR="0051219F" w:rsidRDefault="0051219F" w:rsidP="0051219F">
      <w:pPr>
        <w:pStyle w:val="ListParagraph"/>
        <w:numPr>
          <w:ilvl w:val="1"/>
          <w:numId w:val="17"/>
        </w:numPr>
      </w:pPr>
      <w:r>
        <w:t xml:space="preserve">When could someone </w:t>
      </w:r>
      <w:proofErr w:type="gramStart"/>
      <w:r>
        <w:t>have</w:t>
      </w:r>
      <w:proofErr w:type="gramEnd"/>
      <w:r>
        <w:t xml:space="preserve"> intervened?</w:t>
      </w:r>
    </w:p>
    <w:p w14:paraId="450B38D2" w14:textId="77777777" w:rsidR="0051219F" w:rsidRDefault="0051219F" w:rsidP="0051219F">
      <w:pPr>
        <w:pStyle w:val="ListParagraph"/>
        <w:numPr>
          <w:ilvl w:val="2"/>
          <w:numId w:val="17"/>
        </w:numPr>
      </w:pPr>
      <w:r>
        <w:t>Who? The FRIENDS</w:t>
      </w:r>
    </w:p>
    <w:p w14:paraId="5A8FA8B4" w14:textId="77777777" w:rsidR="0051219F" w:rsidRDefault="0051219F" w:rsidP="0051219F">
      <w:pPr>
        <w:pStyle w:val="ListParagraph"/>
        <w:numPr>
          <w:ilvl w:val="2"/>
          <w:numId w:val="17"/>
        </w:numPr>
      </w:pPr>
      <w:r>
        <w:t>How? Stay with their friend, make sure they are ok (Direct Intervention)</w:t>
      </w:r>
    </w:p>
    <w:p w14:paraId="5447F395" w14:textId="77777777" w:rsidR="0051219F" w:rsidRDefault="0051219F" w:rsidP="0051219F">
      <w:pPr>
        <w:pStyle w:val="ListParagraph"/>
        <w:numPr>
          <w:ilvl w:val="1"/>
          <w:numId w:val="17"/>
        </w:numPr>
      </w:pPr>
      <w:r>
        <w:t>Resources: Call 911, University Police</w:t>
      </w:r>
    </w:p>
    <w:p w14:paraId="67586E13" w14:textId="77777777" w:rsidR="0051219F" w:rsidRDefault="0051219F" w:rsidP="0051219F">
      <w:pPr>
        <w:rPr>
          <w:b/>
          <w:bCs/>
          <w:u w:val="single"/>
        </w:rPr>
      </w:pPr>
    </w:p>
    <w:p w14:paraId="4683ABAA" w14:textId="77777777" w:rsidR="0051219F" w:rsidRDefault="0051219F" w:rsidP="0051219F"/>
    <w:p w14:paraId="445D6DA7" w14:textId="70FF66F7" w:rsidR="0051219F" w:rsidRPr="003F4C41" w:rsidRDefault="0051219F" w:rsidP="00FC4DC9">
      <w:r w:rsidRPr="003F4C41">
        <w:rPr>
          <w:b/>
          <w:bCs/>
        </w:rPr>
        <w:t xml:space="preserve">Having </w:t>
      </w:r>
      <w:r w:rsidR="00FC4DC9">
        <w:rPr>
          <w:b/>
          <w:bCs/>
        </w:rPr>
        <w:t xml:space="preserve">a </w:t>
      </w:r>
      <w:r w:rsidRPr="003F4C41">
        <w:rPr>
          <w:b/>
          <w:bCs/>
        </w:rPr>
        <w:t xml:space="preserve">supportive conversation: </w:t>
      </w:r>
      <w:r w:rsidRPr="003F4C41">
        <w:t xml:space="preserve">If you feel like you </w:t>
      </w:r>
      <w:proofErr w:type="gramStart"/>
      <w:r w:rsidRPr="003F4C41">
        <w:t>are able to</w:t>
      </w:r>
      <w:proofErr w:type="gramEnd"/>
      <w:r w:rsidRPr="003F4C41">
        <w:t xml:space="preserve"> have this conversation, here are some helpful guidelines: </w:t>
      </w:r>
    </w:p>
    <w:p w14:paraId="4F4471CA" w14:textId="77777777" w:rsidR="0051219F" w:rsidRPr="003F4C41" w:rsidRDefault="0051219F" w:rsidP="0051219F">
      <w:r w:rsidRPr="003F4C41">
        <w:t>Find a time: Give yourself plenty of time to chat</w:t>
      </w:r>
      <w:r w:rsidRPr="003F4C41">
        <w:br/>
        <w:t>Find a place: Comfortable and private</w:t>
      </w:r>
      <w:r w:rsidRPr="003F4C41">
        <w:br/>
        <w:t>Be specific: Refer to specific incidences that concerned you</w:t>
      </w:r>
      <w:r w:rsidRPr="003F4C41">
        <w:br/>
      </w:r>
      <w:r w:rsidRPr="003F4C41">
        <w:lastRenderedPageBreak/>
        <w:t>Ask open-ended questions: This will help facilitate open conversation rather than yes/no responses</w:t>
      </w:r>
      <w:r w:rsidRPr="003F4C41">
        <w:br/>
        <w:t>Active listening: Give the person your undivided attention by giving them space to speak, asking clarifying questions, and reflect what they've said by paraphrasing to ensure that you understand ("what I am hearing..."). Also, make sure that your body language is supportive.</w:t>
      </w:r>
      <w:r w:rsidRPr="003F4C41">
        <w:br/>
        <w:t xml:space="preserve">Beware of unintentional personal bias </w:t>
      </w:r>
      <w:r w:rsidRPr="003F4C41">
        <w:fldChar w:fldCharType="begin"/>
      </w:r>
      <w:r w:rsidRPr="003F4C41">
        <w:instrText xml:space="preserve"> INCLUDEPICTURE "/Users/jamiemethvin/Library/Group Containers/UBF8T346G9.ms/WebArchiveCopyPasteTempFiles/com.microsoft.Word/page23image5796032" \* MERGEFORMATINET </w:instrText>
      </w:r>
      <w:r w:rsidRPr="003F4C41">
        <w:fldChar w:fldCharType="separate"/>
      </w:r>
      <w:r w:rsidRPr="003F4C41">
        <w:rPr>
          <w:noProof/>
        </w:rPr>
        <w:drawing>
          <wp:inline distT="0" distB="0" distL="0" distR="0" wp14:anchorId="4BE2E641" wp14:editId="5AA828E6">
            <wp:extent cx="611505" cy="13335"/>
            <wp:effectExtent l="0" t="0" r="0" b="0"/>
            <wp:docPr id="2134381360" name="Picture 19" descr="page23image579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23image57960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13335"/>
                    </a:xfrm>
                    <a:prstGeom prst="rect">
                      <a:avLst/>
                    </a:prstGeom>
                    <a:noFill/>
                    <a:ln>
                      <a:noFill/>
                    </a:ln>
                  </pic:spPr>
                </pic:pic>
              </a:graphicData>
            </a:graphic>
          </wp:inline>
        </w:drawing>
      </w:r>
      <w:r w:rsidRPr="003F4C41">
        <w:fldChar w:fldCharType="end"/>
      </w:r>
    </w:p>
    <w:p w14:paraId="0FCE2F39" w14:textId="111E0220" w:rsidR="0051219F" w:rsidRPr="003F4C41" w:rsidRDefault="0051219F" w:rsidP="0051219F">
      <w:r w:rsidRPr="003F4C41">
        <w:t>If the</w:t>
      </w:r>
      <w:r w:rsidR="00FC4DC9">
        <w:t>y</w:t>
      </w:r>
      <w:r w:rsidRPr="003F4C41">
        <w:t xml:space="preserve"> are ready for change, consider next steps: Help them identify support (family, friends, mentors, </w:t>
      </w:r>
      <w:proofErr w:type="spellStart"/>
      <w:r w:rsidRPr="003F4C41">
        <w:t>etc</w:t>
      </w:r>
      <w:proofErr w:type="spellEnd"/>
      <w:r w:rsidRPr="003F4C41">
        <w:t xml:space="preserve">), resources (on or off-campus services), and develop an action plan) Remember that it’s their choice and responsibility, not yours - you cannot force their readiness to change. </w:t>
      </w:r>
    </w:p>
    <w:p w14:paraId="73F65334" w14:textId="77777777" w:rsidR="0051219F" w:rsidRDefault="0051219F" w:rsidP="0051219F"/>
    <w:p w14:paraId="62317DFC" w14:textId="77777777" w:rsidR="00210AFC" w:rsidRDefault="00210AFC" w:rsidP="009D694C">
      <w:pPr>
        <w:pStyle w:val="NormalWeb"/>
        <w:rPr>
          <w:rFonts w:ascii="TimesNewRomanPSMT" w:hAnsi="TimesNewRomanPSMT"/>
        </w:rPr>
      </w:pPr>
    </w:p>
    <w:p w14:paraId="65B44CD7" w14:textId="77777777" w:rsidR="00210AFC" w:rsidRDefault="00210AFC" w:rsidP="009D694C">
      <w:pPr>
        <w:pStyle w:val="NormalWeb"/>
        <w:rPr>
          <w:rFonts w:ascii="TimesNewRomanPSMT" w:hAnsi="TimesNewRomanPSMT"/>
        </w:rPr>
      </w:pPr>
    </w:p>
    <w:p w14:paraId="59B00152" w14:textId="77777777" w:rsidR="00210AFC" w:rsidRDefault="00210AFC" w:rsidP="009D694C">
      <w:pPr>
        <w:pStyle w:val="NormalWeb"/>
        <w:rPr>
          <w:rFonts w:ascii="TimesNewRomanPSMT" w:hAnsi="TimesNewRomanPSMT"/>
        </w:rPr>
      </w:pPr>
    </w:p>
    <w:p w14:paraId="4BA5584B" w14:textId="77777777" w:rsidR="00210AFC" w:rsidRDefault="00210AFC" w:rsidP="009D694C">
      <w:pPr>
        <w:pStyle w:val="NormalWeb"/>
        <w:rPr>
          <w:rFonts w:ascii="TimesNewRomanPSMT" w:hAnsi="TimesNewRomanPSMT"/>
        </w:rPr>
      </w:pPr>
    </w:p>
    <w:p w14:paraId="27EA2F4D" w14:textId="77777777" w:rsidR="00210AFC" w:rsidRDefault="00210AFC" w:rsidP="009D694C">
      <w:pPr>
        <w:pStyle w:val="NormalWeb"/>
        <w:rPr>
          <w:rFonts w:ascii="TimesNewRomanPSMT" w:hAnsi="TimesNewRomanPSMT"/>
        </w:rPr>
      </w:pPr>
    </w:p>
    <w:p w14:paraId="5A1E8B58" w14:textId="77777777" w:rsidR="00210AFC" w:rsidRDefault="00210AFC" w:rsidP="009D694C">
      <w:pPr>
        <w:pStyle w:val="NormalWeb"/>
        <w:rPr>
          <w:rFonts w:ascii="TimesNewRomanPSMT" w:hAnsi="TimesNewRomanPSMT"/>
        </w:rPr>
      </w:pPr>
    </w:p>
    <w:p w14:paraId="5446823C" w14:textId="77777777" w:rsidR="00210AFC" w:rsidRDefault="00210AFC" w:rsidP="009D694C">
      <w:pPr>
        <w:pStyle w:val="NormalWeb"/>
        <w:rPr>
          <w:rFonts w:ascii="TimesNewRomanPSMT" w:hAnsi="TimesNewRomanPSMT"/>
        </w:rPr>
      </w:pPr>
    </w:p>
    <w:p w14:paraId="66127A5F" w14:textId="77777777" w:rsidR="00210AFC" w:rsidRDefault="00210AFC" w:rsidP="009D694C">
      <w:pPr>
        <w:pStyle w:val="NormalWeb"/>
        <w:rPr>
          <w:rFonts w:ascii="TimesNewRomanPSMT" w:hAnsi="TimesNewRomanPSMT"/>
        </w:rPr>
      </w:pPr>
    </w:p>
    <w:p w14:paraId="47E5D513" w14:textId="77777777" w:rsidR="00210AFC" w:rsidRDefault="00210AFC" w:rsidP="009D694C">
      <w:pPr>
        <w:pStyle w:val="NormalWeb"/>
        <w:rPr>
          <w:rFonts w:ascii="TimesNewRomanPSMT" w:hAnsi="TimesNewRomanPSMT"/>
        </w:rPr>
      </w:pPr>
    </w:p>
    <w:p w14:paraId="507FB763" w14:textId="77777777" w:rsidR="00210AFC" w:rsidRDefault="00210AFC" w:rsidP="009D694C">
      <w:pPr>
        <w:pStyle w:val="NormalWeb"/>
        <w:rPr>
          <w:rFonts w:ascii="TimesNewRomanPSMT" w:hAnsi="TimesNewRomanPSMT"/>
        </w:rPr>
      </w:pPr>
    </w:p>
    <w:p w14:paraId="15F24564" w14:textId="77777777" w:rsidR="00210AFC" w:rsidRDefault="00210AFC" w:rsidP="009D694C">
      <w:pPr>
        <w:pStyle w:val="NormalWeb"/>
        <w:rPr>
          <w:rFonts w:ascii="TimesNewRomanPSMT" w:hAnsi="TimesNewRomanPSMT"/>
        </w:rPr>
      </w:pPr>
    </w:p>
    <w:p w14:paraId="273A4406" w14:textId="77777777" w:rsidR="00210AFC" w:rsidRDefault="00210AFC" w:rsidP="009D694C">
      <w:pPr>
        <w:pStyle w:val="NormalWeb"/>
        <w:rPr>
          <w:rFonts w:ascii="TimesNewRomanPSMT" w:hAnsi="TimesNewRomanPSMT"/>
        </w:rPr>
      </w:pPr>
    </w:p>
    <w:p w14:paraId="00F3B561" w14:textId="77777777" w:rsidR="00210AFC" w:rsidRDefault="00210AFC" w:rsidP="009D694C">
      <w:pPr>
        <w:pStyle w:val="NormalWeb"/>
        <w:rPr>
          <w:rFonts w:ascii="TimesNewRomanPSMT" w:hAnsi="TimesNewRomanPSMT"/>
        </w:rPr>
      </w:pPr>
    </w:p>
    <w:p w14:paraId="363FAF08" w14:textId="77777777" w:rsidR="00210AFC" w:rsidRDefault="00210AFC" w:rsidP="009D694C">
      <w:pPr>
        <w:pStyle w:val="NormalWeb"/>
        <w:rPr>
          <w:rFonts w:ascii="TimesNewRomanPSMT" w:hAnsi="TimesNewRomanPSMT"/>
        </w:rPr>
      </w:pPr>
    </w:p>
    <w:p w14:paraId="30E1F3CF" w14:textId="77777777" w:rsidR="00210AFC" w:rsidRDefault="00210AFC" w:rsidP="009D694C">
      <w:pPr>
        <w:pStyle w:val="NormalWeb"/>
        <w:rPr>
          <w:rFonts w:ascii="TimesNewRomanPSMT" w:hAnsi="TimesNewRomanPSMT"/>
        </w:rPr>
      </w:pPr>
    </w:p>
    <w:p w14:paraId="7CA7B6A3" w14:textId="77777777" w:rsidR="00210AFC" w:rsidRDefault="00210AFC" w:rsidP="009D694C">
      <w:pPr>
        <w:pStyle w:val="NormalWeb"/>
        <w:rPr>
          <w:rFonts w:ascii="TimesNewRomanPSMT" w:hAnsi="TimesNewRomanPSMT"/>
        </w:rPr>
      </w:pPr>
    </w:p>
    <w:p w14:paraId="6CD506FE" w14:textId="77777777" w:rsidR="00210AFC" w:rsidRDefault="00210AFC" w:rsidP="009D694C">
      <w:pPr>
        <w:pStyle w:val="NormalWeb"/>
        <w:rPr>
          <w:rFonts w:ascii="TimesNewRomanPSMT" w:hAnsi="TimesNewRomanPSMT"/>
          <w:sz w:val="28"/>
          <w:szCs w:val="28"/>
          <w:u w:val="single"/>
        </w:rPr>
      </w:pPr>
    </w:p>
    <w:p w14:paraId="60360757" w14:textId="77777777" w:rsidR="00210AFC" w:rsidRPr="00210AFC" w:rsidRDefault="00210AFC" w:rsidP="009D694C">
      <w:pPr>
        <w:pStyle w:val="NormalWeb"/>
        <w:rPr>
          <w:rFonts w:ascii="TimesNewRomanPSMT" w:hAnsi="TimesNewRomanPSMT"/>
          <w:sz w:val="28"/>
          <w:szCs w:val="28"/>
        </w:rPr>
      </w:pPr>
    </w:p>
    <w:p w14:paraId="70517844" w14:textId="77777777" w:rsidR="002D0DF9" w:rsidRDefault="002D0DF9"/>
    <w:sectPr w:rsidR="002D0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NewRomanPS">
    <w:altName w:val="Times New Roman"/>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31B9"/>
    <w:multiLevelType w:val="multilevel"/>
    <w:tmpl w:val="6EE0EF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0110F"/>
    <w:multiLevelType w:val="hybridMultilevel"/>
    <w:tmpl w:val="796EE308"/>
    <w:lvl w:ilvl="0" w:tplc="77C8B7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17159"/>
    <w:multiLevelType w:val="multilevel"/>
    <w:tmpl w:val="7624DB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DF32B91"/>
    <w:multiLevelType w:val="multilevel"/>
    <w:tmpl w:val="35AC5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885893"/>
    <w:multiLevelType w:val="multilevel"/>
    <w:tmpl w:val="35AC5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00F59"/>
    <w:multiLevelType w:val="multilevel"/>
    <w:tmpl w:val="F8C8C6C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6930FEF"/>
    <w:multiLevelType w:val="multilevel"/>
    <w:tmpl w:val="9BDCB8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ascii="TimesNewRomanPSMT" w:hAnsi="TimesNewRomanPSMT"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AF776EE"/>
    <w:multiLevelType w:val="hybridMultilevel"/>
    <w:tmpl w:val="56D8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6572F"/>
    <w:multiLevelType w:val="hybridMultilevel"/>
    <w:tmpl w:val="62909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F7CB3"/>
    <w:multiLevelType w:val="multilevel"/>
    <w:tmpl w:val="E362BC4E"/>
    <w:lvl w:ilvl="0">
      <w:start w:val="1"/>
      <w:numFmt w:val="lowerLetter"/>
      <w:lvlText w:val="%1."/>
      <w:lvlJc w:val="right"/>
      <w:pPr>
        <w:tabs>
          <w:tab w:val="num" w:pos="720"/>
        </w:tabs>
        <w:ind w:left="720" w:hanging="360"/>
      </w:pPr>
      <w:rPr>
        <w:rFonts w:ascii="TimesNewRomanPSMT" w:eastAsia="Times New Roman" w:hAnsi="TimesNewRomanPSMT" w:cs="Times New Roman"/>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A1454E9"/>
    <w:multiLevelType w:val="multilevel"/>
    <w:tmpl w:val="35AC5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762A01"/>
    <w:multiLevelType w:val="multilevel"/>
    <w:tmpl w:val="4D866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6D674D"/>
    <w:multiLevelType w:val="multilevel"/>
    <w:tmpl w:val="35AC5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8631E2"/>
    <w:multiLevelType w:val="multilevel"/>
    <w:tmpl w:val="35AC5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0E1BA9"/>
    <w:multiLevelType w:val="multilevel"/>
    <w:tmpl w:val="D7A4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974BE8"/>
    <w:multiLevelType w:val="hybridMultilevel"/>
    <w:tmpl w:val="56707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53054"/>
    <w:multiLevelType w:val="multilevel"/>
    <w:tmpl w:val="9676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223123"/>
    <w:multiLevelType w:val="hybridMultilevel"/>
    <w:tmpl w:val="98D0F8A4"/>
    <w:lvl w:ilvl="0" w:tplc="444A2E98">
      <w:start w:val="1"/>
      <w:numFmt w:val="decimal"/>
      <w:lvlText w:val="%1."/>
      <w:lvlJc w:val="left"/>
      <w:pPr>
        <w:tabs>
          <w:tab w:val="num" w:pos="720"/>
        </w:tabs>
        <w:ind w:left="720" w:hanging="360"/>
      </w:pPr>
    </w:lvl>
    <w:lvl w:ilvl="1" w:tplc="CC30F236" w:tentative="1">
      <w:start w:val="1"/>
      <w:numFmt w:val="decimal"/>
      <w:lvlText w:val="%2."/>
      <w:lvlJc w:val="left"/>
      <w:pPr>
        <w:tabs>
          <w:tab w:val="num" w:pos="1440"/>
        </w:tabs>
        <w:ind w:left="1440" w:hanging="360"/>
      </w:pPr>
    </w:lvl>
    <w:lvl w:ilvl="2" w:tplc="B6B0F1F0">
      <w:start w:val="1"/>
      <w:numFmt w:val="lowerLetter"/>
      <w:lvlText w:val="%3."/>
      <w:lvlJc w:val="left"/>
      <w:pPr>
        <w:tabs>
          <w:tab w:val="num" w:pos="2160"/>
        </w:tabs>
        <w:ind w:left="2160" w:hanging="360"/>
      </w:pPr>
    </w:lvl>
    <w:lvl w:ilvl="3" w:tplc="2B06CFAE" w:tentative="1">
      <w:start w:val="1"/>
      <w:numFmt w:val="decimal"/>
      <w:lvlText w:val="%4."/>
      <w:lvlJc w:val="left"/>
      <w:pPr>
        <w:tabs>
          <w:tab w:val="num" w:pos="2880"/>
        </w:tabs>
        <w:ind w:left="2880" w:hanging="360"/>
      </w:pPr>
    </w:lvl>
    <w:lvl w:ilvl="4" w:tplc="C29ECD4E" w:tentative="1">
      <w:start w:val="1"/>
      <w:numFmt w:val="decimal"/>
      <w:lvlText w:val="%5."/>
      <w:lvlJc w:val="left"/>
      <w:pPr>
        <w:tabs>
          <w:tab w:val="num" w:pos="3600"/>
        </w:tabs>
        <w:ind w:left="3600" w:hanging="360"/>
      </w:pPr>
    </w:lvl>
    <w:lvl w:ilvl="5" w:tplc="D1CE541A" w:tentative="1">
      <w:start w:val="1"/>
      <w:numFmt w:val="decimal"/>
      <w:lvlText w:val="%6."/>
      <w:lvlJc w:val="left"/>
      <w:pPr>
        <w:tabs>
          <w:tab w:val="num" w:pos="4320"/>
        </w:tabs>
        <w:ind w:left="4320" w:hanging="360"/>
      </w:pPr>
    </w:lvl>
    <w:lvl w:ilvl="6" w:tplc="02D29568" w:tentative="1">
      <w:start w:val="1"/>
      <w:numFmt w:val="decimal"/>
      <w:lvlText w:val="%7."/>
      <w:lvlJc w:val="left"/>
      <w:pPr>
        <w:tabs>
          <w:tab w:val="num" w:pos="5040"/>
        </w:tabs>
        <w:ind w:left="5040" w:hanging="360"/>
      </w:pPr>
    </w:lvl>
    <w:lvl w:ilvl="7" w:tplc="602867D8" w:tentative="1">
      <w:start w:val="1"/>
      <w:numFmt w:val="decimal"/>
      <w:lvlText w:val="%8."/>
      <w:lvlJc w:val="left"/>
      <w:pPr>
        <w:tabs>
          <w:tab w:val="num" w:pos="5760"/>
        </w:tabs>
        <w:ind w:left="5760" w:hanging="360"/>
      </w:pPr>
    </w:lvl>
    <w:lvl w:ilvl="8" w:tplc="2D964CD6" w:tentative="1">
      <w:start w:val="1"/>
      <w:numFmt w:val="decimal"/>
      <w:lvlText w:val="%9."/>
      <w:lvlJc w:val="left"/>
      <w:pPr>
        <w:tabs>
          <w:tab w:val="num" w:pos="6480"/>
        </w:tabs>
        <w:ind w:left="6480" w:hanging="360"/>
      </w:pPr>
    </w:lvl>
  </w:abstractNum>
  <w:num w:numId="1" w16cid:durableId="518084931">
    <w:abstractNumId w:val="2"/>
  </w:num>
  <w:num w:numId="2" w16cid:durableId="989790394">
    <w:abstractNumId w:val="6"/>
  </w:num>
  <w:num w:numId="3" w16cid:durableId="2047439707">
    <w:abstractNumId w:val="9"/>
  </w:num>
  <w:num w:numId="4" w16cid:durableId="670645907">
    <w:abstractNumId w:val="14"/>
  </w:num>
  <w:num w:numId="5" w16cid:durableId="1565679967">
    <w:abstractNumId w:val="1"/>
  </w:num>
  <w:num w:numId="6" w16cid:durableId="268007426">
    <w:abstractNumId w:val="5"/>
  </w:num>
  <w:num w:numId="7" w16cid:durableId="1301306197">
    <w:abstractNumId w:val="3"/>
  </w:num>
  <w:num w:numId="8" w16cid:durableId="515583820">
    <w:abstractNumId w:val="16"/>
  </w:num>
  <w:num w:numId="9" w16cid:durableId="1921208766">
    <w:abstractNumId w:val="0"/>
  </w:num>
  <w:num w:numId="10" w16cid:durableId="399449459">
    <w:abstractNumId w:val="17"/>
  </w:num>
  <w:num w:numId="11" w16cid:durableId="1509977336">
    <w:abstractNumId w:val="8"/>
  </w:num>
  <w:num w:numId="12" w16cid:durableId="769854335">
    <w:abstractNumId w:val="15"/>
  </w:num>
  <w:num w:numId="13" w16cid:durableId="1558321854">
    <w:abstractNumId w:val="7"/>
  </w:num>
  <w:num w:numId="14" w16cid:durableId="1117263404">
    <w:abstractNumId w:val="10"/>
  </w:num>
  <w:num w:numId="15" w16cid:durableId="1028485024">
    <w:abstractNumId w:val="12"/>
  </w:num>
  <w:num w:numId="16" w16cid:durableId="1510677732">
    <w:abstractNumId w:val="13"/>
  </w:num>
  <w:num w:numId="17" w16cid:durableId="1147821974">
    <w:abstractNumId w:val="4"/>
  </w:num>
  <w:num w:numId="18" w16cid:durableId="13626052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4C"/>
    <w:rsid w:val="00011F7B"/>
    <w:rsid w:val="000276E0"/>
    <w:rsid w:val="000D4A00"/>
    <w:rsid w:val="001045F8"/>
    <w:rsid w:val="00210AFC"/>
    <w:rsid w:val="002D0DF9"/>
    <w:rsid w:val="003F6771"/>
    <w:rsid w:val="0048043B"/>
    <w:rsid w:val="0051219F"/>
    <w:rsid w:val="005E5439"/>
    <w:rsid w:val="006348AF"/>
    <w:rsid w:val="006D17C9"/>
    <w:rsid w:val="00713B0E"/>
    <w:rsid w:val="00846710"/>
    <w:rsid w:val="009D694C"/>
    <w:rsid w:val="00A42BB7"/>
    <w:rsid w:val="00BA122C"/>
    <w:rsid w:val="00BA6903"/>
    <w:rsid w:val="00BC0FA9"/>
    <w:rsid w:val="00C80A93"/>
    <w:rsid w:val="00CC3A1C"/>
    <w:rsid w:val="00CF1BD0"/>
    <w:rsid w:val="00DE7B2E"/>
    <w:rsid w:val="00E857BE"/>
    <w:rsid w:val="00F15498"/>
    <w:rsid w:val="00F246D3"/>
    <w:rsid w:val="00F72311"/>
    <w:rsid w:val="00FC4DC9"/>
    <w:rsid w:val="00FD4416"/>
    <w:rsid w:val="00FF79D1"/>
    <w:rsid w:val="066C8B04"/>
    <w:rsid w:val="11FE36D2"/>
    <w:rsid w:val="26B4FB5F"/>
    <w:rsid w:val="275EAA8D"/>
    <w:rsid w:val="2C12773B"/>
    <w:rsid w:val="2DB1E6A3"/>
    <w:rsid w:val="3228D07C"/>
    <w:rsid w:val="337890CF"/>
    <w:rsid w:val="33E04139"/>
    <w:rsid w:val="3A478F3C"/>
    <w:rsid w:val="3E70AB0B"/>
    <w:rsid w:val="3F8BE07D"/>
    <w:rsid w:val="58ADB2F3"/>
    <w:rsid w:val="6A11E687"/>
    <w:rsid w:val="6FDA55D1"/>
    <w:rsid w:val="7BE38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7BF26DA"/>
  <w15:chartTrackingRefBased/>
  <w15:docId w15:val="{2406C559-AC83-417D-8F5D-659F0D5A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94C"/>
  </w:style>
  <w:style w:type="paragraph" w:styleId="Heading1">
    <w:name w:val="heading 1"/>
    <w:basedOn w:val="Normal"/>
    <w:next w:val="Normal"/>
    <w:link w:val="Heading1Char"/>
    <w:uiPriority w:val="9"/>
    <w:qFormat/>
    <w:rsid w:val="009D6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9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9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9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9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9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9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9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9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9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9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94C"/>
    <w:rPr>
      <w:rFonts w:eastAsiaTheme="majorEastAsia" w:cstheme="majorBidi"/>
      <w:color w:val="272727" w:themeColor="text1" w:themeTint="D8"/>
    </w:rPr>
  </w:style>
  <w:style w:type="paragraph" w:styleId="Title">
    <w:name w:val="Title"/>
    <w:basedOn w:val="Normal"/>
    <w:next w:val="Normal"/>
    <w:link w:val="TitleChar"/>
    <w:uiPriority w:val="10"/>
    <w:qFormat/>
    <w:rsid w:val="009D69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9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9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694C"/>
    <w:rPr>
      <w:i/>
      <w:iCs/>
      <w:color w:val="404040" w:themeColor="text1" w:themeTint="BF"/>
    </w:rPr>
  </w:style>
  <w:style w:type="paragraph" w:styleId="ListParagraph">
    <w:name w:val="List Paragraph"/>
    <w:basedOn w:val="Normal"/>
    <w:uiPriority w:val="34"/>
    <w:qFormat/>
    <w:rsid w:val="009D694C"/>
    <w:pPr>
      <w:ind w:left="720"/>
      <w:contextualSpacing/>
    </w:pPr>
  </w:style>
  <w:style w:type="character" w:styleId="IntenseEmphasis">
    <w:name w:val="Intense Emphasis"/>
    <w:basedOn w:val="DefaultParagraphFont"/>
    <w:uiPriority w:val="21"/>
    <w:qFormat/>
    <w:rsid w:val="009D694C"/>
    <w:rPr>
      <w:i/>
      <w:iCs/>
      <w:color w:val="0F4761" w:themeColor="accent1" w:themeShade="BF"/>
    </w:rPr>
  </w:style>
  <w:style w:type="paragraph" w:styleId="IntenseQuote">
    <w:name w:val="Intense Quote"/>
    <w:basedOn w:val="Normal"/>
    <w:next w:val="Normal"/>
    <w:link w:val="IntenseQuoteChar"/>
    <w:uiPriority w:val="30"/>
    <w:qFormat/>
    <w:rsid w:val="009D6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94C"/>
    <w:rPr>
      <w:i/>
      <w:iCs/>
      <w:color w:val="0F4761" w:themeColor="accent1" w:themeShade="BF"/>
    </w:rPr>
  </w:style>
  <w:style w:type="character" w:styleId="IntenseReference">
    <w:name w:val="Intense Reference"/>
    <w:basedOn w:val="DefaultParagraphFont"/>
    <w:uiPriority w:val="32"/>
    <w:qFormat/>
    <w:rsid w:val="009D694C"/>
    <w:rPr>
      <w:b/>
      <w:bCs/>
      <w:smallCaps/>
      <w:color w:val="0F4761" w:themeColor="accent1" w:themeShade="BF"/>
      <w:spacing w:val="5"/>
    </w:rPr>
  </w:style>
  <w:style w:type="paragraph" w:styleId="NormalWeb">
    <w:name w:val="Normal (Web)"/>
    <w:basedOn w:val="Normal"/>
    <w:uiPriority w:val="99"/>
    <w:unhideWhenUsed/>
    <w:rsid w:val="009D694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921226">
      <w:bodyDiv w:val="1"/>
      <w:marLeft w:val="0"/>
      <w:marRight w:val="0"/>
      <w:marTop w:val="0"/>
      <w:marBottom w:val="0"/>
      <w:divBdr>
        <w:top w:val="none" w:sz="0" w:space="0" w:color="auto"/>
        <w:left w:val="none" w:sz="0" w:space="0" w:color="auto"/>
        <w:bottom w:val="none" w:sz="0" w:space="0" w:color="auto"/>
        <w:right w:val="none" w:sz="0" w:space="0" w:color="auto"/>
      </w:divBdr>
    </w:div>
    <w:div w:id="689719938">
      <w:bodyDiv w:val="1"/>
      <w:marLeft w:val="0"/>
      <w:marRight w:val="0"/>
      <w:marTop w:val="0"/>
      <w:marBottom w:val="0"/>
      <w:divBdr>
        <w:top w:val="none" w:sz="0" w:space="0" w:color="auto"/>
        <w:left w:val="none" w:sz="0" w:space="0" w:color="auto"/>
        <w:bottom w:val="none" w:sz="0" w:space="0" w:color="auto"/>
        <w:right w:val="none" w:sz="0" w:space="0" w:color="auto"/>
      </w:divBdr>
      <w:divsChild>
        <w:div w:id="222107217">
          <w:marLeft w:val="720"/>
          <w:marRight w:val="0"/>
          <w:marTop w:val="0"/>
          <w:marBottom w:val="0"/>
          <w:divBdr>
            <w:top w:val="none" w:sz="0" w:space="0" w:color="auto"/>
            <w:left w:val="none" w:sz="0" w:space="0" w:color="auto"/>
            <w:bottom w:val="none" w:sz="0" w:space="0" w:color="auto"/>
            <w:right w:val="none" w:sz="0" w:space="0" w:color="auto"/>
          </w:divBdr>
        </w:div>
        <w:div w:id="271589926">
          <w:marLeft w:val="720"/>
          <w:marRight w:val="0"/>
          <w:marTop w:val="0"/>
          <w:marBottom w:val="0"/>
          <w:divBdr>
            <w:top w:val="none" w:sz="0" w:space="0" w:color="auto"/>
            <w:left w:val="none" w:sz="0" w:space="0" w:color="auto"/>
            <w:bottom w:val="none" w:sz="0" w:space="0" w:color="auto"/>
            <w:right w:val="none" w:sz="0" w:space="0" w:color="auto"/>
          </w:divBdr>
        </w:div>
        <w:div w:id="763766544">
          <w:marLeft w:val="720"/>
          <w:marRight w:val="0"/>
          <w:marTop w:val="0"/>
          <w:marBottom w:val="0"/>
          <w:divBdr>
            <w:top w:val="none" w:sz="0" w:space="0" w:color="auto"/>
            <w:left w:val="none" w:sz="0" w:space="0" w:color="auto"/>
            <w:bottom w:val="none" w:sz="0" w:space="0" w:color="auto"/>
            <w:right w:val="none" w:sz="0" w:space="0" w:color="auto"/>
          </w:divBdr>
        </w:div>
        <w:div w:id="1685211339">
          <w:marLeft w:val="2160"/>
          <w:marRight w:val="0"/>
          <w:marTop w:val="0"/>
          <w:marBottom w:val="0"/>
          <w:divBdr>
            <w:top w:val="none" w:sz="0" w:space="0" w:color="auto"/>
            <w:left w:val="none" w:sz="0" w:space="0" w:color="auto"/>
            <w:bottom w:val="none" w:sz="0" w:space="0" w:color="auto"/>
            <w:right w:val="none" w:sz="0" w:space="0" w:color="auto"/>
          </w:divBdr>
        </w:div>
        <w:div w:id="1814591486">
          <w:marLeft w:val="720"/>
          <w:marRight w:val="0"/>
          <w:marTop w:val="0"/>
          <w:marBottom w:val="0"/>
          <w:divBdr>
            <w:top w:val="none" w:sz="0" w:space="0" w:color="auto"/>
            <w:left w:val="none" w:sz="0" w:space="0" w:color="auto"/>
            <w:bottom w:val="none" w:sz="0" w:space="0" w:color="auto"/>
            <w:right w:val="none" w:sz="0" w:space="0" w:color="auto"/>
          </w:divBdr>
        </w:div>
        <w:div w:id="2010526033">
          <w:marLeft w:val="2160"/>
          <w:marRight w:val="0"/>
          <w:marTop w:val="0"/>
          <w:marBottom w:val="0"/>
          <w:divBdr>
            <w:top w:val="none" w:sz="0" w:space="0" w:color="auto"/>
            <w:left w:val="none" w:sz="0" w:space="0" w:color="auto"/>
            <w:bottom w:val="none" w:sz="0" w:space="0" w:color="auto"/>
            <w:right w:val="none" w:sz="0" w:space="0" w:color="auto"/>
          </w:divBdr>
        </w:div>
      </w:divsChild>
    </w:div>
    <w:div w:id="922422120">
      <w:bodyDiv w:val="1"/>
      <w:marLeft w:val="0"/>
      <w:marRight w:val="0"/>
      <w:marTop w:val="0"/>
      <w:marBottom w:val="0"/>
      <w:divBdr>
        <w:top w:val="none" w:sz="0" w:space="0" w:color="auto"/>
        <w:left w:val="none" w:sz="0" w:space="0" w:color="auto"/>
        <w:bottom w:val="none" w:sz="0" w:space="0" w:color="auto"/>
        <w:right w:val="none" w:sz="0" w:space="0" w:color="auto"/>
      </w:divBdr>
      <w:divsChild>
        <w:div w:id="130175181">
          <w:marLeft w:val="0"/>
          <w:marRight w:val="0"/>
          <w:marTop w:val="0"/>
          <w:marBottom w:val="0"/>
          <w:divBdr>
            <w:top w:val="none" w:sz="0" w:space="0" w:color="auto"/>
            <w:left w:val="none" w:sz="0" w:space="0" w:color="auto"/>
            <w:bottom w:val="none" w:sz="0" w:space="0" w:color="auto"/>
            <w:right w:val="none" w:sz="0" w:space="0" w:color="auto"/>
          </w:divBdr>
          <w:divsChild>
            <w:div w:id="1618953541">
              <w:marLeft w:val="0"/>
              <w:marRight w:val="0"/>
              <w:marTop w:val="0"/>
              <w:marBottom w:val="0"/>
              <w:divBdr>
                <w:top w:val="none" w:sz="0" w:space="0" w:color="auto"/>
                <w:left w:val="none" w:sz="0" w:space="0" w:color="auto"/>
                <w:bottom w:val="none" w:sz="0" w:space="0" w:color="auto"/>
                <w:right w:val="none" w:sz="0" w:space="0" w:color="auto"/>
              </w:divBdr>
              <w:divsChild>
                <w:div w:id="68115035">
                  <w:marLeft w:val="0"/>
                  <w:marRight w:val="0"/>
                  <w:marTop w:val="0"/>
                  <w:marBottom w:val="0"/>
                  <w:divBdr>
                    <w:top w:val="none" w:sz="0" w:space="0" w:color="auto"/>
                    <w:left w:val="none" w:sz="0" w:space="0" w:color="auto"/>
                    <w:bottom w:val="none" w:sz="0" w:space="0" w:color="auto"/>
                    <w:right w:val="none" w:sz="0" w:space="0" w:color="auto"/>
                  </w:divBdr>
                </w:div>
                <w:div w:id="1860773800">
                  <w:marLeft w:val="0"/>
                  <w:marRight w:val="0"/>
                  <w:marTop w:val="0"/>
                  <w:marBottom w:val="0"/>
                  <w:divBdr>
                    <w:top w:val="none" w:sz="0" w:space="0" w:color="auto"/>
                    <w:left w:val="none" w:sz="0" w:space="0" w:color="auto"/>
                    <w:bottom w:val="none" w:sz="0" w:space="0" w:color="auto"/>
                    <w:right w:val="none" w:sz="0" w:space="0" w:color="auto"/>
                  </w:divBdr>
                </w:div>
              </w:divsChild>
            </w:div>
            <w:div w:id="1651245946">
              <w:marLeft w:val="0"/>
              <w:marRight w:val="0"/>
              <w:marTop w:val="0"/>
              <w:marBottom w:val="0"/>
              <w:divBdr>
                <w:top w:val="none" w:sz="0" w:space="0" w:color="auto"/>
                <w:left w:val="none" w:sz="0" w:space="0" w:color="auto"/>
                <w:bottom w:val="none" w:sz="0" w:space="0" w:color="auto"/>
                <w:right w:val="none" w:sz="0" w:space="0" w:color="auto"/>
              </w:divBdr>
              <w:divsChild>
                <w:div w:id="1990867744">
                  <w:marLeft w:val="0"/>
                  <w:marRight w:val="0"/>
                  <w:marTop w:val="0"/>
                  <w:marBottom w:val="0"/>
                  <w:divBdr>
                    <w:top w:val="none" w:sz="0" w:space="0" w:color="auto"/>
                    <w:left w:val="none" w:sz="0" w:space="0" w:color="auto"/>
                    <w:bottom w:val="none" w:sz="0" w:space="0" w:color="auto"/>
                    <w:right w:val="none" w:sz="0" w:space="0" w:color="auto"/>
                  </w:divBdr>
                </w:div>
              </w:divsChild>
            </w:div>
            <w:div w:id="797987707">
              <w:marLeft w:val="0"/>
              <w:marRight w:val="0"/>
              <w:marTop w:val="0"/>
              <w:marBottom w:val="0"/>
              <w:divBdr>
                <w:top w:val="none" w:sz="0" w:space="0" w:color="auto"/>
                <w:left w:val="none" w:sz="0" w:space="0" w:color="auto"/>
                <w:bottom w:val="none" w:sz="0" w:space="0" w:color="auto"/>
                <w:right w:val="none" w:sz="0" w:space="0" w:color="auto"/>
              </w:divBdr>
              <w:divsChild>
                <w:div w:id="1754932631">
                  <w:marLeft w:val="0"/>
                  <w:marRight w:val="0"/>
                  <w:marTop w:val="0"/>
                  <w:marBottom w:val="0"/>
                  <w:divBdr>
                    <w:top w:val="none" w:sz="0" w:space="0" w:color="auto"/>
                    <w:left w:val="none" w:sz="0" w:space="0" w:color="auto"/>
                    <w:bottom w:val="none" w:sz="0" w:space="0" w:color="auto"/>
                    <w:right w:val="none" w:sz="0" w:space="0" w:color="auto"/>
                  </w:divBdr>
                </w:div>
              </w:divsChild>
            </w:div>
            <w:div w:id="268239106">
              <w:marLeft w:val="0"/>
              <w:marRight w:val="0"/>
              <w:marTop w:val="0"/>
              <w:marBottom w:val="0"/>
              <w:divBdr>
                <w:top w:val="none" w:sz="0" w:space="0" w:color="auto"/>
                <w:left w:val="none" w:sz="0" w:space="0" w:color="auto"/>
                <w:bottom w:val="none" w:sz="0" w:space="0" w:color="auto"/>
                <w:right w:val="none" w:sz="0" w:space="0" w:color="auto"/>
              </w:divBdr>
              <w:divsChild>
                <w:div w:id="680939155">
                  <w:marLeft w:val="0"/>
                  <w:marRight w:val="0"/>
                  <w:marTop w:val="0"/>
                  <w:marBottom w:val="0"/>
                  <w:divBdr>
                    <w:top w:val="none" w:sz="0" w:space="0" w:color="auto"/>
                    <w:left w:val="none" w:sz="0" w:space="0" w:color="auto"/>
                    <w:bottom w:val="none" w:sz="0" w:space="0" w:color="auto"/>
                    <w:right w:val="none" w:sz="0" w:space="0" w:color="auto"/>
                  </w:divBdr>
                </w:div>
              </w:divsChild>
            </w:div>
            <w:div w:id="974331563">
              <w:marLeft w:val="0"/>
              <w:marRight w:val="0"/>
              <w:marTop w:val="0"/>
              <w:marBottom w:val="0"/>
              <w:divBdr>
                <w:top w:val="none" w:sz="0" w:space="0" w:color="auto"/>
                <w:left w:val="none" w:sz="0" w:space="0" w:color="auto"/>
                <w:bottom w:val="none" w:sz="0" w:space="0" w:color="auto"/>
                <w:right w:val="none" w:sz="0" w:space="0" w:color="auto"/>
              </w:divBdr>
              <w:divsChild>
                <w:div w:id="524683740">
                  <w:marLeft w:val="0"/>
                  <w:marRight w:val="0"/>
                  <w:marTop w:val="0"/>
                  <w:marBottom w:val="0"/>
                  <w:divBdr>
                    <w:top w:val="none" w:sz="0" w:space="0" w:color="auto"/>
                    <w:left w:val="none" w:sz="0" w:space="0" w:color="auto"/>
                    <w:bottom w:val="none" w:sz="0" w:space="0" w:color="auto"/>
                    <w:right w:val="none" w:sz="0" w:space="0" w:color="auto"/>
                  </w:divBdr>
                  <w:divsChild>
                    <w:div w:id="1739396332">
                      <w:marLeft w:val="0"/>
                      <w:marRight w:val="0"/>
                      <w:marTop w:val="0"/>
                      <w:marBottom w:val="0"/>
                      <w:divBdr>
                        <w:top w:val="none" w:sz="0" w:space="0" w:color="auto"/>
                        <w:left w:val="none" w:sz="0" w:space="0" w:color="auto"/>
                        <w:bottom w:val="none" w:sz="0" w:space="0" w:color="auto"/>
                        <w:right w:val="none" w:sz="0" w:space="0" w:color="auto"/>
                      </w:divBdr>
                      <w:divsChild>
                        <w:div w:id="8861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36688">
                  <w:marLeft w:val="0"/>
                  <w:marRight w:val="0"/>
                  <w:marTop w:val="0"/>
                  <w:marBottom w:val="0"/>
                  <w:divBdr>
                    <w:top w:val="none" w:sz="0" w:space="0" w:color="auto"/>
                    <w:left w:val="none" w:sz="0" w:space="0" w:color="auto"/>
                    <w:bottom w:val="none" w:sz="0" w:space="0" w:color="auto"/>
                    <w:right w:val="none" w:sz="0" w:space="0" w:color="auto"/>
                  </w:divBdr>
                  <w:divsChild>
                    <w:div w:id="251739447">
                      <w:marLeft w:val="0"/>
                      <w:marRight w:val="0"/>
                      <w:marTop w:val="0"/>
                      <w:marBottom w:val="0"/>
                      <w:divBdr>
                        <w:top w:val="none" w:sz="0" w:space="0" w:color="auto"/>
                        <w:left w:val="none" w:sz="0" w:space="0" w:color="auto"/>
                        <w:bottom w:val="none" w:sz="0" w:space="0" w:color="auto"/>
                        <w:right w:val="none" w:sz="0" w:space="0" w:color="auto"/>
                      </w:divBdr>
                      <w:divsChild>
                        <w:div w:id="11031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4834">
              <w:marLeft w:val="0"/>
              <w:marRight w:val="0"/>
              <w:marTop w:val="0"/>
              <w:marBottom w:val="0"/>
              <w:divBdr>
                <w:top w:val="none" w:sz="0" w:space="0" w:color="auto"/>
                <w:left w:val="none" w:sz="0" w:space="0" w:color="auto"/>
                <w:bottom w:val="none" w:sz="0" w:space="0" w:color="auto"/>
                <w:right w:val="none" w:sz="0" w:space="0" w:color="auto"/>
              </w:divBdr>
              <w:divsChild>
                <w:div w:id="526217767">
                  <w:marLeft w:val="0"/>
                  <w:marRight w:val="0"/>
                  <w:marTop w:val="0"/>
                  <w:marBottom w:val="0"/>
                  <w:divBdr>
                    <w:top w:val="none" w:sz="0" w:space="0" w:color="auto"/>
                    <w:left w:val="none" w:sz="0" w:space="0" w:color="auto"/>
                    <w:bottom w:val="none" w:sz="0" w:space="0" w:color="auto"/>
                    <w:right w:val="none" w:sz="0" w:space="0" w:color="auto"/>
                  </w:divBdr>
                </w:div>
              </w:divsChild>
            </w:div>
            <w:div w:id="1658338265">
              <w:marLeft w:val="0"/>
              <w:marRight w:val="0"/>
              <w:marTop w:val="0"/>
              <w:marBottom w:val="0"/>
              <w:divBdr>
                <w:top w:val="none" w:sz="0" w:space="0" w:color="auto"/>
                <w:left w:val="none" w:sz="0" w:space="0" w:color="auto"/>
                <w:bottom w:val="none" w:sz="0" w:space="0" w:color="auto"/>
                <w:right w:val="none" w:sz="0" w:space="0" w:color="auto"/>
              </w:divBdr>
              <w:divsChild>
                <w:div w:id="1328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892">
          <w:marLeft w:val="0"/>
          <w:marRight w:val="0"/>
          <w:marTop w:val="0"/>
          <w:marBottom w:val="0"/>
          <w:divBdr>
            <w:top w:val="none" w:sz="0" w:space="0" w:color="auto"/>
            <w:left w:val="none" w:sz="0" w:space="0" w:color="auto"/>
            <w:bottom w:val="none" w:sz="0" w:space="0" w:color="auto"/>
            <w:right w:val="none" w:sz="0" w:space="0" w:color="auto"/>
          </w:divBdr>
          <w:divsChild>
            <w:div w:id="1678998967">
              <w:marLeft w:val="0"/>
              <w:marRight w:val="0"/>
              <w:marTop w:val="0"/>
              <w:marBottom w:val="0"/>
              <w:divBdr>
                <w:top w:val="none" w:sz="0" w:space="0" w:color="auto"/>
                <w:left w:val="none" w:sz="0" w:space="0" w:color="auto"/>
                <w:bottom w:val="none" w:sz="0" w:space="0" w:color="auto"/>
                <w:right w:val="none" w:sz="0" w:space="0" w:color="auto"/>
              </w:divBdr>
              <w:divsChild>
                <w:div w:id="1857037901">
                  <w:marLeft w:val="0"/>
                  <w:marRight w:val="0"/>
                  <w:marTop w:val="0"/>
                  <w:marBottom w:val="0"/>
                  <w:divBdr>
                    <w:top w:val="none" w:sz="0" w:space="0" w:color="auto"/>
                    <w:left w:val="none" w:sz="0" w:space="0" w:color="auto"/>
                    <w:bottom w:val="none" w:sz="0" w:space="0" w:color="auto"/>
                    <w:right w:val="none" w:sz="0" w:space="0" w:color="auto"/>
                  </w:divBdr>
                </w:div>
              </w:divsChild>
            </w:div>
            <w:div w:id="1199273201">
              <w:marLeft w:val="0"/>
              <w:marRight w:val="0"/>
              <w:marTop w:val="0"/>
              <w:marBottom w:val="0"/>
              <w:divBdr>
                <w:top w:val="none" w:sz="0" w:space="0" w:color="auto"/>
                <w:left w:val="none" w:sz="0" w:space="0" w:color="auto"/>
                <w:bottom w:val="none" w:sz="0" w:space="0" w:color="auto"/>
                <w:right w:val="none" w:sz="0" w:space="0" w:color="auto"/>
              </w:divBdr>
              <w:divsChild>
                <w:div w:id="112555742">
                  <w:marLeft w:val="0"/>
                  <w:marRight w:val="0"/>
                  <w:marTop w:val="0"/>
                  <w:marBottom w:val="0"/>
                  <w:divBdr>
                    <w:top w:val="none" w:sz="0" w:space="0" w:color="auto"/>
                    <w:left w:val="none" w:sz="0" w:space="0" w:color="auto"/>
                    <w:bottom w:val="none" w:sz="0" w:space="0" w:color="auto"/>
                    <w:right w:val="none" w:sz="0" w:space="0" w:color="auto"/>
                  </w:divBdr>
                </w:div>
              </w:divsChild>
            </w:div>
            <w:div w:id="1772970453">
              <w:marLeft w:val="0"/>
              <w:marRight w:val="0"/>
              <w:marTop w:val="0"/>
              <w:marBottom w:val="0"/>
              <w:divBdr>
                <w:top w:val="none" w:sz="0" w:space="0" w:color="auto"/>
                <w:left w:val="none" w:sz="0" w:space="0" w:color="auto"/>
                <w:bottom w:val="none" w:sz="0" w:space="0" w:color="auto"/>
                <w:right w:val="none" w:sz="0" w:space="0" w:color="auto"/>
              </w:divBdr>
              <w:divsChild>
                <w:div w:id="1647858696">
                  <w:marLeft w:val="0"/>
                  <w:marRight w:val="0"/>
                  <w:marTop w:val="0"/>
                  <w:marBottom w:val="0"/>
                  <w:divBdr>
                    <w:top w:val="none" w:sz="0" w:space="0" w:color="auto"/>
                    <w:left w:val="none" w:sz="0" w:space="0" w:color="auto"/>
                    <w:bottom w:val="none" w:sz="0" w:space="0" w:color="auto"/>
                    <w:right w:val="none" w:sz="0" w:space="0" w:color="auto"/>
                  </w:divBdr>
                </w:div>
              </w:divsChild>
            </w:div>
            <w:div w:id="1227644451">
              <w:marLeft w:val="0"/>
              <w:marRight w:val="0"/>
              <w:marTop w:val="0"/>
              <w:marBottom w:val="0"/>
              <w:divBdr>
                <w:top w:val="none" w:sz="0" w:space="0" w:color="auto"/>
                <w:left w:val="none" w:sz="0" w:space="0" w:color="auto"/>
                <w:bottom w:val="none" w:sz="0" w:space="0" w:color="auto"/>
                <w:right w:val="none" w:sz="0" w:space="0" w:color="auto"/>
              </w:divBdr>
              <w:divsChild>
                <w:div w:id="1364675618">
                  <w:marLeft w:val="0"/>
                  <w:marRight w:val="0"/>
                  <w:marTop w:val="0"/>
                  <w:marBottom w:val="0"/>
                  <w:divBdr>
                    <w:top w:val="none" w:sz="0" w:space="0" w:color="auto"/>
                    <w:left w:val="none" w:sz="0" w:space="0" w:color="auto"/>
                    <w:bottom w:val="none" w:sz="0" w:space="0" w:color="auto"/>
                    <w:right w:val="none" w:sz="0" w:space="0" w:color="auto"/>
                  </w:divBdr>
                </w:div>
              </w:divsChild>
            </w:div>
            <w:div w:id="894395893">
              <w:marLeft w:val="0"/>
              <w:marRight w:val="0"/>
              <w:marTop w:val="0"/>
              <w:marBottom w:val="0"/>
              <w:divBdr>
                <w:top w:val="none" w:sz="0" w:space="0" w:color="auto"/>
                <w:left w:val="none" w:sz="0" w:space="0" w:color="auto"/>
                <w:bottom w:val="none" w:sz="0" w:space="0" w:color="auto"/>
                <w:right w:val="none" w:sz="0" w:space="0" w:color="auto"/>
              </w:divBdr>
              <w:divsChild>
                <w:div w:id="1973711161">
                  <w:marLeft w:val="0"/>
                  <w:marRight w:val="0"/>
                  <w:marTop w:val="0"/>
                  <w:marBottom w:val="0"/>
                  <w:divBdr>
                    <w:top w:val="none" w:sz="0" w:space="0" w:color="auto"/>
                    <w:left w:val="none" w:sz="0" w:space="0" w:color="auto"/>
                    <w:bottom w:val="none" w:sz="0" w:space="0" w:color="auto"/>
                    <w:right w:val="none" w:sz="0" w:space="0" w:color="auto"/>
                  </w:divBdr>
                </w:div>
              </w:divsChild>
            </w:div>
            <w:div w:id="1046831581">
              <w:marLeft w:val="0"/>
              <w:marRight w:val="0"/>
              <w:marTop w:val="0"/>
              <w:marBottom w:val="0"/>
              <w:divBdr>
                <w:top w:val="none" w:sz="0" w:space="0" w:color="auto"/>
                <w:left w:val="none" w:sz="0" w:space="0" w:color="auto"/>
                <w:bottom w:val="none" w:sz="0" w:space="0" w:color="auto"/>
                <w:right w:val="none" w:sz="0" w:space="0" w:color="auto"/>
              </w:divBdr>
              <w:divsChild>
                <w:div w:id="2086603254">
                  <w:marLeft w:val="0"/>
                  <w:marRight w:val="0"/>
                  <w:marTop w:val="0"/>
                  <w:marBottom w:val="0"/>
                  <w:divBdr>
                    <w:top w:val="none" w:sz="0" w:space="0" w:color="auto"/>
                    <w:left w:val="none" w:sz="0" w:space="0" w:color="auto"/>
                    <w:bottom w:val="none" w:sz="0" w:space="0" w:color="auto"/>
                    <w:right w:val="none" w:sz="0" w:space="0" w:color="auto"/>
                  </w:divBdr>
                </w:div>
              </w:divsChild>
            </w:div>
            <w:div w:id="617222365">
              <w:marLeft w:val="0"/>
              <w:marRight w:val="0"/>
              <w:marTop w:val="0"/>
              <w:marBottom w:val="0"/>
              <w:divBdr>
                <w:top w:val="none" w:sz="0" w:space="0" w:color="auto"/>
                <w:left w:val="none" w:sz="0" w:space="0" w:color="auto"/>
                <w:bottom w:val="none" w:sz="0" w:space="0" w:color="auto"/>
                <w:right w:val="none" w:sz="0" w:space="0" w:color="auto"/>
              </w:divBdr>
              <w:divsChild>
                <w:div w:id="19910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165">
          <w:marLeft w:val="0"/>
          <w:marRight w:val="0"/>
          <w:marTop w:val="0"/>
          <w:marBottom w:val="0"/>
          <w:divBdr>
            <w:top w:val="none" w:sz="0" w:space="0" w:color="auto"/>
            <w:left w:val="none" w:sz="0" w:space="0" w:color="auto"/>
            <w:bottom w:val="none" w:sz="0" w:space="0" w:color="auto"/>
            <w:right w:val="none" w:sz="0" w:space="0" w:color="auto"/>
          </w:divBdr>
          <w:divsChild>
            <w:div w:id="579289390">
              <w:marLeft w:val="0"/>
              <w:marRight w:val="0"/>
              <w:marTop w:val="0"/>
              <w:marBottom w:val="0"/>
              <w:divBdr>
                <w:top w:val="none" w:sz="0" w:space="0" w:color="auto"/>
                <w:left w:val="none" w:sz="0" w:space="0" w:color="auto"/>
                <w:bottom w:val="none" w:sz="0" w:space="0" w:color="auto"/>
                <w:right w:val="none" w:sz="0" w:space="0" w:color="auto"/>
              </w:divBdr>
              <w:divsChild>
                <w:div w:id="343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4928">
          <w:marLeft w:val="0"/>
          <w:marRight w:val="0"/>
          <w:marTop w:val="0"/>
          <w:marBottom w:val="0"/>
          <w:divBdr>
            <w:top w:val="none" w:sz="0" w:space="0" w:color="auto"/>
            <w:left w:val="none" w:sz="0" w:space="0" w:color="auto"/>
            <w:bottom w:val="none" w:sz="0" w:space="0" w:color="auto"/>
            <w:right w:val="none" w:sz="0" w:space="0" w:color="auto"/>
          </w:divBdr>
          <w:divsChild>
            <w:div w:id="195235990">
              <w:marLeft w:val="0"/>
              <w:marRight w:val="0"/>
              <w:marTop w:val="0"/>
              <w:marBottom w:val="0"/>
              <w:divBdr>
                <w:top w:val="none" w:sz="0" w:space="0" w:color="auto"/>
                <w:left w:val="none" w:sz="0" w:space="0" w:color="auto"/>
                <w:bottom w:val="none" w:sz="0" w:space="0" w:color="auto"/>
                <w:right w:val="none" w:sz="0" w:space="0" w:color="auto"/>
              </w:divBdr>
              <w:divsChild>
                <w:div w:id="1271401103">
                  <w:marLeft w:val="0"/>
                  <w:marRight w:val="0"/>
                  <w:marTop w:val="0"/>
                  <w:marBottom w:val="0"/>
                  <w:divBdr>
                    <w:top w:val="none" w:sz="0" w:space="0" w:color="auto"/>
                    <w:left w:val="none" w:sz="0" w:space="0" w:color="auto"/>
                    <w:bottom w:val="none" w:sz="0" w:space="0" w:color="auto"/>
                    <w:right w:val="none" w:sz="0" w:space="0" w:color="auto"/>
                  </w:divBdr>
                </w:div>
              </w:divsChild>
            </w:div>
            <w:div w:id="1500265832">
              <w:marLeft w:val="0"/>
              <w:marRight w:val="0"/>
              <w:marTop w:val="0"/>
              <w:marBottom w:val="0"/>
              <w:divBdr>
                <w:top w:val="none" w:sz="0" w:space="0" w:color="auto"/>
                <w:left w:val="none" w:sz="0" w:space="0" w:color="auto"/>
                <w:bottom w:val="none" w:sz="0" w:space="0" w:color="auto"/>
                <w:right w:val="none" w:sz="0" w:space="0" w:color="auto"/>
              </w:divBdr>
              <w:divsChild>
                <w:div w:id="1275594778">
                  <w:marLeft w:val="0"/>
                  <w:marRight w:val="0"/>
                  <w:marTop w:val="0"/>
                  <w:marBottom w:val="0"/>
                  <w:divBdr>
                    <w:top w:val="none" w:sz="0" w:space="0" w:color="auto"/>
                    <w:left w:val="none" w:sz="0" w:space="0" w:color="auto"/>
                    <w:bottom w:val="none" w:sz="0" w:space="0" w:color="auto"/>
                    <w:right w:val="none" w:sz="0" w:space="0" w:color="auto"/>
                  </w:divBdr>
                </w:div>
              </w:divsChild>
            </w:div>
            <w:div w:id="1399402164">
              <w:marLeft w:val="0"/>
              <w:marRight w:val="0"/>
              <w:marTop w:val="0"/>
              <w:marBottom w:val="0"/>
              <w:divBdr>
                <w:top w:val="none" w:sz="0" w:space="0" w:color="auto"/>
                <w:left w:val="none" w:sz="0" w:space="0" w:color="auto"/>
                <w:bottom w:val="none" w:sz="0" w:space="0" w:color="auto"/>
                <w:right w:val="none" w:sz="0" w:space="0" w:color="auto"/>
              </w:divBdr>
              <w:divsChild>
                <w:div w:id="4166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9229">
          <w:marLeft w:val="0"/>
          <w:marRight w:val="0"/>
          <w:marTop w:val="0"/>
          <w:marBottom w:val="0"/>
          <w:divBdr>
            <w:top w:val="none" w:sz="0" w:space="0" w:color="auto"/>
            <w:left w:val="none" w:sz="0" w:space="0" w:color="auto"/>
            <w:bottom w:val="none" w:sz="0" w:space="0" w:color="auto"/>
            <w:right w:val="none" w:sz="0" w:space="0" w:color="auto"/>
          </w:divBdr>
          <w:divsChild>
            <w:div w:id="1780829745">
              <w:marLeft w:val="0"/>
              <w:marRight w:val="0"/>
              <w:marTop w:val="0"/>
              <w:marBottom w:val="0"/>
              <w:divBdr>
                <w:top w:val="none" w:sz="0" w:space="0" w:color="auto"/>
                <w:left w:val="none" w:sz="0" w:space="0" w:color="auto"/>
                <w:bottom w:val="none" w:sz="0" w:space="0" w:color="auto"/>
                <w:right w:val="none" w:sz="0" w:space="0" w:color="auto"/>
              </w:divBdr>
              <w:divsChild>
                <w:div w:id="13170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8395">
          <w:marLeft w:val="0"/>
          <w:marRight w:val="0"/>
          <w:marTop w:val="0"/>
          <w:marBottom w:val="0"/>
          <w:divBdr>
            <w:top w:val="none" w:sz="0" w:space="0" w:color="auto"/>
            <w:left w:val="none" w:sz="0" w:space="0" w:color="auto"/>
            <w:bottom w:val="none" w:sz="0" w:space="0" w:color="auto"/>
            <w:right w:val="none" w:sz="0" w:space="0" w:color="auto"/>
          </w:divBdr>
          <w:divsChild>
            <w:div w:id="2064866640">
              <w:marLeft w:val="0"/>
              <w:marRight w:val="0"/>
              <w:marTop w:val="0"/>
              <w:marBottom w:val="0"/>
              <w:divBdr>
                <w:top w:val="none" w:sz="0" w:space="0" w:color="auto"/>
                <w:left w:val="none" w:sz="0" w:space="0" w:color="auto"/>
                <w:bottom w:val="none" w:sz="0" w:space="0" w:color="auto"/>
                <w:right w:val="none" w:sz="0" w:space="0" w:color="auto"/>
              </w:divBdr>
              <w:divsChild>
                <w:div w:id="4509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8681">
      <w:bodyDiv w:val="1"/>
      <w:marLeft w:val="0"/>
      <w:marRight w:val="0"/>
      <w:marTop w:val="0"/>
      <w:marBottom w:val="0"/>
      <w:divBdr>
        <w:top w:val="none" w:sz="0" w:space="0" w:color="auto"/>
        <w:left w:val="none" w:sz="0" w:space="0" w:color="auto"/>
        <w:bottom w:val="none" w:sz="0" w:space="0" w:color="auto"/>
        <w:right w:val="none" w:sz="0" w:space="0" w:color="auto"/>
      </w:divBdr>
      <w:divsChild>
        <w:div w:id="420221654">
          <w:marLeft w:val="0"/>
          <w:marRight w:val="0"/>
          <w:marTop w:val="0"/>
          <w:marBottom w:val="0"/>
          <w:divBdr>
            <w:top w:val="none" w:sz="0" w:space="0" w:color="auto"/>
            <w:left w:val="none" w:sz="0" w:space="0" w:color="auto"/>
            <w:bottom w:val="none" w:sz="0" w:space="0" w:color="auto"/>
            <w:right w:val="none" w:sz="0" w:space="0" w:color="auto"/>
          </w:divBdr>
          <w:divsChild>
            <w:div w:id="409272550">
              <w:marLeft w:val="0"/>
              <w:marRight w:val="0"/>
              <w:marTop w:val="0"/>
              <w:marBottom w:val="0"/>
              <w:divBdr>
                <w:top w:val="none" w:sz="0" w:space="0" w:color="auto"/>
                <w:left w:val="none" w:sz="0" w:space="0" w:color="auto"/>
                <w:bottom w:val="none" w:sz="0" w:space="0" w:color="auto"/>
                <w:right w:val="none" w:sz="0" w:space="0" w:color="auto"/>
              </w:divBdr>
              <w:divsChild>
                <w:div w:id="813520149">
                  <w:marLeft w:val="0"/>
                  <w:marRight w:val="0"/>
                  <w:marTop w:val="0"/>
                  <w:marBottom w:val="0"/>
                  <w:divBdr>
                    <w:top w:val="none" w:sz="0" w:space="0" w:color="auto"/>
                    <w:left w:val="none" w:sz="0" w:space="0" w:color="auto"/>
                    <w:bottom w:val="none" w:sz="0" w:space="0" w:color="auto"/>
                    <w:right w:val="none" w:sz="0" w:space="0" w:color="auto"/>
                  </w:divBdr>
                </w:div>
                <w:div w:id="900793932">
                  <w:marLeft w:val="0"/>
                  <w:marRight w:val="0"/>
                  <w:marTop w:val="0"/>
                  <w:marBottom w:val="0"/>
                  <w:divBdr>
                    <w:top w:val="none" w:sz="0" w:space="0" w:color="auto"/>
                    <w:left w:val="none" w:sz="0" w:space="0" w:color="auto"/>
                    <w:bottom w:val="none" w:sz="0" w:space="0" w:color="auto"/>
                    <w:right w:val="none" w:sz="0" w:space="0" w:color="auto"/>
                  </w:divBdr>
                </w:div>
              </w:divsChild>
            </w:div>
            <w:div w:id="997197194">
              <w:marLeft w:val="0"/>
              <w:marRight w:val="0"/>
              <w:marTop w:val="0"/>
              <w:marBottom w:val="0"/>
              <w:divBdr>
                <w:top w:val="none" w:sz="0" w:space="0" w:color="auto"/>
                <w:left w:val="none" w:sz="0" w:space="0" w:color="auto"/>
                <w:bottom w:val="none" w:sz="0" w:space="0" w:color="auto"/>
                <w:right w:val="none" w:sz="0" w:space="0" w:color="auto"/>
              </w:divBdr>
              <w:divsChild>
                <w:div w:id="1864122994">
                  <w:marLeft w:val="0"/>
                  <w:marRight w:val="0"/>
                  <w:marTop w:val="0"/>
                  <w:marBottom w:val="0"/>
                  <w:divBdr>
                    <w:top w:val="none" w:sz="0" w:space="0" w:color="auto"/>
                    <w:left w:val="none" w:sz="0" w:space="0" w:color="auto"/>
                    <w:bottom w:val="none" w:sz="0" w:space="0" w:color="auto"/>
                    <w:right w:val="none" w:sz="0" w:space="0" w:color="auto"/>
                  </w:divBdr>
                </w:div>
              </w:divsChild>
            </w:div>
            <w:div w:id="4596382">
              <w:marLeft w:val="0"/>
              <w:marRight w:val="0"/>
              <w:marTop w:val="0"/>
              <w:marBottom w:val="0"/>
              <w:divBdr>
                <w:top w:val="none" w:sz="0" w:space="0" w:color="auto"/>
                <w:left w:val="none" w:sz="0" w:space="0" w:color="auto"/>
                <w:bottom w:val="none" w:sz="0" w:space="0" w:color="auto"/>
                <w:right w:val="none" w:sz="0" w:space="0" w:color="auto"/>
              </w:divBdr>
              <w:divsChild>
                <w:div w:id="199637586">
                  <w:marLeft w:val="0"/>
                  <w:marRight w:val="0"/>
                  <w:marTop w:val="0"/>
                  <w:marBottom w:val="0"/>
                  <w:divBdr>
                    <w:top w:val="none" w:sz="0" w:space="0" w:color="auto"/>
                    <w:left w:val="none" w:sz="0" w:space="0" w:color="auto"/>
                    <w:bottom w:val="none" w:sz="0" w:space="0" w:color="auto"/>
                    <w:right w:val="none" w:sz="0" w:space="0" w:color="auto"/>
                  </w:divBdr>
                </w:div>
              </w:divsChild>
            </w:div>
            <w:div w:id="1459880271">
              <w:marLeft w:val="0"/>
              <w:marRight w:val="0"/>
              <w:marTop w:val="0"/>
              <w:marBottom w:val="0"/>
              <w:divBdr>
                <w:top w:val="none" w:sz="0" w:space="0" w:color="auto"/>
                <w:left w:val="none" w:sz="0" w:space="0" w:color="auto"/>
                <w:bottom w:val="none" w:sz="0" w:space="0" w:color="auto"/>
                <w:right w:val="none" w:sz="0" w:space="0" w:color="auto"/>
              </w:divBdr>
              <w:divsChild>
                <w:div w:id="204486192">
                  <w:marLeft w:val="0"/>
                  <w:marRight w:val="0"/>
                  <w:marTop w:val="0"/>
                  <w:marBottom w:val="0"/>
                  <w:divBdr>
                    <w:top w:val="none" w:sz="0" w:space="0" w:color="auto"/>
                    <w:left w:val="none" w:sz="0" w:space="0" w:color="auto"/>
                    <w:bottom w:val="none" w:sz="0" w:space="0" w:color="auto"/>
                    <w:right w:val="none" w:sz="0" w:space="0" w:color="auto"/>
                  </w:divBdr>
                </w:div>
              </w:divsChild>
            </w:div>
            <w:div w:id="542137264">
              <w:marLeft w:val="0"/>
              <w:marRight w:val="0"/>
              <w:marTop w:val="0"/>
              <w:marBottom w:val="0"/>
              <w:divBdr>
                <w:top w:val="none" w:sz="0" w:space="0" w:color="auto"/>
                <w:left w:val="none" w:sz="0" w:space="0" w:color="auto"/>
                <w:bottom w:val="none" w:sz="0" w:space="0" w:color="auto"/>
                <w:right w:val="none" w:sz="0" w:space="0" w:color="auto"/>
              </w:divBdr>
              <w:divsChild>
                <w:div w:id="353380632">
                  <w:marLeft w:val="0"/>
                  <w:marRight w:val="0"/>
                  <w:marTop w:val="0"/>
                  <w:marBottom w:val="0"/>
                  <w:divBdr>
                    <w:top w:val="none" w:sz="0" w:space="0" w:color="auto"/>
                    <w:left w:val="none" w:sz="0" w:space="0" w:color="auto"/>
                    <w:bottom w:val="none" w:sz="0" w:space="0" w:color="auto"/>
                    <w:right w:val="none" w:sz="0" w:space="0" w:color="auto"/>
                  </w:divBdr>
                  <w:divsChild>
                    <w:div w:id="1553346073">
                      <w:marLeft w:val="0"/>
                      <w:marRight w:val="0"/>
                      <w:marTop w:val="0"/>
                      <w:marBottom w:val="0"/>
                      <w:divBdr>
                        <w:top w:val="none" w:sz="0" w:space="0" w:color="auto"/>
                        <w:left w:val="none" w:sz="0" w:space="0" w:color="auto"/>
                        <w:bottom w:val="none" w:sz="0" w:space="0" w:color="auto"/>
                        <w:right w:val="none" w:sz="0" w:space="0" w:color="auto"/>
                      </w:divBdr>
                      <w:divsChild>
                        <w:div w:id="9729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2141">
                  <w:marLeft w:val="0"/>
                  <w:marRight w:val="0"/>
                  <w:marTop w:val="0"/>
                  <w:marBottom w:val="0"/>
                  <w:divBdr>
                    <w:top w:val="none" w:sz="0" w:space="0" w:color="auto"/>
                    <w:left w:val="none" w:sz="0" w:space="0" w:color="auto"/>
                    <w:bottom w:val="none" w:sz="0" w:space="0" w:color="auto"/>
                    <w:right w:val="none" w:sz="0" w:space="0" w:color="auto"/>
                  </w:divBdr>
                  <w:divsChild>
                    <w:div w:id="1287196976">
                      <w:marLeft w:val="0"/>
                      <w:marRight w:val="0"/>
                      <w:marTop w:val="0"/>
                      <w:marBottom w:val="0"/>
                      <w:divBdr>
                        <w:top w:val="none" w:sz="0" w:space="0" w:color="auto"/>
                        <w:left w:val="none" w:sz="0" w:space="0" w:color="auto"/>
                        <w:bottom w:val="none" w:sz="0" w:space="0" w:color="auto"/>
                        <w:right w:val="none" w:sz="0" w:space="0" w:color="auto"/>
                      </w:divBdr>
                      <w:divsChild>
                        <w:div w:id="5484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0655">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
              </w:divsChild>
            </w:div>
            <w:div w:id="1993169777">
              <w:marLeft w:val="0"/>
              <w:marRight w:val="0"/>
              <w:marTop w:val="0"/>
              <w:marBottom w:val="0"/>
              <w:divBdr>
                <w:top w:val="none" w:sz="0" w:space="0" w:color="auto"/>
                <w:left w:val="none" w:sz="0" w:space="0" w:color="auto"/>
                <w:bottom w:val="none" w:sz="0" w:space="0" w:color="auto"/>
                <w:right w:val="none" w:sz="0" w:space="0" w:color="auto"/>
              </w:divBdr>
              <w:divsChild>
                <w:div w:id="3128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7075">
          <w:marLeft w:val="0"/>
          <w:marRight w:val="0"/>
          <w:marTop w:val="0"/>
          <w:marBottom w:val="0"/>
          <w:divBdr>
            <w:top w:val="none" w:sz="0" w:space="0" w:color="auto"/>
            <w:left w:val="none" w:sz="0" w:space="0" w:color="auto"/>
            <w:bottom w:val="none" w:sz="0" w:space="0" w:color="auto"/>
            <w:right w:val="none" w:sz="0" w:space="0" w:color="auto"/>
          </w:divBdr>
          <w:divsChild>
            <w:div w:id="357779884">
              <w:marLeft w:val="0"/>
              <w:marRight w:val="0"/>
              <w:marTop w:val="0"/>
              <w:marBottom w:val="0"/>
              <w:divBdr>
                <w:top w:val="none" w:sz="0" w:space="0" w:color="auto"/>
                <w:left w:val="none" w:sz="0" w:space="0" w:color="auto"/>
                <w:bottom w:val="none" w:sz="0" w:space="0" w:color="auto"/>
                <w:right w:val="none" w:sz="0" w:space="0" w:color="auto"/>
              </w:divBdr>
              <w:divsChild>
                <w:div w:id="1004631853">
                  <w:marLeft w:val="0"/>
                  <w:marRight w:val="0"/>
                  <w:marTop w:val="0"/>
                  <w:marBottom w:val="0"/>
                  <w:divBdr>
                    <w:top w:val="none" w:sz="0" w:space="0" w:color="auto"/>
                    <w:left w:val="none" w:sz="0" w:space="0" w:color="auto"/>
                    <w:bottom w:val="none" w:sz="0" w:space="0" w:color="auto"/>
                    <w:right w:val="none" w:sz="0" w:space="0" w:color="auto"/>
                  </w:divBdr>
                </w:div>
              </w:divsChild>
            </w:div>
            <w:div w:id="630864985">
              <w:marLeft w:val="0"/>
              <w:marRight w:val="0"/>
              <w:marTop w:val="0"/>
              <w:marBottom w:val="0"/>
              <w:divBdr>
                <w:top w:val="none" w:sz="0" w:space="0" w:color="auto"/>
                <w:left w:val="none" w:sz="0" w:space="0" w:color="auto"/>
                <w:bottom w:val="none" w:sz="0" w:space="0" w:color="auto"/>
                <w:right w:val="none" w:sz="0" w:space="0" w:color="auto"/>
              </w:divBdr>
              <w:divsChild>
                <w:div w:id="1544172495">
                  <w:marLeft w:val="0"/>
                  <w:marRight w:val="0"/>
                  <w:marTop w:val="0"/>
                  <w:marBottom w:val="0"/>
                  <w:divBdr>
                    <w:top w:val="none" w:sz="0" w:space="0" w:color="auto"/>
                    <w:left w:val="none" w:sz="0" w:space="0" w:color="auto"/>
                    <w:bottom w:val="none" w:sz="0" w:space="0" w:color="auto"/>
                    <w:right w:val="none" w:sz="0" w:space="0" w:color="auto"/>
                  </w:divBdr>
                </w:div>
              </w:divsChild>
            </w:div>
            <w:div w:id="1617517927">
              <w:marLeft w:val="0"/>
              <w:marRight w:val="0"/>
              <w:marTop w:val="0"/>
              <w:marBottom w:val="0"/>
              <w:divBdr>
                <w:top w:val="none" w:sz="0" w:space="0" w:color="auto"/>
                <w:left w:val="none" w:sz="0" w:space="0" w:color="auto"/>
                <w:bottom w:val="none" w:sz="0" w:space="0" w:color="auto"/>
                <w:right w:val="none" w:sz="0" w:space="0" w:color="auto"/>
              </w:divBdr>
              <w:divsChild>
                <w:div w:id="1082794986">
                  <w:marLeft w:val="0"/>
                  <w:marRight w:val="0"/>
                  <w:marTop w:val="0"/>
                  <w:marBottom w:val="0"/>
                  <w:divBdr>
                    <w:top w:val="none" w:sz="0" w:space="0" w:color="auto"/>
                    <w:left w:val="none" w:sz="0" w:space="0" w:color="auto"/>
                    <w:bottom w:val="none" w:sz="0" w:space="0" w:color="auto"/>
                    <w:right w:val="none" w:sz="0" w:space="0" w:color="auto"/>
                  </w:divBdr>
                </w:div>
              </w:divsChild>
            </w:div>
            <w:div w:id="41251958">
              <w:marLeft w:val="0"/>
              <w:marRight w:val="0"/>
              <w:marTop w:val="0"/>
              <w:marBottom w:val="0"/>
              <w:divBdr>
                <w:top w:val="none" w:sz="0" w:space="0" w:color="auto"/>
                <w:left w:val="none" w:sz="0" w:space="0" w:color="auto"/>
                <w:bottom w:val="none" w:sz="0" w:space="0" w:color="auto"/>
                <w:right w:val="none" w:sz="0" w:space="0" w:color="auto"/>
              </w:divBdr>
              <w:divsChild>
                <w:div w:id="1396313236">
                  <w:marLeft w:val="0"/>
                  <w:marRight w:val="0"/>
                  <w:marTop w:val="0"/>
                  <w:marBottom w:val="0"/>
                  <w:divBdr>
                    <w:top w:val="none" w:sz="0" w:space="0" w:color="auto"/>
                    <w:left w:val="none" w:sz="0" w:space="0" w:color="auto"/>
                    <w:bottom w:val="none" w:sz="0" w:space="0" w:color="auto"/>
                    <w:right w:val="none" w:sz="0" w:space="0" w:color="auto"/>
                  </w:divBdr>
                </w:div>
              </w:divsChild>
            </w:div>
            <w:div w:id="393239002">
              <w:marLeft w:val="0"/>
              <w:marRight w:val="0"/>
              <w:marTop w:val="0"/>
              <w:marBottom w:val="0"/>
              <w:divBdr>
                <w:top w:val="none" w:sz="0" w:space="0" w:color="auto"/>
                <w:left w:val="none" w:sz="0" w:space="0" w:color="auto"/>
                <w:bottom w:val="none" w:sz="0" w:space="0" w:color="auto"/>
                <w:right w:val="none" w:sz="0" w:space="0" w:color="auto"/>
              </w:divBdr>
              <w:divsChild>
                <w:div w:id="219247218">
                  <w:marLeft w:val="0"/>
                  <w:marRight w:val="0"/>
                  <w:marTop w:val="0"/>
                  <w:marBottom w:val="0"/>
                  <w:divBdr>
                    <w:top w:val="none" w:sz="0" w:space="0" w:color="auto"/>
                    <w:left w:val="none" w:sz="0" w:space="0" w:color="auto"/>
                    <w:bottom w:val="none" w:sz="0" w:space="0" w:color="auto"/>
                    <w:right w:val="none" w:sz="0" w:space="0" w:color="auto"/>
                  </w:divBdr>
                </w:div>
              </w:divsChild>
            </w:div>
            <w:div w:id="63964142">
              <w:marLeft w:val="0"/>
              <w:marRight w:val="0"/>
              <w:marTop w:val="0"/>
              <w:marBottom w:val="0"/>
              <w:divBdr>
                <w:top w:val="none" w:sz="0" w:space="0" w:color="auto"/>
                <w:left w:val="none" w:sz="0" w:space="0" w:color="auto"/>
                <w:bottom w:val="none" w:sz="0" w:space="0" w:color="auto"/>
                <w:right w:val="none" w:sz="0" w:space="0" w:color="auto"/>
              </w:divBdr>
              <w:divsChild>
                <w:div w:id="794328133">
                  <w:marLeft w:val="0"/>
                  <w:marRight w:val="0"/>
                  <w:marTop w:val="0"/>
                  <w:marBottom w:val="0"/>
                  <w:divBdr>
                    <w:top w:val="none" w:sz="0" w:space="0" w:color="auto"/>
                    <w:left w:val="none" w:sz="0" w:space="0" w:color="auto"/>
                    <w:bottom w:val="none" w:sz="0" w:space="0" w:color="auto"/>
                    <w:right w:val="none" w:sz="0" w:space="0" w:color="auto"/>
                  </w:divBdr>
                </w:div>
              </w:divsChild>
            </w:div>
            <w:div w:id="687366171">
              <w:marLeft w:val="0"/>
              <w:marRight w:val="0"/>
              <w:marTop w:val="0"/>
              <w:marBottom w:val="0"/>
              <w:divBdr>
                <w:top w:val="none" w:sz="0" w:space="0" w:color="auto"/>
                <w:left w:val="none" w:sz="0" w:space="0" w:color="auto"/>
                <w:bottom w:val="none" w:sz="0" w:space="0" w:color="auto"/>
                <w:right w:val="none" w:sz="0" w:space="0" w:color="auto"/>
              </w:divBdr>
              <w:divsChild>
                <w:div w:id="13994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702">
          <w:marLeft w:val="0"/>
          <w:marRight w:val="0"/>
          <w:marTop w:val="0"/>
          <w:marBottom w:val="0"/>
          <w:divBdr>
            <w:top w:val="none" w:sz="0" w:space="0" w:color="auto"/>
            <w:left w:val="none" w:sz="0" w:space="0" w:color="auto"/>
            <w:bottom w:val="none" w:sz="0" w:space="0" w:color="auto"/>
            <w:right w:val="none" w:sz="0" w:space="0" w:color="auto"/>
          </w:divBdr>
          <w:divsChild>
            <w:div w:id="327177572">
              <w:marLeft w:val="0"/>
              <w:marRight w:val="0"/>
              <w:marTop w:val="0"/>
              <w:marBottom w:val="0"/>
              <w:divBdr>
                <w:top w:val="none" w:sz="0" w:space="0" w:color="auto"/>
                <w:left w:val="none" w:sz="0" w:space="0" w:color="auto"/>
                <w:bottom w:val="none" w:sz="0" w:space="0" w:color="auto"/>
                <w:right w:val="none" w:sz="0" w:space="0" w:color="auto"/>
              </w:divBdr>
              <w:divsChild>
                <w:div w:id="1370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4139">
          <w:marLeft w:val="0"/>
          <w:marRight w:val="0"/>
          <w:marTop w:val="0"/>
          <w:marBottom w:val="0"/>
          <w:divBdr>
            <w:top w:val="none" w:sz="0" w:space="0" w:color="auto"/>
            <w:left w:val="none" w:sz="0" w:space="0" w:color="auto"/>
            <w:bottom w:val="none" w:sz="0" w:space="0" w:color="auto"/>
            <w:right w:val="none" w:sz="0" w:space="0" w:color="auto"/>
          </w:divBdr>
          <w:divsChild>
            <w:div w:id="1236667414">
              <w:marLeft w:val="0"/>
              <w:marRight w:val="0"/>
              <w:marTop w:val="0"/>
              <w:marBottom w:val="0"/>
              <w:divBdr>
                <w:top w:val="none" w:sz="0" w:space="0" w:color="auto"/>
                <w:left w:val="none" w:sz="0" w:space="0" w:color="auto"/>
                <w:bottom w:val="none" w:sz="0" w:space="0" w:color="auto"/>
                <w:right w:val="none" w:sz="0" w:space="0" w:color="auto"/>
              </w:divBdr>
              <w:divsChild>
                <w:div w:id="1960136514">
                  <w:marLeft w:val="0"/>
                  <w:marRight w:val="0"/>
                  <w:marTop w:val="0"/>
                  <w:marBottom w:val="0"/>
                  <w:divBdr>
                    <w:top w:val="none" w:sz="0" w:space="0" w:color="auto"/>
                    <w:left w:val="none" w:sz="0" w:space="0" w:color="auto"/>
                    <w:bottom w:val="none" w:sz="0" w:space="0" w:color="auto"/>
                    <w:right w:val="none" w:sz="0" w:space="0" w:color="auto"/>
                  </w:divBdr>
                </w:div>
              </w:divsChild>
            </w:div>
            <w:div w:id="739016032">
              <w:marLeft w:val="0"/>
              <w:marRight w:val="0"/>
              <w:marTop w:val="0"/>
              <w:marBottom w:val="0"/>
              <w:divBdr>
                <w:top w:val="none" w:sz="0" w:space="0" w:color="auto"/>
                <w:left w:val="none" w:sz="0" w:space="0" w:color="auto"/>
                <w:bottom w:val="none" w:sz="0" w:space="0" w:color="auto"/>
                <w:right w:val="none" w:sz="0" w:space="0" w:color="auto"/>
              </w:divBdr>
              <w:divsChild>
                <w:div w:id="769088099">
                  <w:marLeft w:val="0"/>
                  <w:marRight w:val="0"/>
                  <w:marTop w:val="0"/>
                  <w:marBottom w:val="0"/>
                  <w:divBdr>
                    <w:top w:val="none" w:sz="0" w:space="0" w:color="auto"/>
                    <w:left w:val="none" w:sz="0" w:space="0" w:color="auto"/>
                    <w:bottom w:val="none" w:sz="0" w:space="0" w:color="auto"/>
                    <w:right w:val="none" w:sz="0" w:space="0" w:color="auto"/>
                  </w:divBdr>
                </w:div>
              </w:divsChild>
            </w:div>
            <w:div w:id="257757605">
              <w:marLeft w:val="0"/>
              <w:marRight w:val="0"/>
              <w:marTop w:val="0"/>
              <w:marBottom w:val="0"/>
              <w:divBdr>
                <w:top w:val="none" w:sz="0" w:space="0" w:color="auto"/>
                <w:left w:val="none" w:sz="0" w:space="0" w:color="auto"/>
                <w:bottom w:val="none" w:sz="0" w:space="0" w:color="auto"/>
                <w:right w:val="none" w:sz="0" w:space="0" w:color="auto"/>
              </w:divBdr>
              <w:divsChild>
                <w:div w:id="18238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8181">
          <w:marLeft w:val="0"/>
          <w:marRight w:val="0"/>
          <w:marTop w:val="0"/>
          <w:marBottom w:val="0"/>
          <w:divBdr>
            <w:top w:val="none" w:sz="0" w:space="0" w:color="auto"/>
            <w:left w:val="none" w:sz="0" w:space="0" w:color="auto"/>
            <w:bottom w:val="none" w:sz="0" w:space="0" w:color="auto"/>
            <w:right w:val="none" w:sz="0" w:space="0" w:color="auto"/>
          </w:divBdr>
          <w:divsChild>
            <w:div w:id="1531724429">
              <w:marLeft w:val="0"/>
              <w:marRight w:val="0"/>
              <w:marTop w:val="0"/>
              <w:marBottom w:val="0"/>
              <w:divBdr>
                <w:top w:val="none" w:sz="0" w:space="0" w:color="auto"/>
                <w:left w:val="none" w:sz="0" w:space="0" w:color="auto"/>
                <w:bottom w:val="none" w:sz="0" w:space="0" w:color="auto"/>
                <w:right w:val="none" w:sz="0" w:space="0" w:color="auto"/>
              </w:divBdr>
              <w:divsChild>
                <w:div w:id="20868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5322">
          <w:marLeft w:val="0"/>
          <w:marRight w:val="0"/>
          <w:marTop w:val="0"/>
          <w:marBottom w:val="0"/>
          <w:divBdr>
            <w:top w:val="none" w:sz="0" w:space="0" w:color="auto"/>
            <w:left w:val="none" w:sz="0" w:space="0" w:color="auto"/>
            <w:bottom w:val="none" w:sz="0" w:space="0" w:color="auto"/>
            <w:right w:val="none" w:sz="0" w:space="0" w:color="auto"/>
          </w:divBdr>
          <w:divsChild>
            <w:div w:id="823083276">
              <w:marLeft w:val="0"/>
              <w:marRight w:val="0"/>
              <w:marTop w:val="0"/>
              <w:marBottom w:val="0"/>
              <w:divBdr>
                <w:top w:val="none" w:sz="0" w:space="0" w:color="auto"/>
                <w:left w:val="none" w:sz="0" w:space="0" w:color="auto"/>
                <w:bottom w:val="none" w:sz="0" w:space="0" w:color="auto"/>
                <w:right w:val="none" w:sz="0" w:space="0" w:color="auto"/>
              </w:divBdr>
              <w:divsChild>
                <w:div w:id="18302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3454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Methvin, Jamie</dc:creator>
  <cp:keywords/>
  <dc:description/>
  <cp:lastModifiedBy>Methvin, Jamie</cp:lastModifiedBy>
  <cp:revision>6</cp:revision>
  <cp:lastPrinted>2024-09-18T21:16:00Z</cp:lastPrinted>
  <dcterms:created xsi:type="dcterms:W3CDTF">2024-09-18T21:19:00Z</dcterms:created>
  <dcterms:modified xsi:type="dcterms:W3CDTF">2024-09-21T23:30:00Z</dcterms:modified>
</cp:coreProperties>
</file>